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2BDE" w14:textId="77777777" w:rsidR="00AA38E1" w:rsidRPr="000C396D" w:rsidRDefault="00AA38E1" w:rsidP="00AA38E1">
      <w:pPr>
        <w:autoSpaceDE w:val="0"/>
        <w:autoSpaceDN w:val="0"/>
        <w:adjustRightInd w:val="0"/>
        <w:jc w:val="left"/>
        <w:rPr>
          <w:rFonts w:asciiTheme="minorEastAsia" w:hAnsiTheme="minorEastAsia" w:cs="ＭＳ@.稔.艀."/>
          <w:color w:val="000000"/>
          <w:kern w:val="0"/>
          <w:sz w:val="28"/>
          <w:szCs w:val="28"/>
        </w:rPr>
      </w:pPr>
    </w:p>
    <w:p w14:paraId="04D5987A" w14:textId="77777777" w:rsidR="0034591C" w:rsidRPr="000C396D" w:rsidRDefault="0034591C" w:rsidP="00AA38E1">
      <w:pPr>
        <w:autoSpaceDE w:val="0"/>
        <w:autoSpaceDN w:val="0"/>
        <w:adjustRightInd w:val="0"/>
        <w:jc w:val="left"/>
        <w:rPr>
          <w:rFonts w:asciiTheme="minorEastAsia" w:hAnsiTheme="minorEastAsia" w:cs="ＭＳ@.稔.艀."/>
          <w:color w:val="000000"/>
          <w:kern w:val="0"/>
          <w:sz w:val="28"/>
          <w:szCs w:val="28"/>
        </w:rPr>
      </w:pPr>
    </w:p>
    <w:p w14:paraId="114735F9" w14:textId="77777777" w:rsidR="0034591C" w:rsidRPr="000C396D" w:rsidRDefault="0034591C" w:rsidP="00AA38E1">
      <w:pPr>
        <w:autoSpaceDE w:val="0"/>
        <w:autoSpaceDN w:val="0"/>
        <w:adjustRightInd w:val="0"/>
        <w:jc w:val="left"/>
        <w:rPr>
          <w:rFonts w:asciiTheme="minorEastAsia" w:hAnsiTheme="minorEastAsia" w:cs="ＭＳ@.稔.艀."/>
          <w:color w:val="000000"/>
          <w:kern w:val="0"/>
          <w:sz w:val="28"/>
          <w:szCs w:val="28"/>
        </w:rPr>
      </w:pPr>
    </w:p>
    <w:p w14:paraId="1727D2E1" w14:textId="77777777" w:rsidR="0034591C" w:rsidRPr="000C396D" w:rsidRDefault="0034591C" w:rsidP="00AA38E1">
      <w:pPr>
        <w:autoSpaceDE w:val="0"/>
        <w:autoSpaceDN w:val="0"/>
        <w:adjustRightInd w:val="0"/>
        <w:jc w:val="left"/>
        <w:rPr>
          <w:rFonts w:asciiTheme="minorEastAsia" w:hAnsiTheme="minorEastAsia" w:cs="ＭＳ@.稔.艀."/>
          <w:color w:val="000000"/>
          <w:kern w:val="0"/>
          <w:sz w:val="28"/>
          <w:szCs w:val="28"/>
        </w:rPr>
      </w:pPr>
    </w:p>
    <w:p w14:paraId="6DD1B49D" w14:textId="16D232CF" w:rsidR="0034591C" w:rsidRPr="000C396D" w:rsidRDefault="009D1983" w:rsidP="009D1983">
      <w:pPr>
        <w:autoSpaceDE w:val="0"/>
        <w:autoSpaceDN w:val="0"/>
        <w:adjustRightInd w:val="0"/>
        <w:jc w:val="center"/>
        <w:rPr>
          <w:rFonts w:asciiTheme="minorEastAsia" w:hAnsiTheme="minorEastAsia" w:cs="ＭＳ@.稔.艀."/>
          <w:color w:val="000000"/>
          <w:kern w:val="0"/>
          <w:sz w:val="28"/>
          <w:szCs w:val="28"/>
        </w:rPr>
      </w:pPr>
      <w:bookmarkStart w:id="0" w:name="_Hlk218881229"/>
      <w:r w:rsidRPr="009D1983">
        <w:rPr>
          <w:rFonts w:asciiTheme="minorEastAsia" w:hAnsiTheme="minorEastAsia" w:cs="ＭＳ@.稔.艀." w:hint="eastAsia"/>
          <w:color w:val="000000"/>
          <w:kern w:val="0"/>
          <w:sz w:val="28"/>
          <w:szCs w:val="28"/>
        </w:rPr>
        <w:t>移住定住特設サイト構築事業</w:t>
      </w:r>
      <w:r w:rsidR="0034591C" w:rsidRPr="000C396D">
        <w:rPr>
          <w:rFonts w:asciiTheme="minorEastAsia" w:hAnsiTheme="minorEastAsia" w:cs="ＭＳ@.稔.艀." w:hint="eastAsia"/>
          <w:color w:val="000000"/>
          <w:kern w:val="0"/>
          <w:sz w:val="28"/>
          <w:szCs w:val="28"/>
        </w:rPr>
        <w:t>業務委託</w:t>
      </w:r>
      <w:bookmarkEnd w:id="0"/>
    </w:p>
    <w:p w14:paraId="210AD1B0" w14:textId="4AC7BFC4"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r w:rsidRPr="000C396D">
        <w:rPr>
          <w:rFonts w:asciiTheme="minorEastAsia" w:hAnsiTheme="minorEastAsia" w:cs="ＭＳ@.稔.艀." w:hint="eastAsia"/>
          <w:color w:val="000000"/>
          <w:kern w:val="0"/>
          <w:sz w:val="28"/>
          <w:szCs w:val="28"/>
        </w:rPr>
        <w:t>プロポーザル実施</w:t>
      </w:r>
      <w:r w:rsidR="0031025D" w:rsidRPr="000C396D">
        <w:rPr>
          <w:rFonts w:asciiTheme="minorEastAsia" w:hAnsiTheme="minorEastAsia" w:cs="ＭＳ@.稔.艀." w:hint="eastAsia"/>
          <w:color w:val="000000"/>
          <w:kern w:val="0"/>
          <w:sz w:val="28"/>
          <w:szCs w:val="28"/>
        </w:rPr>
        <w:t>要領</w:t>
      </w:r>
    </w:p>
    <w:p w14:paraId="371B2115"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26D0FBCC"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3A587A6E"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6F5DA613"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76B9181E"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35DF226C" w14:textId="77777777" w:rsidR="00AA38E1" w:rsidRPr="000C396D" w:rsidRDefault="00AA38E1" w:rsidP="00AA38E1">
      <w:pPr>
        <w:autoSpaceDE w:val="0"/>
        <w:autoSpaceDN w:val="0"/>
        <w:adjustRightInd w:val="0"/>
        <w:jc w:val="center"/>
        <w:rPr>
          <w:rFonts w:asciiTheme="minorEastAsia" w:hAnsiTheme="minorEastAsia" w:cs="ＭＳ@.稔.艀."/>
          <w:color w:val="000000"/>
          <w:kern w:val="0"/>
          <w:sz w:val="28"/>
          <w:szCs w:val="28"/>
        </w:rPr>
      </w:pPr>
    </w:p>
    <w:p w14:paraId="4C3855E3" w14:textId="77777777" w:rsidR="00AA38E1" w:rsidRPr="000C396D" w:rsidRDefault="002E77A0" w:rsidP="00AA38E1">
      <w:pPr>
        <w:autoSpaceDE w:val="0"/>
        <w:autoSpaceDN w:val="0"/>
        <w:adjustRightInd w:val="0"/>
        <w:jc w:val="center"/>
        <w:rPr>
          <w:rFonts w:asciiTheme="minorEastAsia" w:hAnsiTheme="minorEastAsia" w:cs="ＭＳ@.稔.艀."/>
          <w:color w:val="000000"/>
          <w:kern w:val="0"/>
          <w:sz w:val="28"/>
          <w:szCs w:val="28"/>
        </w:rPr>
      </w:pPr>
      <w:r w:rsidRPr="000C396D">
        <w:rPr>
          <w:rFonts w:asciiTheme="minorEastAsia" w:hAnsiTheme="minorEastAsia" w:cs="ＭＳ@.稔.艀." w:hint="eastAsia"/>
          <w:color w:val="000000"/>
          <w:kern w:val="0"/>
          <w:sz w:val="28"/>
          <w:szCs w:val="28"/>
        </w:rPr>
        <w:t>鯖江市</w:t>
      </w:r>
    </w:p>
    <w:p w14:paraId="2843B856" w14:textId="77777777" w:rsidR="00AA38E1" w:rsidRPr="000C396D" w:rsidRDefault="00AA38E1" w:rsidP="00AA38E1">
      <w:pPr>
        <w:jc w:val="center"/>
        <w:rPr>
          <w:rFonts w:asciiTheme="minorEastAsia" w:hAnsiTheme="minorEastAsia" w:cs="ＭＳ@.稔.艀."/>
          <w:color w:val="000000"/>
          <w:kern w:val="0"/>
          <w:sz w:val="28"/>
          <w:szCs w:val="28"/>
        </w:rPr>
      </w:pPr>
    </w:p>
    <w:p w14:paraId="49039109" w14:textId="77777777" w:rsidR="00AA38E1" w:rsidRPr="000C396D" w:rsidRDefault="00AA38E1" w:rsidP="00AA38E1">
      <w:pPr>
        <w:jc w:val="center"/>
        <w:rPr>
          <w:rFonts w:asciiTheme="minorEastAsia" w:hAnsiTheme="minorEastAsia" w:cs="ＭＳ@.稔.艀."/>
          <w:color w:val="000000"/>
          <w:kern w:val="0"/>
          <w:sz w:val="28"/>
          <w:szCs w:val="28"/>
        </w:rPr>
      </w:pPr>
    </w:p>
    <w:p w14:paraId="28DFDF49" w14:textId="52DDD5AD" w:rsidR="000C396D" w:rsidRDefault="009D7128" w:rsidP="00AA38E1">
      <w:pPr>
        <w:jc w:val="center"/>
        <w:rPr>
          <w:rFonts w:asciiTheme="minorEastAsia" w:hAnsiTheme="minorEastAsia" w:cs="ＭＳ@.稔.艀."/>
          <w:color w:val="000000"/>
          <w:kern w:val="0"/>
          <w:sz w:val="28"/>
          <w:szCs w:val="28"/>
        </w:rPr>
      </w:pPr>
      <w:r w:rsidRPr="000C396D">
        <w:rPr>
          <w:rFonts w:asciiTheme="minorEastAsia" w:hAnsiTheme="minorEastAsia" w:cs="ＭＳ@.稔.艀." w:hint="eastAsia"/>
          <w:color w:val="000000"/>
          <w:kern w:val="0"/>
          <w:sz w:val="28"/>
          <w:szCs w:val="28"/>
        </w:rPr>
        <w:t>令和</w:t>
      </w:r>
      <w:r w:rsidR="009D1983">
        <w:rPr>
          <w:rFonts w:asciiTheme="minorEastAsia" w:hAnsiTheme="minorEastAsia" w:cs="ＭＳ@.稔.艀." w:hint="eastAsia"/>
          <w:color w:val="000000"/>
          <w:kern w:val="0"/>
          <w:sz w:val="28"/>
          <w:szCs w:val="28"/>
        </w:rPr>
        <w:t>８</w:t>
      </w:r>
      <w:r w:rsidR="00AA38E1" w:rsidRPr="000C396D">
        <w:rPr>
          <w:rFonts w:asciiTheme="minorEastAsia" w:hAnsiTheme="minorEastAsia" w:cs="ＭＳ@.稔.艀." w:hint="eastAsia"/>
          <w:color w:val="000000"/>
          <w:kern w:val="0"/>
          <w:sz w:val="28"/>
          <w:szCs w:val="28"/>
        </w:rPr>
        <w:t>年</w:t>
      </w:r>
      <w:r w:rsidR="00AC240B">
        <w:rPr>
          <w:rFonts w:asciiTheme="minorEastAsia" w:hAnsiTheme="minorEastAsia" w:cs="ＭＳ@.稔.艀." w:hint="eastAsia"/>
          <w:color w:val="000000"/>
          <w:kern w:val="0"/>
          <w:sz w:val="28"/>
          <w:szCs w:val="28"/>
        </w:rPr>
        <w:t>６</w:t>
      </w:r>
      <w:r w:rsidR="00AA38E1" w:rsidRPr="000C396D">
        <w:rPr>
          <w:rFonts w:asciiTheme="minorEastAsia" w:hAnsiTheme="minorEastAsia" w:cs="ＭＳ@.稔.艀." w:hint="eastAsia"/>
          <w:color w:val="000000"/>
          <w:kern w:val="0"/>
          <w:sz w:val="28"/>
          <w:szCs w:val="28"/>
        </w:rPr>
        <w:t>月</w:t>
      </w:r>
      <w:r w:rsidR="000C396D">
        <w:rPr>
          <w:rFonts w:asciiTheme="minorEastAsia" w:hAnsiTheme="minorEastAsia" w:cs="ＭＳ@.稔.艀."/>
          <w:color w:val="000000"/>
          <w:kern w:val="0"/>
          <w:sz w:val="28"/>
          <w:szCs w:val="28"/>
        </w:rPr>
        <w:br w:type="page"/>
      </w:r>
    </w:p>
    <w:p w14:paraId="31121F9A" w14:textId="5ABC6AFC" w:rsidR="00B36D0B" w:rsidRDefault="00B36D0B" w:rsidP="00BC3501">
      <w:pPr>
        <w:jc w:val="left"/>
        <w:rPr>
          <w:rFonts w:asciiTheme="minorEastAsia" w:hAnsiTheme="minorEastAsia" w:cs="Meiryo UI"/>
          <w:sz w:val="22"/>
        </w:rPr>
      </w:pPr>
      <w:r>
        <w:rPr>
          <w:rFonts w:asciiTheme="minorEastAsia" w:hAnsiTheme="minorEastAsia" w:cs="Meiryo UI" w:hint="eastAsia"/>
          <w:sz w:val="22"/>
        </w:rPr>
        <w:lastRenderedPageBreak/>
        <w:t>１</w:t>
      </w:r>
      <w:r w:rsidR="00123540">
        <w:rPr>
          <w:rFonts w:asciiTheme="minorEastAsia" w:hAnsiTheme="minorEastAsia" w:cs="Meiryo UI" w:hint="eastAsia"/>
          <w:sz w:val="22"/>
        </w:rPr>
        <w:t>．</w:t>
      </w:r>
      <w:r>
        <w:rPr>
          <w:rFonts w:asciiTheme="minorEastAsia" w:hAnsiTheme="minorEastAsia" w:cs="Meiryo UI" w:hint="eastAsia"/>
          <w:sz w:val="22"/>
        </w:rPr>
        <w:t>事業の目的</w:t>
      </w:r>
    </w:p>
    <w:p w14:paraId="6ED89922" w14:textId="77777777" w:rsidR="00B36D0B" w:rsidRDefault="00B36D0B" w:rsidP="00BC3501">
      <w:pPr>
        <w:jc w:val="left"/>
        <w:rPr>
          <w:rFonts w:asciiTheme="minorEastAsia" w:hAnsiTheme="minorEastAsia" w:cs="Meiryo UI"/>
          <w:sz w:val="22"/>
        </w:rPr>
      </w:pPr>
      <w:r>
        <w:rPr>
          <w:rFonts w:asciiTheme="minorEastAsia" w:hAnsiTheme="minorEastAsia" w:cs="Meiryo UI" w:hint="eastAsia"/>
          <w:sz w:val="22"/>
        </w:rPr>
        <w:t xml:space="preserve">　　本業務は、</w:t>
      </w:r>
      <w:r w:rsidRPr="00B36D0B">
        <w:rPr>
          <w:rFonts w:asciiTheme="minorEastAsia" w:hAnsiTheme="minorEastAsia" w:cs="Meiryo UI"/>
          <w:sz w:val="22"/>
        </w:rPr>
        <w:t>本市への移住・定住を検討する者に対し、暮らし、仕事、子育て、住</w:t>
      </w:r>
    </w:p>
    <w:p w14:paraId="34789E4E" w14:textId="77777777" w:rsidR="00B36D0B" w:rsidRDefault="00B36D0B" w:rsidP="00B36D0B">
      <w:pPr>
        <w:ind w:firstLineChars="100" w:firstLine="220"/>
        <w:jc w:val="left"/>
        <w:rPr>
          <w:rFonts w:asciiTheme="minorEastAsia" w:hAnsiTheme="minorEastAsia" w:cs="Meiryo UI"/>
          <w:sz w:val="22"/>
        </w:rPr>
      </w:pPr>
      <w:r w:rsidRPr="00B36D0B">
        <w:rPr>
          <w:rFonts w:asciiTheme="minorEastAsia" w:hAnsiTheme="minorEastAsia" w:cs="Meiryo UI"/>
          <w:sz w:val="22"/>
        </w:rPr>
        <w:t>まい、各種支援制度等の情報を分かりやすく一元的に発信する移住定住特設サイト</w:t>
      </w:r>
    </w:p>
    <w:p w14:paraId="7B72467B" w14:textId="06779415" w:rsidR="00B36D0B" w:rsidRDefault="00B36D0B" w:rsidP="00B36D0B">
      <w:pPr>
        <w:ind w:firstLineChars="100" w:firstLine="220"/>
        <w:jc w:val="left"/>
        <w:rPr>
          <w:rFonts w:asciiTheme="minorEastAsia" w:hAnsiTheme="minorEastAsia" w:cs="Meiryo UI"/>
          <w:sz w:val="22"/>
        </w:rPr>
      </w:pPr>
      <w:r w:rsidRPr="00B36D0B">
        <w:rPr>
          <w:rFonts w:asciiTheme="minorEastAsia" w:hAnsiTheme="minorEastAsia" w:cs="Meiryo UI"/>
          <w:sz w:val="22"/>
        </w:rPr>
        <w:t>を構築することにより、移住促進および定住人口の確保を図ることを目的とする。</w:t>
      </w:r>
    </w:p>
    <w:p w14:paraId="55D6BCF1" w14:textId="77777777" w:rsidR="00B36D0B" w:rsidRDefault="00B36D0B" w:rsidP="00BC3501">
      <w:pPr>
        <w:jc w:val="left"/>
        <w:rPr>
          <w:rFonts w:asciiTheme="minorEastAsia" w:hAnsiTheme="minorEastAsia" w:cs="Meiryo UI"/>
          <w:sz w:val="22"/>
        </w:rPr>
      </w:pPr>
    </w:p>
    <w:p w14:paraId="14CA9E07" w14:textId="1CBE27A6" w:rsidR="00BC3501" w:rsidRPr="002C53BD" w:rsidRDefault="00B36D0B" w:rsidP="00BC3501">
      <w:pPr>
        <w:jc w:val="left"/>
        <w:rPr>
          <w:rFonts w:asciiTheme="minorEastAsia" w:hAnsiTheme="minorEastAsia" w:cs="Meiryo UI"/>
          <w:sz w:val="22"/>
        </w:rPr>
      </w:pPr>
      <w:r>
        <w:rPr>
          <w:rFonts w:asciiTheme="minorEastAsia" w:hAnsiTheme="minorEastAsia" w:cs="Meiryo UI" w:hint="eastAsia"/>
          <w:sz w:val="22"/>
        </w:rPr>
        <w:t>２</w:t>
      </w:r>
      <w:r w:rsidR="00123540">
        <w:rPr>
          <w:rFonts w:asciiTheme="minorEastAsia" w:hAnsiTheme="minorEastAsia" w:cs="Meiryo UI" w:hint="eastAsia"/>
          <w:sz w:val="22"/>
        </w:rPr>
        <w:t>．</w:t>
      </w:r>
      <w:r w:rsidR="00BC3501" w:rsidRPr="002C53BD">
        <w:rPr>
          <w:rFonts w:asciiTheme="minorEastAsia" w:hAnsiTheme="minorEastAsia" w:cs="Meiryo UI" w:hint="eastAsia"/>
          <w:sz w:val="22"/>
        </w:rPr>
        <w:t>業務概要</w:t>
      </w:r>
    </w:p>
    <w:p w14:paraId="70A8E811" w14:textId="3F37155E" w:rsidR="00BC3501" w:rsidRPr="002C53BD" w:rsidRDefault="00BC3501" w:rsidP="00BC3501">
      <w:pPr>
        <w:pStyle w:val="a5"/>
        <w:numPr>
          <w:ilvl w:val="0"/>
          <w:numId w:val="5"/>
        </w:numPr>
        <w:ind w:leftChars="0" w:left="851" w:hanging="562"/>
        <w:jc w:val="left"/>
        <w:rPr>
          <w:rFonts w:asciiTheme="minorEastAsia" w:hAnsiTheme="minorEastAsia" w:cs="Meiryo UI"/>
          <w:sz w:val="22"/>
        </w:rPr>
      </w:pPr>
      <w:r w:rsidRPr="002C53BD">
        <w:rPr>
          <w:rFonts w:asciiTheme="minorEastAsia" w:hAnsiTheme="minorEastAsia" w:cs="Meiryo UI" w:hint="eastAsia"/>
          <w:sz w:val="22"/>
        </w:rPr>
        <w:t>業務名</w:t>
      </w:r>
      <w:r w:rsidRPr="002C53BD">
        <w:rPr>
          <w:rFonts w:asciiTheme="minorEastAsia" w:hAnsiTheme="minorEastAsia" w:cs="Meiryo UI" w:hint="eastAsia"/>
          <w:sz w:val="22"/>
        </w:rPr>
        <w:br/>
      </w:r>
      <w:bookmarkStart w:id="1" w:name="_Hlk218882894"/>
      <w:r w:rsidR="009D1983" w:rsidRPr="009D1983">
        <w:rPr>
          <w:rFonts w:asciiTheme="minorEastAsia" w:hAnsiTheme="minorEastAsia" w:hint="eastAsia"/>
          <w:sz w:val="22"/>
        </w:rPr>
        <w:t>移住定住特設サイト構築事業業務委託</w:t>
      </w:r>
      <w:bookmarkEnd w:id="1"/>
    </w:p>
    <w:p w14:paraId="2697D419" w14:textId="77777777" w:rsidR="00BC3501" w:rsidRPr="002C53BD" w:rsidRDefault="00BC3501" w:rsidP="00BC3501">
      <w:pPr>
        <w:pStyle w:val="a5"/>
        <w:numPr>
          <w:ilvl w:val="0"/>
          <w:numId w:val="5"/>
        </w:numPr>
        <w:ind w:leftChars="0" w:left="851" w:hanging="562"/>
        <w:jc w:val="left"/>
        <w:rPr>
          <w:rFonts w:asciiTheme="minorEastAsia" w:hAnsiTheme="minorEastAsia" w:cs="Meiryo UI"/>
          <w:sz w:val="22"/>
        </w:rPr>
      </w:pPr>
      <w:r w:rsidRPr="002C53BD">
        <w:rPr>
          <w:rFonts w:asciiTheme="minorEastAsia" w:hAnsiTheme="minorEastAsia" w:cs="Meiryo UI" w:hint="eastAsia"/>
          <w:sz w:val="22"/>
        </w:rPr>
        <w:t>業務内容</w:t>
      </w:r>
    </w:p>
    <w:p w14:paraId="481CBEE6" w14:textId="2E236981" w:rsidR="00BC3501" w:rsidRPr="002C53BD" w:rsidRDefault="00BC3501" w:rsidP="00BC3501">
      <w:pPr>
        <w:pStyle w:val="a5"/>
        <w:ind w:leftChars="0" w:left="851"/>
        <w:jc w:val="left"/>
        <w:rPr>
          <w:rFonts w:asciiTheme="minorEastAsia" w:hAnsiTheme="minorEastAsia" w:cs="Meiryo UI"/>
          <w:sz w:val="22"/>
        </w:rPr>
      </w:pPr>
      <w:r w:rsidRPr="002C53BD">
        <w:rPr>
          <w:rFonts w:asciiTheme="minorEastAsia" w:hAnsiTheme="minorEastAsia" w:hint="eastAsia"/>
          <w:sz w:val="22"/>
        </w:rPr>
        <w:t>詳細は、「</w:t>
      </w:r>
      <w:r w:rsidR="009D1983" w:rsidRPr="009D1983">
        <w:rPr>
          <w:rFonts w:asciiTheme="minorEastAsia" w:hAnsiTheme="minorEastAsia" w:hint="eastAsia"/>
          <w:sz w:val="22"/>
        </w:rPr>
        <w:t>移住定住特設サイト構築事業業務委託</w:t>
      </w:r>
      <w:r w:rsidRPr="002C53BD">
        <w:rPr>
          <w:rFonts w:asciiTheme="minorEastAsia" w:hAnsiTheme="minorEastAsia" w:cs="Meiryo UI" w:hint="eastAsia"/>
          <w:sz w:val="22"/>
        </w:rPr>
        <w:t>」のとおり。</w:t>
      </w:r>
    </w:p>
    <w:p w14:paraId="11D45440" w14:textId="34F4CC03" w:rsidR="00BC3501" w:rsidRPr="002C53BD" w:rsidRDefault="00BC3501" w:rsidP="00BC3501">
      <w:pPr>
        <w:pStyle w:val="a5"/>
        <w:numPr>
          <w:ilvl w:val="0"/>
          <w:numId w:val="5"/>
        </w:numPr>
        <w:ind w:leftChars="0" w:left="851" w:hanging="562"/>
        <w:jc w:val="left"/>
        <w:rPr>
          <w:rFonts w:asciiTheme="minorEastAsia" w:hAnsiTheme="minorEastAsia" w:cs="Meiryo UI"/>
          <w:sz w:val="22"/>
        </w:rPr>
      </w:pPr>
      <w:r w:rsidRPr="002C53BD">
        <w:rPr>
          <w:rFonts w:asciiTheme="minorEastAsia" w:hAnsiTheme="minorEastAsia" w:cs="Meiryo UI" w:hint="eastAsia"/>
          <w:sz w:val="22"/>
        </w:rPr>
        <w:t>委託期間</w:t>
      </w:r>
      <w:r w:rsidRPr="002C53BD">
        <w:rPr>
          <w:rFonts w:asciiTheme="minorEastAsia" w:hAnsiTheme="minorEastAsia" w:cs="Meiryo UI"/>
          <w:sz w:val="22"/>
        </w:rPr>
        <w:br/>
      </w:r>
      <w:r w:rsidRPr="002C53BD">
        <w:rPr>
          <w:rFonts w:asciiTheme="minorEastAsia" w:hAnsiTheme="minorEastAsia" w:cs="Meiryo UI" w:hint="eastAsia"/>
          <w:sz w:val="22"/>
        </w:rPr>
        <w:t>契約締結日から令和</w:t>
      </w:r>
      <w:r w:rsidR="009D1983">
        <w:rPr>
          <w:rFonts w:asciiTheme="minorEastAsia" w:hAnsiTheme="minorEastAsia" w:cs="Meiryo UI" w:hint="eastAsia"/>
          <w:sz w:val="22"/>
        </w:rPr>
        <w:t>９</w:t>
      </w:r>
      <w:r w:rsidRPr="002C53BD">
        <w:rPr>
          <w:rFonts w:asciiTheme="minorEastAsia" w:hAnsiTheme="minorEastAsia" w:cs="Meiryo UI" w:hint="eastAsia"/>
          <w:sz w:val="22"/>
        </w:rPr>
        <w:t>年３月３１日までとする。</w:t>
      </w:r>
      <w:r w:rsidR="00583E15" w:rsidRPr="002C53BD">
        <w:rPr>
          <w:rFonts w:asciiTheme="minorEastAsia" w:hAnsiTheme="minorEastAsia" w:cs="Meiryo UI" w:hint="eastAsia"/>
          <w:sz w:val="22"/>
        </w:rPr>
        <w:t>ただし、</w:t>
      </w:r>
      <w:r w:rsidR="004C6E97" w:rsidRPr="002C53BD">
        <w:rPr>
          <w:rFonts w:asciiTheme="minorEastAsia" w:hAnsiTheme="minorEastAsia" w:hint="eastAsia"/>
          <w:bCs/>
          <w:caps/>
          <w:sz w:val="22"/>
        </w:rPr>
        <w:t>WEB</w:t>
      </w:r>
      <w:r w:rsidR="00583E15" w:rsidRPr="002C53BD">
        <w:rPr>
          <w:rFonts w:asciiTheme="minorEastAsia" w:hAnsiTheme="minorEastAsia" w:cs="Meiryo UI" w:hint="eastAsia"/>
          <w:sz w:val="22"/>
        </w:rPr>
        <w:t>サイトの構築は、令和</w:t>
      </w:r>
      <w:r w:rsidR="009D1983">
        <w:rPr>
          <w:rFonts w:asciiTheme="minorEastAsia" w:hAnsiTheme="minorEastAsia" w:cs="Meiryo UI" w:hint="eastAsia"/>
          <w:sz w:val="22"/>
        </w:rPr>
        <w:t>９</w:t>
      </w:r>
      <w:r w:rsidR="00583E15" w:rsidRPr="002C53BD">
        <w:rPr>
          <w:rFonts w:asciiTheme="minorEastAsia" w:hAnsiTheme="minorEastAsia" w:cs="Meiryo UI" w:hint="eastAsia"/>
          <w:sz w:val="22"/>
        </w:rPr>
        <w:t>年</w:t>
      </w:r>
      <w:r w:rsidR="00D5553E">
        <w:rPr>
          <w:rFonts w:asciiTheme="minorEastAsia" w:hAnsiTheme="minorEastAsia" w:cs="Meiryo UI" w:hint="eastAsia"/>
          <w:sz w:val="22"/>
        </w:rPr>
        <w:t>２</w:t>
      </w:r>
      <w:r w:rsidR="00583E15" w:rsidRPr="002C53BD">
        <w:rPr>
          <w:rFonts w:asciiTheme="minorEastAsia" w:hAnsiTheme="minorEastAsia" w:cs="Meiryo UI" w:hint="eastAsia"/>
          <w:sz w:val="22"/>
        </w:rPr>
        <w:t>月</w:t>
      </w:r>
      <w:r w:rsidR="00D5553E">
        <w:rPr>
          <w:rFonts w:asciiTheme="minorEastAsia" w:hAnsiTheme="minorEastAsia" w:cs="Meiryo UI" w:hint="eastAsia"/>
          <w:sz w:val="22"/>
        </w:rPr>
        <w:t>２８</w:t>
      </w:r>
      <w:r w:rsidR="00583E15" w:rsidRPr="002C53BD">
        <w:rPr>
          <w:rFonts w:asciiTheme="minorEastAsia" w:hAnsiTheme="minorEastAsia" w:cs="Meiryo UI" w:hint="eastAsia"/>
          <w:sz w:val="22"/>
        </w:rPr>
        <w:t>日までとする。</w:t>
      </w:r>
    </w:p>
    <w:p w14:paraId="44933358" w14:textId="77777777" w:rsidR="004474B4" w:rsidRDefault="00AB1BC6" w:rsidP="00AB1BC6">
      <w:pPr>
        <w:pStyle w:val="a5"/>
        <w:numPr>
          <w:ilvl w:val="0"/>
          <w:numId w:val="5"/>
        </w:numPr>
        <w:ind w:leftChars="0" w:left="851" w:hanging="562"/>
        <w:jc w:val="left"/>
        <w:rPr>
          <w:rFonts w:asciiTheme="minorEastAsia" w:hAnsiTheme="minorEastAsia" w:cs="Meiryo UI"/>
          <w:sz w:val="22"/>
        </w:rPr>
      </w:pPr>
      <w:r w:rsidRPr="002C53BD">
        <w:rPr>
          <w:rFonts w:asciiTheme="minorEastAsia" w:hAnsiTheme="minorEastAsia" w:cs="Meiryo UI" w:hint="eastAsia"/>
          <w:sz w:val="22"/>
        </w:rPr>
        <w:t>委託料上限額</w:t>
      </w:r>
    </w:p>
    <w:p w14:paraId="528CFB00" w14:textId="1856E754" w:rsidR="00BC3501" w:rsidRPr="002C53BD" w:rsidRDefault="00942FE1" w:rsidP="004474B4">
      <w:pPr>
        <w:pStyle w:val="a5"/>
        <w:ind w:leftChars="0" w:left="851"/>
        <w:jc w:val="left"/>
        <w:rPr>
          <w:rFonts w:asciiTheme="minorEastAsia" w:hAnsiTheme="minorEastAsia" w:cs="Meiryo UI"/>
          <w:sz w:val="22"/>
        </w:rPr>
      </w:pPr>
      <w:r w:rsidRPr="00942FE1">
        <w:rPr>
          <w:rFonts w:asciiTheme="minorEastAsia" w:hAnsiTheme="minorEastAsia"/>
          <w:sz w:val="22"/>
        </w:rPr>
        <w:t>本業務にかかる初期構築費用の合計額は、７,５００,０００円を上限とする</w:t>
      </w:r>
      <w:r>
        <w:rPr>
          <w:rFonts w:asciiTheme="minorEastAsia" w:hAnsiTheme="minorEastAsia" w:hint="eastAsia"/>
          <w:sz w:val="22"/>
        </w:rPr>
        <w:t>。</w:t>
      </w:r>
      <w:r w:rsidR="00AB1BC6" w:rsidRPr="002C53BD">
        <w:rPr>
          <w:rFonts w:asciiTheme="minorEastAsia" w:hAnsiTheme="minorEastAsia"/>
          <w:sz w:val="22"/>
        </w:rPr>
        <w:br/>
      </w:r>
      <w:bookmarkStart w:id="2" w:name="_Hlk132986976"/>
      <w:r w:rsidR="00AB1BC6" w:rsidRPr="002C53BD">
        <w:rPr>
          <w:rFonts w:asciiTheme="minorEastAsia" w:hAnsiTheme="minorEastAsia" w:hint="eastAsia"/>
          <w:sz w:val="22"/>
        </w:rPr>
        <w:t>（</w:t>
      </w:r>
      <w:r w:rsidR="004C6E97" w:rsidRPr="002C53BD">
        <w:rPr>
          <w:rFonts w:asciiTheme="minorEastAsia" w:hAnsiTheme="minorEastAsia" w:hint="eastAsia"/>
          <w:bCs/>
          <w:caps/>
          <w:sz w:val="22"/>
        </w:rPr>
        <w:t>WEB</w:t>
      </w:r>
      <w:r w:rsidR="00AB1BC6" w:rsidRPr="002C53BD">
        <w:rPr>
          <w:rFonts w:asciiTheme="minorEastAsia" w:hAnsiTheme="minorEastAsia" w:hint="eastAsia"/>
          <w:sz w:val="22"/>
        </w:rPr>
        <w:t>サイトの構築費用、契約期間の</w:t>
      </w:r>
      <w:r w:rsidR="004C6E97" w:rsidRPr="002C53BD">
        <w:rPr>
          <w:rFonts w:asciiTheme="minorEastAsia" w:hAnsiTheme="minorEastAsia" w:hint="eastAsia"/>
          <w:bCs/>
          <w:caps/>
          <w:sz w:val="22"/>
        </w:rPr>
        <w:t>WEB</w:t>
      </w:r>
      <w:r w:rsidR="00AB1BC6" w:rsidRPr="002C53BD">
        <w:rPr>
          <w:rFonts w:asciiTheme="minorEastAsia" w:hAnsiTheme="minorEastAsia" w:hint="eastAsia"/>
          <w:sz w:val="22"/>
        </w:rPr>
        <w:t>サーバー</w:t>
      </w:r>
      <w:r w:rsidR="00773367" w:rsidRPr="002C53BD">
        <w:rPr>
          <w:rFonts w:asciiTheme="minorEastAsia" w:hAnsiTheme="minorEastAsia" w:hint="eastAsia"/>
          <w:sz w:val="22"/>
        </w:rPr>
        <w:t>、ドメイン等の取得維持費用</w:t>
      </w:r>
      <w:r w:rsidR="00AB1BC6" w:rsidRPr="002C53BD">
        <w:rPr>
          <w:rFonts w:asciiTheme="minorEastAsia" w:hAnsiTheme="minorEastAsia" w:hint="eastAsia"/>
          <w:sz w:val="22"/>
        </w:rPr>
        <w:t>および保守料、</w:t>
      </w:r>
      <w:r w:rsidR="009D1983">
        <w:rPr>
          <w:rFonts w:asciiTheme="minorEastAsia" w:hAnsiTheme="minorEastAsia" w:hint="eastAsia"/>
          <w:sz w:val="22"/>
        </w:rPr>
        <w:t>コンテンツ</w:t>
      </w:r>
      <w:r w:rsidR="00AB1BC6" w:rsidRPr="002C53BD">
        <w:rPr>
          <w:rFonts w:asciiTheme="minorEastAsia" w:hAnsiTheme="minorEastAsia" w:hint="eastAsia"/>
          <w:sz w:val="22"/>
        </w:rPr>
        <w:t>作成費用など、本業務委託を行うために必要となる全ての費用および消費税等を含む）</w:t>
      </w:r>
      <w:bookmarkEnd w:id="2"/>
      <w:r w:rsidR="00BC3501" w:rsidRPr="002C53BD">
        <w:rPr>
          <w:rFonts w:asciiTheme="minorEastAsia" w:hAnsiTheme="minorEastAsia" w:cs="Meiryo UI"/>
          <w:sz w:val="22"/>
        </w:rPr>
        <w:br/>
      </w:r>
    </w:p>
    <w:p w14:paraId="3A67BD61" w14:textId="51E53D39" w:rsidR="00AB1BC6" w:rsidRPr="002C53BD" w:rsidRDefault="00B36D0B" w:rsidP="00AB1BC6">
      <w:pPr>
        <w:jc w:val="left"/>
        <w:rPr>
          <w:rFonts w:asciiTheme="minorEastAsia" w:hAnsiTheme="minorEastAsia" w:cs="Meiryo UI"/>
          <w:sz w:val="22"/>
        </w:rPr>
      </w:pPr>
      <w:r>
        <w:rPr>
          <w:rFonts w:asciiTheme="minorEastAsia" w:hAnsiTheme="minorEastAsia" w:cs="Meiryo UI" w:hint="eastAsia"/>
          <w:sz w:val="22"/>
        </w:rPr>
        <w:t>３</w:t>
      </w:r>
      <w:r w:rsidR="00123540">
        <w:rPr>
          <w:rFonts w:asciiTheme="minorEastAsia" w:hAnsiTheme="minorEastAsia" w:cs="Meiryo UI" w:hint="eastAsia"/>
          <w:sz w:val="22"/>
        </w:rPr>
        <w:t>．</w:t>
      </w:r>
      <w:r w:rsidR="00AB1BC6" w:rsidRPr="002C53BD">
        <w:rPr>
          <w:rFonts w:asciiTheme="minorEastAsia" w:hAnsiTheme="minorEastAsia" w:cs="Meiryo UI" w:hint="eastAsia"/>
          <w:sz w:val="22"/>
        </w:rPr>
        <w:t>参加資格</w:t>
      </w:r>
    </w:p>
    <w:p w14:paraId="4EC27249" w14:textId="78D83B93" w:rsidR="00B36D0B" w:rsidRDefault="00AB1BC6" w:rsidP="00AB1BC6">
      <w:pPr>
        <w:jc w:val="left"/>
        <w:rPr>
          <w:rFonts w:asciiTheme="minorEastAsia" w:hAnsiTheme="minorEastAsia" w:cs="Meiryo UI"/>
          <w:sz w:val="22"/>
        </w:rPr>
      </w:pPr>
      <w:r w:rsidRPr="002C53BD">
        <w:rPr>
          <w:rFonts w:asciiTheme="minorEastAsia" w:hAnsiTheme="minorEastAsia" w:cs="Meiryo UI" w:hint="eastAsia"/>
          <w:sz w:val="22"/>
        </w:rPr>
        <w:t xml:space="preserve">　　</w:t>
      </w:r>
      <w:r w:rsidR="00B36D0B">
        <w:rPr>
          <w:rFonts w:asciiTheme="minorEastAsia" w:hAnsiTheme="minorEastAsia" w:cs="Meiryo UI" w:hint="eastAsia"/>
          <w:sz w:val="22"/>
        </w:rPr>
        <w:t>企画提案に参加する者は、次に掲げる要件をすべて満たしていること。なお、プ</w:t>
      </w:r>
    </w:p>
    <w:p w14:paraId="7D8BFE35" w14:textId="77777777" w:rsidR="00B36D0B" w:rsidRDefault="00B36D0B" w:rsidP="00B36D0B">
      <w:pPr>
        <w:ind w:firstLineChars="100" w:firstLine="220"/>
        <w:jc w:val="left"/>
        <w:rPr>
          <w:rFonts w:asciiTheme="minorEastAsia" w:hAnsiTheme="minorEastAsia" w:cs="Meiryo UI"/>
          <w:sz w:val="22"/>
        </w:rPr>
      </w:pPr>
      <w:r>
        <w:rPr>
          <w:rFonts w:asciiTheme="minorEastAsia" w:hAnsiTheme="minorEastAsia" w:cs="Meiryo UI" w:hint="eastAsia"/>
          <w:sz w:val="22"/>
        </w:rPr>
        <w:t>ロポーザル方式への参加者が契約を締結するまでの間に次に掲げる要件のいずれか</w:t>
      </w:r>
    </w:p>
    <w:p w14:paraId="38D8FFA4" w14:textId="54580609" w:rsidR="00AB1BC6" w:rsidRPr="002C53BD" w:rsidRDefault="00B36D0B" w:rsidP="00B36D0B">
      <w:pPr>
        <w:ind w:firstLineChars="100" w:firstLine="220"/>
        <w:jc w:val="left"/>
        <w:rPr>
          <w:rFonts w:asciiTheme="minorEastAsia" w:hAnsiTheme="minorEastAsia" w:cs="Meiryo UI"/>
          <w:sz w:val="22"/>
        </w:rPr>
      </w:pPr>
      <w:r>
        <w:rPr>
          <w:rFonts w:asciiTheme="minorEastAsia" w:hAnsiTheme="minorEastAsia" w:cs="Meiryo UI" w:hint="eastAsia"/>
          <w:sz w:val="22"/>
        </w:rPr>
        <w:t>を有しなくなった場合は、その時点で失格とする。</w:t>
      </w:r>
    </w:p>
    <w:p w14:paraId="77D40267" w14:textId="1F764B3A" w:rsidR="00AB1BC6" w:rsidRPr="002C53BD" w:rsidRDefault="00AB1BC6" w:rsidP="00AB1BC6">
      <w:pPr>
        <w:pStyle w:val="a5"/>
        <w:numPr>
          <w:ilvl w:val="0"/>
          <w:numId w:val="6"/>
        </w:numPr>
        <w:ind w:leftChars="0" w:left="851" w:hanging="567"/>
        <w:rPr>
          <w:rFonts w:asciiTheme="minorEastAsia" w:hAnsiTheme="minorEastAsia" w:cs="Meiryo UI"/>
          <w:sz w:val="22"/>
        </w:rPr>
      </w:pPr>
      <w:r w:rsidRPr="002C53BD">
        <w:rPr>
          <w:rFonts w:asciiTheme="minorEastAsia" w:hAnsiTheme="minorEastAsia" w:cs="Meiryo UI" w:hint="eastAsia"/>
          <w:sz w:val="22"/>
        </w:rPr>
        <w:t>地方自治法施行令（昭和２２年政令第１６号）第１６７条の４第１項の規定に該当</w:t>
      </w:r>
      <w:r w:rsidR="00B36D0B">
        <w:rPr>
          <w:rFonts w:asciiTheme="minorEastAsia" w:hAnsiTheme="minorEastAsia" w:cs="Meiryo UI" w:hint="eastAsia"/>
          <w:sz w:val="22"/>
        </w:rPr>
        <w:t>し</w:t>
      </w:r>
      <w:r w:rsidRPr="002C53BD">
        <w:rPr>
          <w:rFonts w:asciiTheme="minorEastAsia" w:hAnsiTheme="minorEastAsia" w:cs="Meiryo UI" w:hint="eastAsia"/>
          <w:sz w:val="22"/>
        </w:rPr>
        <w:t>ないこと。</w:t>
      </w:r>
    </w:p>
    <w:p w14:paraId="1B6D22BB" w14:textId="77777777" w:rsidR="00AB1BC6" w:rsidRPr="002C53BD" w:rsidRDefault="00AB1BC6" w:rsidP="00AB1BC6">
      <w:pPr>
        <w:pStyle w:val="a5"/>
        <w:numPr>
          <w:ilvl w:val="0"/>
          <w:numId w:val="6"/>
        </w:numPr>
        <w:ind w:leftChars="0" w:left="851" w:hanging="567"/>
        <w:rPr>
          <w:rFonts w:asciiTheme="minorEastAsia" w:hAnsiTheme="minorEastAsia" w:cs="Meiryo UI"/>
          <w:sz w:val="22"/>
        </w:rPr>
      </w:pPr>
      <w:r w:rsidRPr="002C53BD">
        <w:rPr>
          <w:rFonts w:asciiTheme="minorEastAsia" w:hAnsiTheme="minorEastAsia" w:cs="Meiryo UI" w:hint="eastAsia"/>
          <w:sz w:val="22"/>
        </w:rPr>
        <w:t>会社更生法（平成１４年法律第１５４号）に基づく更正手続開始、民事再生法（平成１１年法 律第２２５号）に基づく再生手続開始または破産法（平成１６年法律第７５号）に基づく破産手続開始の申立てがなされている者でないこと。</w:t>
      </w:r>
    </w:p>
    <w:p w14:paraId="44DA1668" w14:textId="77777777" w:rsidR="00AB1BC6" w:rsidRPr="002C53BD" w:rsidRDefault="00AB1BC6" w:rsidP="00AB1BC6">
      <w:pPr>
        <w:pStyle w:val="a5"/>
        <w:numPr>
          <w:ilvl w:val="0"/>
          <w:numId w:val="6"/>
        </w:numPr>
        <w:ind w:leftChars="0" w:left="851" w:hanging="567"/>
        <w:rPr>
          <w:rFonts w:asciiTheme="minorEastAsia" w:hAnsiTheme="minorEastAsia" w:cs="Meiryo UI"/>
          <w:sz w:val="22"/>
        </w:rPr>
      </w:pPr>
      <w:r w:rsidRPr="002C53BD">
        <w:rPr>
          <w:rFonts w:asciiTheme="minorEastAsia" w:hAnsiTheme="minorEastAsia" w:cs="Meiryo UI" w:hint="eastAsia"/>
          <w:sz w:val="22"/>
        </w:rPr>
        <w:t>国税および地方税を滞納していないこと。</w:t>
      </w:r>
    </w:p>
    <w:p w14:paraId="7D9A6FA4" w14:textId="77777777" w:rsidR="00AB1BC6" w:rsidRPr="002C53BD" w:rsidRDefault="00AB1BC6" w:rsidP="00AB1BC6">
      <w:pPr>
        <w:pStyle w:val="a5"/>
        <w:numPr>
          <w:ilvl w:val="0"/>
          <w:numId w:val="6"/>
        </w:numPr>
        <w:ind w:leftChars="0" w:left="851" w:hanging="567"/>
        <w:rPr>
          <w:rFonts w:asciiTheme="minorEastAsia" w:hAnsiTheme="minorEastAsia" w:cs="Meiryo UI"/>
          <w:sz w:val="22"/>
        </w:rPr>
      </w:pPr>
      <w:r w:rsidRPr="002C53BD">
        <w:rPr>
          <w:rFonts w:asciiTheme="minorEastAsia" w:hAnsiTheme="minorEastAsia" w:cs="Meiryo UI" w:hint="eastAsia"/>
          <w:sz w:val="22"/>
        </w:rPr>
        <w:t>鯖江市競争入札参加資格を有していること。</w:t>
      </w:r>
    </w:p>
    <w:p w14:paraId="28B9DAF2" w14:textId="2C94EF15" w:rsidR="00AB1BC6" w:rsidRPr="002C53BD" w:rsidRDefault="00B36D0B" w:rsidP="00AB1BC6">
      <w:pPr>
        <w:pStyle w:val="a5"/>
        <w:numPr>
          <w:ilvl w:val="0"/>
          <w:numId w:val="6"/>
        </w:numPr>
        <w:ind w:leftChars="0" w:left="851" w:hanging="567"/>
        <w:rPr>
          <w:rFonts w:asciiTheme="minorEastAsia" w:hAnsiTheme="minorEastAsia" w:cs="Meiryo UI"/>
          <w:sz w:val="22"/>
        </w:rPr>
      </w:pPr>
      <w:r>
        <w:rPr>
          <w:rFonts w:asciiTheme="minorEastAsia" w:hAnsiTheme="minorEastAsia" w:cs="Meiryo UI" w:hint="eastAsia"/>
          <w:sz w:val="22"/>
        </w:rPr>
        <w:t>福井県</w:t>
      </w:r>
      <w:r w:rsidR="00AB1BC6" w:rsidRPr="002C53BD">
        <w:rPr>
          <w:rFonts w:asciiTheme="minorEastAsia" w:hAnsiTheme="minorEastAsia" w:cs="Meiryo UI" w:hint="eastAsia"/>
          <w:sz w:val="22"/>
        </w:rPr>
        <w:t>鯖江市において、公告日から契約締結日までの間指名停止を受けていないこと。</w:t>
      </w:r>
    </w:p>
    <w:p w14:paraId="7D112CD5" w14:textId="77777777" w:rsidR="00AB1BC6" w:rsidRPr="002C53BD" w:rsidRDefault="00AB1BC6" w:rsidP="00AB1BC6">
      <w:pPr>
        <w:pStyle w:val="a5"/>
        <w:numPr>
          <w:ilvl w:val="0"/>
          <w:numId w:val="6"/>
        </w:numPr>
        <w:ind w:leftChars="0" w:left="851" w:hanging="567"/>
        <w:rPr>
          <w:rFonts w:asciiTheme="minorEastAsia" w:hAnsiTheme="minorEastAsia" w:cs="Meiryo UI"/>
          <w:sz w:val="22"/>
        </w:rPr>
      </w:pPr>
      <w:r w:rsidRPr="002C53BD">
        <w:rPr>
          <w:rFonts w:asciiTheme="minorEastAsia" w:hAnsiTheme="minorEastAsia" w:cs="Meiryo UI" w:hint="eastAsia"/>
          <w:sz w:val="22"/>
        </w:rPr>
        <w:t>法人およびその役員が、鯖江市暴力団排除条例（平成２３年鯖江市条例第１０号）に規定する暴力団、暴力団員およびそれらの利益となる活動を行う者でな</w:t>
      </w:r>
      <w:r w:rsidRPr="002C53BD">
        <w:rPr>
          <w:rFonts w:asciiTheme="minorEastAsia" w:hAnsiTheme="minorEastAsia" w:cs="Meiryo UI" w:hint="eastAsia"/>
          <w:sz w:val="22"/>
        </w:rPr>
        <w:lastRenderedPageBreak/>
        <w:t>いこと。</w:t>
      </w:r>
    </w:p>
    <w:p w14:paraId="18EDE26B" w14:textId="77777777" w:rsidR="00FF7F74" w:rsidRPr="002C53BD" w:rsidRDefault="00FF7F74" w:rsidP="00FF7F74">
      <w:pPr>
        <w:pStyle w:val="a5"/>
        <w:numPr>
          <w:ilvl w:val="0"/>
          <w:numId w:val="6"/>
        </w:numPr>
        <w:ind w:leftChars="0" w:left="851" w:hanging="568"/>
        <w:rPr>
          <w:rFonts w:asciiTheme="minorEastAsia" w:hAnsiTheme="minorEastAsia" w:cs="Meiryo UI"/>
          <w:sz w:val="22"/>
        </w:rPr>
      </w:pPr>
      <w:r w:rsidRPr="002C53BD">
        <w:rPr>
          <w:rFonts w:asciiTheme="minorEastAsia" w:hAnsiTheme="minorEastAsia" w:cs="Meiryo UI" w:hint="eastAsia"/>
          <w:sz w:val="22"/>
        </w:rPr>
        <w:t>仕様書に定める内容を遂行できること。</w:t>
      </w:r>
    </w:p>
    <w:p w14:paraId="28568DA6" w14:textId="77777777" w:rsidR="00FF7F74" w:rsidRPr="002C53BD" w:rsidRDefault="00FF7F74" w:rsidP="00FF7F74">
      <w:pPr>
        <w:rPr>
          <w:rFonts w:asciiTheme="minorEastAsia" w:hAnsiTheme="minorEastAsia" w:cs="Meiryo UI"/>
          <w:sz w:val="22"/>
        </w:rPr>
      </w:pPr>
    </w:p>
    <w:p w14:paraId="54E9B5B3" w14:textId="30292913" w:rsidR="00FF7F74" w:rsidRPr="002C53BD" w:rsidRDefault="00B36D0B" w:rsidP="00FF7F74">
      <w:pPr>
        <w:rPr>
          <w:rFonts w:asciiTheme="minorEastAsia" w:hAnsiTheme="minorEastAsia" w:cs="Meiryo UI"/>
          <w:sz w:val="22"/>
        </w:rPr>
      </w:pPr>
      <w:r>
        <w:rPr>
          <w:rFonts w:asciiTheme="minorEastAsia" w:hAnsiTheme="minorEastAsia" w:cs="Meiryo UI" w:hint="eastAsia"/>
          <w:sz w:val="22"/>
        </w:rPr>
        <w:t>４</w:t>
      </w:r>
      <w:r w:rsidR="00123540">
        <w:rPr>
          <w:rFonts w:asciiTheme="minorEastAsia" w:hAnsiTheme="minorEastAsia" w:cs="Meiryo UI" w:hint="eastAsia"/>
          <w:sz w:val="22"/>
        </w:rPr>
        <w:t>．</w:t>
      </w:r>
      <w:r w:rsidR="00FF7F74" w:rsidRPr="002C53BD">
        <w:rPr>
          <w:rFonts w:asciiTheme="minorEastAsia" w:hAnsiTheme="minorEastAsia" w:cs="Meiryo UI" w:hint="eastAsia"/>
          <w:sz w:val="22"/>
        </w:rPr>
        <w:t>スケジュール</w:t>
      </w:r>
      <w:r>
        <w:rPr>
          <w:rFonts w:asciiTheme="minorEastAsia" w:hAnsiTheme="minorEastAsia" w:cs="Meiryo UI" w:hint="eastAsia"/>
          <w:sz w:val="22"/>
        </w:rPr>
        <w:t>（予定）</w:t>
      </w:r>
      <w:r w:rsidR="00FF7F74" w:rsidRPr="002C53BD">
        <w:rPr>
          <w:rFonts w:asciiTheme="minorEastAsia" w:hAnsiTheme="minorEastAsia" w:cs="Meiryo UI" w:hint="eastAsia"/>
          <w:sz w:val="22"/>
        </w:rPr>
        <w:t xml:space="preserve">　　</w:t>
      </w:r>
    </w:p>
    <w:p w14:paraId="24EC84CC" w14:textId="51B8CCD2" w:rsidR="00FF7F74" w:rsidRPr="002C53BD" w:rsidRDefault="00FF7F74" w:rsidP="00FF7F74">
      <w:pPr>
        <w:pStyle w:val="a5"/>
        <w:numPr>
          <w:ilvl w:val="0"/>
          <w:numId w:val="10"/>
        </w:numPr>
        <w:ind w:leftChars="0" w:left="851" w:rightChars="-136" w:right="-286" w:hanging="562"/>
        <w:rPr>
          <w:rFonts w:asciiTheme="minorEastAsia" w:hAnsiTheme="minorEastAsia" w:cs="Meiryo UI"/>
          <w:sz w:val="22"/>
        </w:rPr>
      </w:pPr>
      <w:r w:rsidRPr="002C53BD">
        <w:rPr>
          <w:rFonts w:asciiTheme="minorEastAsia" w:hAnsiTheme="minorEastAsia" w:cs="Meiryo UI" w:hint="eastAsia"/>
          <w:sz w:val="22"/>
        </w:rPr>
        <w:t>実施</w:t>
      </w:r>
      <w:r w:rsidR="00B36D0B">
        <w:rPr>
          <w:rFonts w:asciiTheme="minorEastAsia" w:hAnsiTheme="minorEastAsia" w:cs="Meiryo UI" w:hint="eastAsia"/>
          <w:sz w:val="22"/>
        </w:rPr>
        <w:t>要領の公表・配布期間</w:t>
      </w:r>
      <w:r w:rsidRPr="002C53BD">
        <w:rPr>
          <w:rFonts w:asciiTheme="minorEastAsia" w:hAnsiTheme="minorEastAsia" w:cs="Meiryo UI" w:hint="eastAsia"/>
          <w:sz w:val="22"/>
        </w:rPr>
        <w:tab/>
      </w:r>
      <w:r w:rsidR="00B36D0B">
        <w:rPr>
          <w:rFonts w:asciiTheme="minorEastAsia" w:hAnsiTheme="minorEastAsia" w:cs="Meiryo UI" w:hint="eastAsia"/>
          <w:sz w:val="22"/>
        </w:rPr>
        <w:t xml:space="preserve">　　</w:t>
      </w:r>
      <w:r w:rsidRPr="002C53BD">
        <w:rPr>
          <w:rFonts w:asciiTheme="minorEastAsia" w:hAnsiTheme="minorEastAsia" w:cs="Meiryo UI" w:hint="eastAsia"/>
          <w:sz w:val="22"/>
        </w:rPr>
        <w:t>令和</w:t>
      </w:r>
      <w:r w:rsidR="00414C28">
        <w:rPr>
          <w:rFonts w:asciiTheme="minorEastAsia" w:hAnsiTheme="minorEastAsia" w:cs="Meiryo UI" w:hint="eastAsia"/>
          <w:sz w:val="22"/>
        </w:rPr>
        <w:t>８</w:t>
      </w:r>
      <w:r w:rsidRPr="002C53BD">
        <w:rPr>
          <w:rFonts w:asciiTheme="minorEastAsia" w:hAnsiTheme="minorEastAsia" w:cs="Meiryo UI" w:hint="eastAsia"/>
          <w:sz w:val="22"/>
        </w:rPr>
        <w:t>年</w:t>
      </w:r>
      <w:r w:rsidR="004264A5">
        <w:rPr>
          <w:rFonts w:asciiTheme="minorEastAsia" w:hAnsiTheme="minorEastAsia" w:cs="Meiryo UI" w:hint="eastAsia"/>
          <w:sz w:val="22"/>
        </w:rPr>
        <w:t>７</w:t>
      </w:r>
      <w:r w:rsidR="00616A4C">
        <w:rPr>
          <w:rFonts w:asciiTheme="minorEastAsia" w:hAnsiTheme="minorEastAsia" w:cs="Meiryo UI" w:hint="eastAsia"/>
          <w:sz w:val="22"/>
        </w:rPr>
        <w:t>月</w:t>
      </w:r>
      <w:r w:rsidR="004264A5">
        <w:rPr>
          <w:rFonts w:asciiTheme="minorEastAsia" w:hAnsiTheme="minorEastAsia" w:cs="Meiryo UI" w:hint="eastAsia"/>
          <w:sz w:val="22"/>
        </w:rPr>
        <w:t xml:space="preserve">　７</w:t>
      </w:r>
      <w:r w:rsidR="00616A4C">
        <w:rPr>
          <w:rFonts w:asciiTheme="minorEastAsia" w:hAnsiTheme="minorEastAsia" w:cs="Meiryo UI" w:hint="eastAsia"/>
          <w:sz w:val="22"/>
        </w:rPr>
        <w:t>日（火）</w:t>
      </w:r>
    </w:p>
    <w:p w14:paraId="20AF47C0" w14:textId="76D0396A" w:rsidR="00FF7F74" w:rsidRPr="002C53BD" w:rsidRDefault="00B36D0B" w:rsidP="00FF7F74">
      <w:pPr>
        <w:pStyle w:val="a5"/>
        <w:numPr>
          <w:ilvl w:val="0"/>
          <w:numId w:val="10"/>
        </w:numPr>
        <w:ind w:leftChars="0" w:left="851" w:rightChars="-136" w:right="-286" w:hanging="562"/>
        <w:rPr>
          <w:rFonts w:asciiTheme="minorEastAsia" w:hAnsiTheme="minorEastAsia" w:cs="Meiryo UI"/>
          <w:sz w:val="22"/>
        </w:rPr>
      </w:pPr>
      <w:r>
        <w:rPr>
          <w:rFonts w:asciiTheme="minorEastAsia" w:hAnsiTheme="minorEastAsia" w:cs="Times New Roman" w:hint="eastAsia"/>
          <w:sz w:val="22"/>
        </w:rPr>
        <w:t>実施内容等に関する</w:t>
      </w:r>
      <w:r w:rsidR="00FF7F74" w:rsidRPr="002C53BD">
        <w:rPr>
          <w:rFonts w:asciiTheme="minorEastAsia" w:hAnsiTheme="minorEastAsia" w:cs="Times New Roman" w:hint="eastAsia"/>
          <w:sz w:val="22"/>
        </w:rPr>
        <w:t>質問受付期限</w:t>
      </w:r>
      <w:r w:rsidR="00FF7F74" w:rsidRPr="002C53BD">
        <w:rPr>
          <w:rFonts w:asciiTheme="minorEastAsia" w:hAnsiTheme="minorEastAsia" w:cs="Times New Roman" w:hint="eastAsia"/>
          <w:sz w:val="22"/>
        </w:rPr>
        <w:tab/>
      </w:r>
      <w:r>
        <w:rPr>
          <w:rFonts w:asciiTheme="minorEastAsia" w:hAnsiTheme="minorEastAsia" w:cs="Times New Roman" w:hint="eastAsia"/>
          <w:sz w:val="22"/>
        </w:rPr>
        <w:t xml:space="preserve">　　</w:t>
      </w:r>
      <w:r w:rsidR="00FF7F74" w:rsidRPr="002C53BD">
        <w:rPr>
          <w:rFonts w:asciiTheme="minorEastAsia" w:hAnsiTheme="minorEastAsia" w:cs="Times New Roman" w:hint="eastAsia"/>
          <w:sz w:val="22"/>
        </w:rPr>
        <w:t>令和</w:t>
      </w:r>
      <w:r w:rsidR="004264A5">
        <w:rPr>
          <w:rFonts w:asciiTheme="minorEastAsia" w:hAnsiTheme="minorEastAsia" w:cs="Times New Roman" w:hint="eastAsia"/>
          <w:sz w:val="22"/>
        </w:rPr>
        <w:t>８</w:t>
      </w:r>
      <w:r w:rsidR="00FF7F74" w:rsidRPr="002C53BD">
        <w:rPr>
          <w:rFonts w:asciiTheme="minorEastAsia" w:hAnsiTheme="minorEastAsia" w:cs="Times New Roman" w:hint="eastAsia"/>
          <w:sz w:val="22"/>
        </w:rPr>
        <w:t>年</w:t>
      </w:r>
      <w:r w:rsidR="00616A4C">
        <w:rPr>
          <w:rFonts w:asciiTheme="minorEastAsia" w:hAnsiTheme="minorEastAsia" w:cs="Times New Roman" w:hint="eastAsia"/>
          <w:sz w:val="22"/>
        </w:rPr>
        <w:t>７月</w:t>
      </w:r>
      <w:r w:rsidR="002647F8">
        <w:rPr>
          <w:rFonts w:asciiTheme="minorEastAsia" w:hAnsiTheme="minorEastAsia" w:cs="Times New Roman" w:hint="eastAsia"/>
          <w:sz w:val="22"/>
        </w:rPr>
        <w:t>２</w:t>
      </w:r>
      <w:r w:rsidR="00616A4C">
        <w:rPr>
          <w:rFonts w:asciiTheme="minorEastAsia" w:hAnsiTheme="minorEastAsia" w:cs="Times New Roman" w:hint="eastAsia"/>
          <w:sz w:val="22"/>
        </w:rPr>
        <w:t>７日（</w:t>
      </w:r>
      <w:r w:rsidR="002647F8">
        <w:rPr>
          <w:rFonts w:asciiTheme="minorEastAsia" w:hAnsiTheme="minorEastAsia" w:cs="Times New Roman" w:hint="eastAsia"/>
          <w:sz w:val="22"/>
        </w:rPr>
        <w:t>月</w:t>
      </w:r>
      <w:r w:rsidR="00616A4C">
        <w:rPr>
          <w:rFonts w:asciiTheme="minorEastAsia" w:hAnsiTheme="minorEastAsia" w:cs="Times New Roman" w:hint="eastAsia"/>
          <w:sz w:val="22"/>
        </w:rPr>
        <w:t>）</w:t>
      </w:r>
      <w:r>
        <w:rPr>
          <w:rFonts w:asciiTheme="minorEastAsia" w:hAnsiTheme="minorEastAsia" w:cs="Times New Roman" w:hint="eastAsia"/>
          <w:sz w:val="22"/>
        </w:rPr>
        <w:t>正午</w:t>
      </w:r>
      <w:r w:rsidR="00FF7F74" w:rsidRPr="002C53BD">
        <w:rPr>
          <w:rFonts w:asciiTheme="minorEastAsia" w:hAnsiTheme="minorEastAsia" w:cs="Times New Roman" w:hint="eastAsia"/>
          <w:sz w:val="22"/>
        </w:rPr>
        <w:t>必着</w:t>
      </w:r>
    </w:p>
    <w:p w14:paraId="0940ACBB" w14:textId="28B40F41" w:rsidR="00BA2A60" w:rsidRPr="00BA2A60" w:rsidRDefault="00BA2A60" w:rsidP="00BA2A60">
      <w:pPr>
        <w:pStyle w:val="a5"/>
        <w:numPr>
          <w:ilvl w:val="0"/>
          <w:numId w:val="10"/>
        </w:numPr>
        <w:ind w:leftChars="0" w:left="851" w:rightChars="-136" w:right="-286" w:hanging="562"/>
        <w:rPr>
          <w:rFonts w:asciiTheme="minorEastAsia" w:hAnsiTheme="minorEastAsia" w:cs="Meiryo UI"/>
          <w:sz w:val="22"/>
        </w:rPr>
      </w:pPr>
      <w:r w:rsidRPr="002C53BD">
        <w:rPr>
          <w:rFonts w:asciiTheme="minorEastAsia" w:hAnsiTheme="minorEastAsia" w:cs="Times New Roman" w:hint="eastAsia"/>
          <w:sz w:val="22"/>
        </w:rPr>
        <w:t>参加</w:t>
      </w:r>
      <w:r>
        <w:rPr>
          <w:rFonts w:asciiTheme="minorEastAsia" w:hAnsiTheme="minorEastAsia" w:cs="Times New Roman" w:hint="eastAsia"/>
          <w:sz w:val="22"/>
        </w:rPr>
        <w:t>表明</w:t>
      </w:r>
      <w:r w:rsidRPr="002C53BD">
        <w:rPr>
          <w:rFonts w:asciiTheme="minorEastAsia" w:hAnsiTheme="minorEastAsia" w:cs="Times New Roman" w:hint="eastAsia"/>
          <w:sz w:val="22"/>
        </w:rPr>
        <w:t>書提出期限</w:t>
      </w:r>
      <w:r w:rsidRPr="002C53BD">
        <w:rPr>
          <w:rFonts w:asciiTheme="minorEastAsia" w:hAnsiTheme="minorEastAsia" w:cs="Times New Roman" w:hint="eastAsia"/>
          <w:sz w:val="22"/>
        </w:rPr>
        <w:tab/>
      </w:r>
      <w:r w:rsidRPr="002C53BD">
        <w:rPr>
          <w:rFonts w:asciiTheme="minorEastAsia" w:hAnsiTheme="minorEastAsia" w:cs="Times New Roman" w:hint="eastAsia"/>
          <w:sz w:val="22"/>
        </w:rPr>
        <w:tab/>
      </w:r>
      <w:r>
        <w:rPr>
          <w:rFonts w:asciiTheme="minorEastAsia" w:hAnsiTheme="minorEastAsia" w:cs="Times New Roman" w:hint="eastAsia"/>
          <w:sz w:val="22"/>
        </w:rPr>
        <w:t xml:space="preserve">　　</w:t>
      </w:r>
      <w:r w:rsidRPr="002C53BD">
        <w:rPr>
          <w:rFonts w:asciiTheme="minorEastAsia" w:hAnsiTheme="minorEastAsia" w:cs="Times New Roman" w:hint="eastAsia"/>
          <w:sz w:val="22"/>
        </w:rPr>
        <w:t>令和</w:t>
      </w:r>
      <w:r>
        <w:rPr>
          <w:rFonts w:asciiTheme="minorEastAsia" w:hAnsiTheme="minorEastAsia" w:cs="Times New Roman" w:hint="eastAsia"/>
          <w:sz w:val="22"/>
        </w:rPr>
        <w:t>８</w:t>
      </w:r>
      <w:r w:rsidRPr="002C53BD">
        <w:rPr>
          <w:rFonts w:asciiTheme="minorEastAsia" w:hAnsiTheme="minorEastAsia" w:cs="Times New Roman" w:hint="eastAsia"/>
          <w:sz w:val="22"/>
        </w:rPr>
        <w:t>年</w:t>
      </w:r>
      <w:r>
        <w:rPr>
          <w:rFonts w:asciiTheme="minorEastAsia" w:hAnsiTheme="minorEastAsia" w:cs="Times New Roman" w:hint="eastAsia"/>
          <w:sz w:val="22"/>
        </w:rPr>
        <w:t>７月</w:t>
      </w:r>
      <w:r w:rsidR="002647F8">
        <w:rPr>
          <w:rFonts w:asciiTheme="minorEastAsia" w:hAnsiTheme="minorEastAsia" w:cs="Times New Roman" w:hint="eastAsia"/>
          <w:sz w:val="22"/>
        </w:rPr>
        <w:t>２</w:t>
      </w:r>
      <w:r>
        <w:rPr>
          <w:rFonts w:asciiTheme="minorEastAsia" w:hAnsiTheme="minorEastAsia" w:cs="Times New Roman" w:hint="eastAsia"/>
          <w:sz w:val="22"/>
        </w:rPr>
        <w:t>７日（</w:t>
      </w:r>
      <w:r w:rsidR="002647F8">
        <w:rPr>
          <w:rFonts w:asciiTheme="minorEastAsia" w:hAnsiTheme="minorEastAsia" w:cs="Times New Roman" w:hint="eastAsia"/>
          <w:sz w:val="22"/>
        </w:rPr>
        <w:t>月</w:t>
      </w:r>
      <w:r>
        <w:rPr>
          <w:rFonts w:asciiTheme="minorEastAsia" w:hAnsiTheme="minorEastAsia" w:cs="Times New Roman" w:hint="eastAsia"/>
          <w:sz w:val="22"/>
        </w:rPr>
        <w:t>）正午必着</w:t>
      </w:r>
    </w:p>
    <w:p w14:paraId="7F6048B8" w14:textId="7192E805" w:rsidR="00FF7F74" w:rsidRPr="002C53BD" w:rsidRDefault="00FF7F74" w:rsidP="00FF7F74">
      <w:pPr>
        <w:pStyle w:val="a5"/>
        <w:numPr>
          <w:ilvl w:val="0"/>
          <w:numId w:val="10"/>
        </w:numPr>
        <w:ind w:leftChars="0" w:left="851" w:rightChars="-136" w:right="-286" w:hanging="562"/>
        <w:rPr>
          <w:rFonts w:asciiTheme="minorEastAsia" w:hAnsiTheme="minorEastAsia" w:cs="Meiryo UI"/>
          <w:sz w:val="22"/>
        </w:rPr>
      </w:pPr>
      <w:r w:rsidRPr="002C53BD">
        <w:rPr>
          <w:rFonts w:asciiTheme="minorEastAsia" w:hAnsiTheme="minorEastAsia" w:cs="Times New Roman" w:hint="eastAsia"/>
          <w:sz w:val="22"/>
        </w:rPr>
        <w:t>質問</w:t>
      </w:r>
      <w:r w:rsidR="000D04AE">
        <w:rPr>
          <w:rFonts w:asciiTheme="minorEastAsia" w:hAnsiTheme="minorEastAsia" w:cs="Times New Roman" w:hint="eastAsia"/>
          <w:sz w:val="22"/>
        </w:rPr>
        <w:t>に対する</w:t>
      </w:r>
      <w:r w:rsidRPr="002C53BD">
        <w:rPr>
          <w:rFonts w:asciiTheme="minorEastAsia" w:hAnsiTheme="minorEastAsia" w:cs="Times New Roman" w:hint="eastAsia"/>
          <w:sz w:val="22"/>
        </w:rPr>
        <w:t>回答</w:t>
      </w:r>
      <w:r w:rsidRPr="002C53BD">
        <w:rPr>
          <w:rFonts w:asciiTheme="minorEastAsia" w:hAnsiTheme="minorEastAsia" w:cs="Times New Roman" w:hint="eastAsia"/>
          <w:sz w:val="22"/>
        </w:rPr>
        <w:tab/>
      </w:r>
      <w:r w:rsidRPr="002C53BD">
        <w:rPr>
          <w:rFonts w:asciiTheme="minorEastAsia" w:hAnsiTheme="minorEastAsia" w:cs="Times New Roman" w:hint="eastAsia"/>
          <w:sz w:val="22"/>
        </w:rPr>
        <w:tab/>
      </w:r>
      <w:r w:rsidR="00B36D0B">
        <w:rPr>
          <w:rFonts w:asciiTheme="minorEastAsia" w:hAnsiTheme="minorEastAsia" w:cs="Times New Roman" w:hint="eastAsia"/>
          <w:sz w:val="22"/>
        </w:rPr>
        <w:t xml:space="preserve">　　</w:t>
      </w:r>
      <w:r w:rsidRPr="002C53BD">
        <w:rPr>
          <w:rFonts w:asciiTheme="minorEastAsia" w:hAnsiTheme="minorEastAsia" w:cs="Times New Roman" w:hint="eastAsia"/>
          <w:sz w:val="22"/>
        </w:rPr>
        <w:t>令和</w:t>
      </w:r>
      <w:r w:rsidR="004264A5">
        <w:rPr>
          <w:rFonts w:asciiTheme="minorEastAsia" w:hAnsiTheme="minorEastAsia" w:cs="Times New Roman" w:hint="eastAsia"/>
          <w:sz w:val="22"/>
        </w:rPr>
        <w:t>８</w:t>
      </w:r>
      <w:r w:rsidRPr="002C53BD">
        <w:rPr>
          <w:rFonts w:asciiTheme="minorEastAsia" w:hAnsiTheme="minorEastAsia" w:cs="Times New Roman" w:hint="eastAsia"/>
          <w:sz w:val="22"/>
        </w:rPr>
        <w:t>年</w:t>
      </w:r>
      <w:r w:rsidR="002647F8">
        <w:rPr>
          <w:rFonts w:asciiTheme="minorEastAsia" w:hAnsiTheme="minorEastAsia" w:cs="Times New Roman" w:hint="eastAsia"/>
          <w:sz w:val="22"/>
        </w:rPr>
        <w:t>８</w:t>
      </w:r>
      <w:r w:rsidR="00616A4C">
        <w:rPr>
          <w:rFonts w:asciiTheme="minorEastAsia" w:hAnsiTheme="minorEastAsia" w:cs="Times New Roman" w:hint="eastAsia"/>
          <w:sz w:val="22"/>
        </w:rPr>
        <w:t>月</w:t>
      </w:r>
      <w:r w:rsidR="002647F8">
        <w:rPr>
          <w:rFonts w:asciiTheme="minorEastAsia" w:hAnsiTheme="minorEastAsia" w:cs="Times New Roman" w:hint="eastAsia"/>
          <w:sz w:val="22"/>
        </w:rPr>
        <w:t xml:space="preserve">　３</w:t>
      </w:r>
      <w:r w:rsidR="00616A4C">
        <w:rPr>
          <w:rFonts w:asciiTheme="minorEastAsia" w:hAnsiTheme="minorEastAsia" w:cs="Times New Roman" w:hint="eastAsia"/>
          <w:sz w:val="22"/>
        </w:rPr>
        <w:t>日（</w:t>
      </w:r>
      <w:r w:rsidR="002647F8">
        <w:rPr>
          <w:rFonts w:asciiTheme="minorEastAsia" w:hAnsiTheme="minorEastAsia" w:cs="Times New Roman" w:hint="eastAsia"/>
          <w:sz w:val="22"/>
        </w:rPr>
        <w:t>月</w:t>
      </w:r>
      <w:r w:rsidR="00616A4C">
        <w:rPr>
          <w:rFonts w:asciiTheme="minorEastAsia" w:hAnsiTheme="minorEastAsia" w:cs="Times New Roman" w:hint="eastAsia"/>
          <w:sz w:val="22"/>
        </w:rPr>
        <w:t>）</w:t>
      </w:r>
    </w:p>
    <w:p w14:paraId="4C8FC201" w14:textId="530F972D" w:rsidR="00FF7F74" w:rsidRPr="002C53BD" w:rsidRDefault="000D04AE" w:rsidP="00FF7F74">
      <w:pPr>
        <w:pStyle w:val="a5"/>
        <w:numPr>
          <w:ilvl w:val="0"/>
          <w:numId w:val="10"/>
        </w:numPr>
        <w:ind w:leftChars="0" w:left="851" w:rightChars="-136" w:right="-286" w:hanging="562"/>
        <w:rPr>
          <w:rFonts w:asciiTheme="minorEastAsia" w:hAnsiTheme="minorEastAsia" w:cs="Meiryo UI"/>
          <w:sz w:val="22"/>
        </w:rPr>
      </w:pPr>
      <w:r>
        <w:rPr>
          <w:rFonts w:asciiTheme="minorEastAsia" w:hAnsiTheme="minorEastAsia" w:cs="Times New Roman" w:hint="eastAsia"/>
          <w:sz w:val="22"/>
        </w:rPr>
        <w:t>企画</w:t>
      </w:r>
      <w:r w:rsidR="00FF7F74" w:rsidRPr="002C53BD">
        <w:rPr>
          <w:rFonts w:asciiTheme="minorEastAsia" w:hAnsiTheme="minorEastAsia" w:cs="Times New Roman" w:hint="eastAsia"/>
          <w:sz w:val="22"/>
        </w:rPr>
        <w:t xml:space="preserve">提案書の提出期限　　　　　</w:t>
      </w:r>
      <w:r w:rsidR="00FF7F74" w:rsidRPr="002C53BD">
        <w:rPr>
          <w:rFonts w:asciiTheme="minorEastAsia" w:hAnsiTheme="minorEastAsia" w:cs="Times New Roman" w:hint="eastAsia"/>
          <w:sz w:val="22"/>
        </w:rPr>
        <w:tab/>
      </w:r>
      <w:r w:rsidR="00B36D0B">
        <w:rPr>
          <w:rFonts w:asciiTheme="minorEastAsia" w:hAnsiTheme="minorEastAsia" w:cs="Times New Roman" w:hint="eastAsia"/>
          <w:sz w:val="22"/>
        </w:rPr>
        <w:t xml:space="preserve">　　</w:t>
      </w:r>
      <w:r w:rsidR="00FF7F74" w:rsidRPr="002C53BD">
        <w:rPr>
          <w:rFonts w:asciiTheme="minorEastAsia" w:hAnsiTheme="minorEastAsia" w:cs="Times New Roman" w:hint="eastAsia"/>
          <w:sz w:val="22"/>
        </w:rPr>
        <w:t>令和</w:t>
      </w:r>
      <w:r w:rsidR="004264A5">
        <w:rPr>
          <w:rFonts w:asciiTheme="minorEastAsia" w:hAnsiTheme="minorEastAsia" w:cs="Times New Roman" w:hint="eastAsia"/>
          <w:sz w:val="22"/>
        </w:rPr>
        <w:t>８</w:t>
      </w:r>
      <w:r w:rsidR="00FF7F74" w:rsidRPr="002C53BD">
        <w:rPr>
          <w:rFonts w:asciiTheme="minorEastAsia" w:hAnsiTheme="minorEastAsia" w:cs="Times New Roman" w:hint="eastAsia"/>
          <w:sz w:val="22"/>
        </w:rPr>
        <w:t>年</w:t>
      </w:r>
      <w:r w:rsidR="00BA2A60">
        <w:rPr>
          <w:rFonts w:asciiTheme="minorEastAsia" w:hAnsiTheme="minorEastAsia" w:cs="Times New Roman" w:hint="eastAsia"/>
          <w:sz w:val="22"/>
        </w:rPr>
        <w:t>８</w:t>
      </w:r>
      <w:r w:rsidR="00616A4C">
        <w:rPr>
          <w:rFonts w:asciiTheme="minorEastAsia" w:hAnsiTheme="minorEastAsia" w:cs="Times New Roman" w:hint="eastAsia"/>
          <w:sz w:val="22"/>
        </w:rPr>
        <w:t>月</w:t>
      </w:r>
      <w:r w:rsidR="00BA2A60">
        <w:rPr>
          <w:rFonts w:asciiTheme="minorEastAsia" w:hAnsiTheme="minorEastAsia" w:cs="Times New Roman" w:hint="eastAsia"/>
          <w:sz w:val="22"/>
        </w:rPr>
        <w:t xml:space="preserve">　７</w:t>
      </w:r>
      <w:r w:rsidR="00616A4C">
        <w:rPr>
          <w:rFonts w:asciiTheme="minorEastAsia" w:hAnsiTheme="minorEastAsia" w:cs="Times New Roman" w:hint="eastAsia"/>
          <w:sz w:val="22"/>
        </w:rPr>
        <w:t>日（金）</w:t>
      </w:r>
      <w:r w:rsidR="00B36D0B">
        <w:rPr>
          <w:rFonts w:asciiTheme="minorEastAsia" w:hAnsiTheme="minorEastAsia" w:cs="Times New Roman" w:hint="eastAsia"/>
          <w:sz w:val="22"/>
        </w:rPr>
        <w:t>正午必着</w:t>
      </w:r>
    </w:p>
    <w:p w14:paraId="42126CA4" w14:textId="0F945E39" w:rsidR="00FF7F74" w:rsidRPr="002C53BD" w:rsidRDefault="000D04AE" w:rsidP="00FF7F74">
      <w:pPr>
        <w:pStyle w:val="a5"/>
        <w:numPr>
          <w:ilvl w:val="0"/>
          <w:numId w:val="10"/>
        </w:numPr>
        <w:ind w:leftChars="0" w:left="851" w:rightChars="-136" w:right="-286" w:hanging="562"/>
        <w:rPr>
          <w:rFonts w:asciiTheme="minorEastAsia" w:hAnsiTheme="minorEastAsia" w:cs="Meiryo UI"/>
          <w:sz w:val="22"/>
        </w:rPr>
      </w:pPr>
      <w:r>
        <w:rPr>
          <w:rFonts w:asciiTheme="minorEastAsia" w:hAnsiTheme="minorEastAsia" w:cs="Times New Roman" w:hint="eastAsia"/>
          <w:sz w:val="22"/>
        </w:rPr>
        <w:t>プロポーザル</w:t>
      </w:r>
      <w:r w:rsidR="00FF7F74" w:rsidRPr="002C53BD">
        <w:rPr>
          <w:rFonts w:asciiTheme="minorEastAsia" w:hAnsiTheme="minorEastAsia" w:cs="Times New Roman" w:hint="eastAsia"/>
          <w:sz w:val="22"/>
        </w:rPr>
        <w:t>審査会</w:t>
      </w:r>
      <w:r w:rsidR="00FF7F74" w:rsidRPr="002C53BD">
        <w:rPr>
          <w:rFonts w:asciiTheme="minorEastAsia" w:hAnsiTheme="minorEastAsia" w:cs="Times New Roman" w:hint="eastAsia"/>
          <w:sz w:val="22"/>
        </w:rPr>
        <w:tab/>
      </w:r>
      <w:r w:rsidR="00FF7F74" w:rsidRPr="002C53BD">
        <w:rPr>
          <w:rFonts w:asciiTheme="minorEastAsia" w:hAnsiTheme="minorEastAsia" w:cs="Times New Roman" w:hint="eastAsia"/>
          <w:sz w:val="22"/>
        </w:rPr>
        <w:tab/>
      </w:r>
      <w:r w:rsidR="00B36D0B">
        <w:rPr>
          <w:rFonts w:asciiTheme="minorEastAsia" w:hAnsiTheme="minorEastAsia" w:cs="Times New Roman" w:hint="eastAsia"/>
          <w:sz w:val="22"/>
        </w:rPr>
        <w:t xml:space="preserve">　　</w:t>
      </w:r>
      <w:r w:rsidR="00FF7F74" w:rsidRPr="002C53BD">
        <w:rPr>
          <w:rFonts w:asciiTheme="minorEastAsia" w:hAnsiTheme="minorEastAsia" w:cs="Times New Roman" w:hint="eastAsia"/>
          <w:sz w:val="22"/>
        </w:rPr>
        <w:t>令和</w:t>
      </w:r>
      <w:r w:rsidR="004264A5">
        <w:rPr>
          <w:rFonts w:asciiTheme="minorEastAsia" w:hAnsiTheme="minorEastAsia" w:cs="Times New Roman" w:hint="eastAsia"/>
          <w:sz w:val="22"/>
        </w:rPr>
        <w:t>８</w:t>
      </w:r>
      <w:r w:rsidR="00FF7F74" w:rsidRPr="002C53BD">
        <w:rPr>
          <w:rFonts w:asciiTheme="minorEastAsia" w:hAnsiTheme="minorEastAsia" w:cs="Times New Roman" w:hint="eastAsia"/>
          <w:sz w:val="22"/>
        </w:rPr>
        <w:t>年</w:t>
      </w:r>
      <w:r w:rsidR="00C86CF6" w:rsidRPr="002C53BD">
        <w:rPr>
          <w:rFonts w:asciiTheme="minorEastAsia" w:hAnsiTheme="minorEastAsia" w:cs="Times New Roman" w:hint="eastAsia"/>
          <w:sz w:val="22"/>
        </w:rPr>
        <w:t>８</w:t>
      </w:r>
      <w:r w:rsidR="00FF7F74" w:rsidRPr="002C53BD">
        <w:rPr>
          <w:rFonts w:asciiTheme="minorEastAsia" w:hAnsiTheme="minorEastAsia" w:cs="Times New Roman" w:hint="eastAsia"/>
          <w:sz w:val="22"/>
        </w:rPr>
        <w:t>月</w:t>
      </w:r>
      <w:r w:rsidR="00AC240B">
        <w:rPr>
          <w:rFonts w:asciiTheme="minorEastAsia" w:hAnsiTheme="minorEastAsia" w:cs="Times New Roman" w:hint="eastAsia"/>
          <w:sz w:val="22"/>
        </w:rPr>
        <w:t>２５</w:t>
      </w:r>
      <w:r w:rsidR="00BA2A60">
        <w:rPr>
          <w:rFonts w:asciiTheme="minorEastAsia" w:hAnsiTheme="minorEastAsia" w:cs="Times New Roman" w:hint="eastAsia"/>
          <w:sz w:val="22"/>
        </w:rPr>
        <w:t>日（</w:t>
      </w:r>
      <w:r w:rsidR="00AC240B">
        <w:rPr>
          <w:rFonts w:asciiTheme="minorEastAsia" w:hAnsiTheme="minorEastAsia" w:cs="Times New Roman" w:hint="eastAsia"/>
          <w:sz w:val="22"/>
        </w:rPr>
        <w:t>火</w:t>
      </w:r>
      <w:r w:rsidR="00BA2A60">
        <w:rPr>
          <w:rFonts w:asciiTheme="minorEastAsia" w:hAnsiTheme="minorEastAsia" w:cs="Times New Roman" w:hint="eastAsia"/>
          <w:sz w:val="22"/>
        </w:rPr>
        <w:t>）</w:t>
      </w:r>
    </w:p>
    <w:p w14:paraId="57DEA5F8" w14:textId="748DCA46" w:rsidR="00FF7F74" w:rsidRPr="002C53BD" w:rsidRDefault="00FF7F74" w:rsidP="00FF7F74">
      <w:pPr>
        <w:pStyle w:val="a5"/>
        <w:numPr>
          <w:ilvl w:val="0"/>
          <w:numId w:val="10"/>
        </w:numPr>
        <w:ind w:leftChars="0" w:left="851" w:rightChars="-136" w:right="-286" w:hanging="562"/>
        <w:rPr>
          <w:rFonts w:asciiTheme="minorEastAsia" w:hAnsiTheme="minorEastAsia" w:cs="Meiryo UI"/>
          <w:sz w:val="22"/>
        </w:rPr>
      </w:pPr>
      <w:r w:rsidRPr="002C53BD">
        <w:rPr>
          <w:rFonts w:asciiTheme="minorEastAsia" w:hAnsiTheme="minorEastAsia" w:cs="Times New Roman" w:hint="eastAsia"/>
          <w:sz w:val="22"/>
        </w:rPr>
        <w:t>選定結果の通知</w:t>
      </w:r>
      <w:r w:rsidR="000D04AE">
        <w:rPr>
          <w:rFonts w:asciiTheme="minorEastAsia" w:hAnsiTheme="minorEastAsia" w:cs="Times New Roman" w:hint="eastAsia"/>
          <w:sz w:val="22"/>
        </w:rPr>
        <w:t xml:space="preserve">　　　　　</w:t>
      </w:r>
      <w:r w:rsidRPr="002C53BD">
        <w:rPr>
          <w:rFonts w:asciiTheme="minorEastAsia" w:hAnsiTheme="minorEastAsia" w:cs="Times New Roman" w:hint="eastAsia"/>
          <w:sz w:val="22"/>
        </w:rPr>
        <w:tab/>
      </w:r>
      <w:r w:rsidR="00B36D0B">
        <w:rPr>
          <w:rFonts w:asciiTheme="minorEastAsia" w:hAnsiTheme="minorEastAsia" w:cs="Times New Roman" w:hint="eastAsia"/>
          <w:sz w:val="22"/>
        </w:rPr>
        <w:t xml:space="preserve">　　</w:t>
      </w:r>
      <w:r w:rsidRPr="002C53BD">
        <w:rPr>
          <w:rFonts w:asciiTheme="minorEastAsia" w:hAnsiTheme="minorEastAsia" w:cs="Times New Roman" w:hint="eastAsia"/>
          <w:sz w:val="22"/>
        </w:rPr>
        <w:t>令和</w:t>
      </w:r>
      <w:r w:rsidR="004264A5">
        <w:rPr>
          <w:rFonts w:asciiTheme="minorEastAsia" w:hAnsiTheme="minorEastAsia" w:cs="Times New Roman" w:hint="eastAsia"/>
          <w:sz w:val="22"/>
        </w:rPr>
        <w:t>８</w:t>
      </w:r>
      <w:r w:rsidRPr="002C53BD">
        <w:rPr>
          <w:rFonts w:asciiTheme="minorEastAsia" w:hAnsiTheme="minorEastAsia" w:cs="Times New Roman" w:hint="eastAsia"/>
          <w:sz w:val="22"/>
        </w:rPr>
        <w:t>年</w:t>
      </w:r>
      <w:r w:rsidR="00C86CF6" w:rsidRPr="002C53BD">
        <w:rPr>
          <w:rFonts w:asciiTheme="minorEastAsia" w:hAnsiTheme="minorEastAsia" w:cs="Times New Roman" w:hint="eastAsia"/>
          <w:sz w:val="22"/>
        </w:rPr>
        <w:t>８</w:t>
      </w:r>
      <w:r w:rsidRPr="002C53BD">
        <w:rPr>
          <w:rFonts w:asciiTheme="minorEastAsia" w:hAnsiTheme="minorEastAsia" w:cs="Times New Roman" w:hint="eastAsia"/>
          <w:sz w:val="22"/>
        </w:rPr>
        <w:t>月</w:t>
      </w:r>
      <w:r w:rsidR="00AC240B">
        <w:rPr>
          <w:rFonts w:asciiTheme="minorEastAsia" w:hAnsiTheme="minorEastAsia" w:cs="Times New Roman" w:hint="eastAsia"/>
          <w:sz w:val="22"/>
        </w:rPr>
        <w:t>３１</w:t>
      </w:r>
      <w:r w:rsidR="00BA2A60">
        <w:rPr>
          <w:rFonts w:asciiTheme="minorEastAsia" w:hAnsiTheme="minorEastAsia" w:cs="Times New Roman" w:hint="eastAsia"/>
          <w:sz w:val="22"/>
        </w:rPr>
        <w:t>日（</w:t>
      </w:r>
      <w:r w:rsidR="00AC240B">
        <w:rPr>
          <w:rFonts w:asciiTheme="minorEastAsia" w:hAnsiTheme="minorEastAsia" w:cs="Times New Roman" w:hint="eastAsia"/>
          <w:sz w:val="22"/>
        </w:rPr>
        <w:t>月</w:t>
      </w:r>
      <w:r w:rsidR="00BA2A60">
        <w:rPr>
          <w:rFonts w:asciiTheme="minorEastAsia" w:hAnsiTheme="minorEastAsia" w:cs="Times New Roman" w:hint="eastAsia"/>
          <w:sz w:val="22"/>
        </w:rPr>
        <w:t>）</w:t>
      </w:r>
    </w:p>
    <w:p w14:paraId="63E989EA" w14:textId="77777777" w:rsidR="00FF7F74" w:rsidRPr="002C53BD" w:rsidRDefault="00FF7F74" w:rsidP="00FF7F74">
      <w:pPr>
        <w:rPr>
          <w:rFonts w:asciiTheme="minorEastAsia" w:hAnsiTheme="minorEastAsia" w:cs="Meiryo UI"/>
          <w:sz w:val="22"/>
        </w:rPr>
      </w:pPr>
    </w:p>
    <w:p w14:paraId="115CB95E" w14:textId="12559D6A" w:rsidR="00FF7F74" w:rsidRPr="002C53BD" w:rsidRDefault="00123540" w:rsidP="00FF7F74">
      <w:pPr>
        <w:rPr>
          <w:rFonts w:asciiTheme="minorEastAsia" w:hAnsiTheme="minorEastAsia" w:cs="Meiryo UI"/>
          <w:sz w:val="22"/>
        </w:rPr>
      </w:pPr>
      <w:r>
        <w:rPr>
          <w:rFonts w:asciiTheme="minorEastAsia" w:hAnsiTheme="minorEastAsia" w:cs="Meiryo UI" w:hint="eastAsia"/>
          <w:sz w:val="22"/>
        </w:rPr>
        <w:t>５．</w:t>
      </w:r>
      <w:r w:rsidR="00FF7F74" w:rsidRPr="002C53BD">
        <w:rPr>
          <w:rFonts w:asciiTheme="minorEastAsia" w:hAnsiTheme="minorEastAsia" w:cs="Meiryo UI" w:hint="eastAsia"/>
          <w:sz w:val="22"/>
        </w:rPr>
        <w:t>問合せ先および各種書類の提出先</w:t>
      </w:r>
    </w:p>
    <w:p w14:paraId="2D3FF915" w14:textId="77777777" w:rsidR="00FF7F74" w:rsidRPr="002C53BD" w:rsidRDefault="00FF7F74" w:rsidP="00FF7F74">
      <w:pPr>
        <w:ind w:firstLine="840"/>
        <w:rPr>
          <w:rFonts w:asciiTheme="minorEastAsia" w:hAnsiTheme="minorEastAsia" w:cs="Meiryo UI"/>
          <w:sz w:val="22"/>
        </w:rPr>
      </w:pPr>
      <w:r w:rsidRPr="002C53BD">
        <w:rPr>
          <w:rFonts w:asciiTheme="minorEastAsia" w:hAnsiTheme="minorEastAsia" w:cs="Meiryo UI" w:hint="eastAsia"/>
          <w:sz w:val="22"/>
        </w:rPr>
        <w:t>〒９１６</w:t>
      </w:r>
      <w:r w:rsidRPr="002C53BD">
        <w:rPr>
          <w:rFonts w:asciiTheme="minorEastAsia" w:hAnsiTheme="minorEastAsia" w:cs="Meiryo UI"/>
          <w:sz w:val="22"/>
        </w:rPr>
        <w:t>-</w:t>
      </w:r>
      <w:r w:rsidRPr="002C53BD">
        <w:rPr>
          <w:rFonts w:asciiTheme="minorEastAsia" w:hAnsiTheme="minorEastAsia" w:cs="Meiryo UI" w:hint="eastAsia"/>
          <w:sz w:val="22"/>
        </w:rPr>
        <w:t>８６６６　福井県鯖江市西山町１３番１号</w:t>
      </w:r>
    </w:p>
    <w:p w14:paraId="0A435B5F" w14:textId="266CEEE1" w:rsidR="00FF7F74" w:rsidRPr="002C53BD" w:rsidRDefault="00FF7F74" w:rsidP="00FF7F74">
      <w:pPr>
        <w:ind w:firstLine="840"/>
        <w:rPr>
          <w:rFonts w:asciiTheme="minorEastAsia" w:hAnsiTheme="minorEastAsia" w:cs="Meiryo UI"/>
          <w:sz w:val="22"/>
        </w:rPr>
      </w:pPr>
      <w:r w:rsidRPr="002C53BD">
        <w:rPr>
          <w:rFonts w:asciiTheme="minorEastAsia" w:hAnsiTheme="minorEastAsia" w:cs="Meiryo UI" w:hint="eastAsia"/>
          <w:sz w:val="22"/>
        </w:rPr>
        <w:t>鯖江市役所</w:t>
      </w:r>
      <w:r w:rsidR="00414C28">
        <w:rPr>
          <w:rFonts w:asciiTheme="minorEastAsia" w:hAnsiTheme="minorEastAsia" w:cs="Meiryo UI" w:hint="eastAsia"/>
          <w:sz w:val="22"/>
        </w:rPr>
        <w:t>政策経営部総合政策課</w:t>
      </w:r>
      <w:r w:rsidRPr="002C53BD">
        <w:rPr>
          <w:rFonts w:asciiTheme="minorEastAsia" w:hAnsiTheme="minorEastAsia" w:cs="Meiryo UI" w:hint="eastAsia"/>
          <w:sz w:val="22"/>
        </w:rPr>
        <w:t xml:space="preserve">　担当者：</w:t>
      </w:r>
      <w:r w:rsidR="00414C28">
        <w:rPr>
          <w:rFonts w:asciiTheme="minorEastAsia" w:hAnsiTheme="minorEastAsia" w:cs="Meiryo UI" w:hint="eastAsia"/>
          <w:sz w:val="22"/>
        </w:rPr>
        <w:t>葛野</w:t>
      </w:r>
      <w:r w:rsidR="00A64BD3">
        <w:rPr>
          <w:rFonts w:asciiTheme="minorEastAsia" w:hAnsiTheme="minorEastAsia" w:cs="Meiryo UI" w:hint="eastAsia"/>
          <w:sz w:val="22"/>
        </w:rPr>
        <w:t>、宮本</w:t>
      </w:r>
    </w:p>
    <w:p w14:paraId="5514FC97" w14:textId="6E542944" w:rsidR="00FF7F74" w:rsidRPr="002C53BD" w:rsidRDefault="00FF7F74" w:rsidP="00FF7F74">
      <w:pPr>
        <w:ind w:firstLine="840"/>
        <w:rPr>
          <w:rFonts w:asciiTheme="minorEastAsia" w:hAnsiTheme="minorEastAsia" w:cs="Meiryo UI"/>
          <w:sz w:val="22"/>
        </w:rPr>
      </w:pPr>
      <w:r w:rsidRPr="002C53BD">
        <w:rPr>
          <w:rFonts w:asciiTheme="minorEastAsia" w:hAnsiTheme="minorEastAsia" w:cs="Meiryo UI" w:hint="eastAsia"/>
          <w:sz w:val="22"/>
        </w:rPr>
        <w:t>電話（代表）</w:t>
      </w:r>
      <w:r w:rsidRPr="002C53BD">
        <w:rPr>
          <w:rFonts w:asciiTheme="minorEastAsia" w:hAnsiTheme="minorEastAsia" w:cs="Meiryo UI" w:hint="eastAsia"/>
          <w:sz w:val="22"/>
        </w:rPr>
        <w:tab/>
        <w:t>0778-53-22</w:t>
      </w:r>
      <w:r w:rsidR="00414C28">
        <w:rPr>
          <w:rFonts w:asciiTheme="minorEastAsia" w:hAnsiTheme="minorEastAsia" w:cs="Meiryo UI" w:hint="eastAsia"/>
          <w:sz w:val="22"/>
        </w:rPr>
        <w:t>63</w:t>
      </w:r>
    </w:p>
    <w:p w14:paraId="0A874E05" w14:textId="25FA11A6" w:rsidR="00FF7F74" w:rsidRPr="002C53BD" w:rsidRDefault="00FF7F74" w:rsidP="00FF7F74">
      <w:pPr>
        <w:ind w:firstLine="840"/>
        <w:rPr>
          <w:rFonts w:asciiTheme="minorEastAsia" w:hAnsiTheme="minorEastAsia" w:cs="Meiryo UI"/>
          <w:sz w:val="22"/>
        </w:rPr>
      </w:pPr>
      <w:r w:rsidRPr="002C53BD">
        <w:rPr>
          <w:rFonts w:asciiTheme="minorEastAsia" w:hAnsiTheme="minorEastAsia" w:cs="Meiryo UI" w:hint="eastAsia"/>
          <w:sz w:val="22"/>
        </w:rPr>
        <w:t>Ｅメール</w:t>
      </w:r>
      <w:r w:rsidRPr="002C53BD">
        <w:rPr>
          <w:rFonts w:asciiTheme="minorEastAsia" w:hAnsiTheme="minorEastAsia" w:cs="Meiryo UI"/>
          <w:sz w:val="22"/>
        </w:rPr>
        <w:t xml:space="preserve"> </w:t>
      </w:r>
      <w:r w:rsidRPr="002C53BD">
        <w:rPr>
          <w:rFonts w:asciiTheme="minorEastAsia" w:hAnsiTheme="minorEastAsia" w:cs="Meiryo UI" w:hint="eastAsia"/>
          <w:sz w:val="22"/>
        </w:rPr>
        <w:t xml:space="preserve"> </w:t>
      </w:r>
      <w:r w:rsidRPr="002C53BD">
        <w:rPr>
          <w:rFonts w:asciiTheme="minorEastAsia" w:hAnsiTheme="minorEastAsia" w:cs="Meiryo UI" w:hint="eastAsia"/>
          <w:sz w:val="22"/>
        </w:rPr>
        <w:tab/>
      </w:r>
      <w:r w:rsidRPr="002C53BD">
        <w:rPr>
          <w:rFonts w:asciiTheme="minorEastAsia" w:hAnsiTheme="minorEastAsia" w:cs="Meiryo UI"/>
          <w:sz w:val="22"/>
        </w:rPr>
        <w:t>SC-</w:t>
      </w:r>
      <w:r w:rsidR="00414C28">
        <w:rPr>
          <w:rFonts w:asciiTheme="minorEastAsia" w:hAnsiTheme="minorEastAsia" w:cs="Meiryo UI" w:hint="eastAsia"/>
          <w:sz w:val="22"/>
        </w:rPr>
        <w:t>Sogoseisaku</w:t>
      </w:r>
      <w:r w:rsidRPr="002C53BD">
        <w:rPr>
          <w:rFonts w:asciiTheme="minorEastAsia" w:hAnsiTheme="minorEastAsia" w:cs="Meiryo UI"/>
          <w:sz w:val="22"/>
        </w:rPr>
        <w:t>@city.sabae.lg.jp</w:t>
      </w:r>
    </w:p>
    <w:p w14:paraId="03C8D80F" w14:textId="77777777" w:rsidR="00FF7F74" w:rsidRPr="002C53BD" w:rsidRDefault="00FF7F74" w:rsidP="00FF7F74">
      <w:pPr>
        <w:rPr>
          <w:rFonts w:asciiTheme="minorEastAsia" w:hAnsiTheme="minorEastAsia" w:cs="Meiryo UI"/>
          <w:sz w:val="22"/>
        </w:rPr>
      </w:pPr>
    </w:p>
    <w:p w14:paraId="4B155A71" w14:textId="190E055A" w:rsidR="00FF7F74" w:rsidRPr="002C53BD" w:rsidRDefault="00123540" w:rsidP="00FF7F74">
      <w:pPr>
        <w:rPr>
          <w:rFonts w:asciiTheme="minorEastAsia" w:hAnsiTheme="minorEastAsia" w:cs="Meiryo UI"/>
          <w:sz w:val="22"/>
        </w:rPr>
      </w:pPr>
      <w:r>
        <w:rPr>
          <w:rFonts w:asciiTheme="minorEastAsia" w:hAnsiTheme="minorEastAsia" w:cs="Meiryo UI" w:hint="eastAsia"/>
          <w:sz w:val="22"/>
        </w:rPr>
        <w:t>６．募集要</w:t>
      </w:r>
      <w:r w:rsidR="00FF7F74" w:rsidRPr="002C53BD">
        <w:rPr>
          <w:rFonts w:asciiTheme="minorEastAsia" w:hAnsiTheme="minorEastAsia" w:cs="Meiryo UI" w:hint="eastAsia"/>
          <w:sz w:val="22"/>
        </w:rPr>
        <w:t>領等の配布</w:t>
      </w:r>
    </w:p>
    <w:p w14:paraId="0D3B743A" w14:textId="35056E3C" w:rsidR="00FF7F74" w:rsidRPr="008C1F7C" w:rsidRDefault="00FF7F74" w:rsidP="00DD544C">
      <w:pPr>
        <w:pStyle w:val="a5"/>
        <w:numPr>
          <w:ilvl w:val="0"/>
          <w:numId w:val="11"/>
        </w:numPr>
        <w:ind w:leftChars="0" w:left="851" w:hanging="562"/>
        <w:rPr>
          <w:rFonts w:asciiTheme="minorEastAsia" w:hAnsiTheme="minorEastAsia" w:cs="Meiryo UI"/>
          <w:sz w:val="22"/>
        </w:rPr>
      </w:pPr>
      <w:r w:rsidRPr="002C53BD">
        <w:rPr>
          <w:rFonts w:asciiTheme="minorEastAsia" w:hAnsiTheme="minorEastAsia" w:cs="Meiryo UI" w:hint="eastAsia"/>
          <w:sz w:val="22"/>
        </w:rPr>
        <w:t>配布期間</w:t>
      </w:r>
      <w:r w:rsidRPr="002C53BD">
        <w:rPr>
          <w:rFonts w:asciiTheme="minorEastAsia" w:hAnsiTheme="minorEastAsia" w:cs="Meiryo UI" w:hint="eastAsia"/>
          <w:sz w:val="22"/>
        </w:rPr>
        <w:br/>
        <w:t>令和</w:t>
      </w:r>
      <w:r w:rsidR="004264A5">
        <w:rPr>
          <w:rFonts w:asciiTheme="minorEastAsia" w:hAnsiTheme="minorEastAsia" w:cs="Meiryo UI" w:hint="eastAsia"/>
          <w:sz w:val="22"/>
        </w:rPr>
        <w:t>８</w:t>
      </w:r>
      <w:r w:rsidRPr="002C53BD">
        <w:rPr>
          <w:rFonts w:asciiTheme="minorEastAsia" w:hAnsiTheme="minorEastAsia" w:cs="Meiryo UI" w:hint="eastAsia"/>
          <w:sz w:val="22"/>
        </w:rPr>
        <w:t>年</w:t>
      </w:r>
      <w:r w:rsidR="004264A5">
        <w:rPr>
          <w:rFonts w:asciiTheme="minorEastAsia" w:hAnsiTheme="minorEastAsia" w:cs="Meiryo UI" w:hint="eastAsia"/>
          <w:sz w:val="22"/>
        </w:rPr>
        <w:t>７</w:t>
      </w:r>
      <w:r w:rsidR="00616A4C">
        <w:rPr>
          <w:rFonts w:asciiTheme="minorEastAsia" w:hAnsiTheme="minorEastAsia" w:cs="Meiryo UI" w:hint="eastAsia"/>
          <w:sz w:val="22"/>
        </w:rPr>
        <w:t>月７日（火）</w:t>
      </w:r>
      <w:r w:rsidRPr="002C53BD">
        <w:rPr>
          <w:rFonts w:asciiTheme="minorEastAsia" w:hAnsiTheme="minorEastAsia" w:cs="Segoe UI Symbol" w:hint="eastAsia"/>
          <w:sz w:val="22"/>
        </w:rPr>
        <w:t>から令和</w:t>
      </w:r>
      <w:r w:rsidR="004264A5">
        <w:rPr>
          <w:rFonts w:asciiTheme="minorEastAsia" w:hAnsiTheme="minorEastAsia" w:cs="Segoe UI Symbol" w:hint="eastAsia"/>
          <w:sz w:val="22"/>
        </w:rPr>
        <w:t>８</w:t>
      </w:r>
      <w:r w:rsidRPr="002C53BD">
        <w:rPr>
          <w:rFonts w:asciiTheme="minorEastAsia" w:hAnsiTheme="minorEastAsia" w:cs="Segoe UI Symbol" w:hint="eastAsia"/>
          <w:sz w:val="22"/>
        </w:rPr>
        <w:t>年</w:t>
      </w:r>
      <w:r w:rsidR="00616A4C">
        <w:rPr>
          <w:rFonts w:asciiTheme="minorEastAsia" w:hAnsiTheme="minorEastAsia" w:cs="Segoe UI Symbol" w:hint="eastAsia"/>
          <w:sz w:val="22"/>
        </w:rPr>
        <w:t>７月</w:t>
      </w:r>
      <w:r w:rsidR="002647F8">
        <w:rPr>
          <w:rFonts w:asciiTheme="minorEastAsia" w:hAnsiTheme="minorEastAsia" w:cs="Segoe UI Symbol" w:hint="eastAsia"/>
          <w:sz w:val="22"/>
        </w:rPr>
        <w:t>２</w:t>
      </w:r>
      <w:r w:rsidR="00616A4C">
        <w:rPr>
          <w:rFonts w:asciiTheme="minorEastAsia" w:hAnsiTheme="minorEastAsia" w:cs="Segoe UI Symbol" w:hint="eastAsia"/>
          <w:sz w:val="22"/>
        </w:rPr>
        <w:t>７日（</w:t>
      </w:r>
      <w:r w:rsidR="002647F8">
        <w:rPr>
          <w:rFonts w:asciiTheme="minorEastAsia" w:hAnsiTheme="minorEastAsia" w:cs="Segoe UI Symbol" w:hint="eastAsia"/>
          <w:sz w:val="22"/>
        </w:rPr>
        <w:t>月</w:t>
      </w:r>
      <w:r w:rsidR="00616A4C">
        <w:rPr>
          <w:rFonts w:asciiTheme="minorEastAsia" w:hAnsiTheme="minorEastAsia" w:cs="Segoe UI Symbol" w:hint="eastAsia"/>
          <w:sz w:val="22"/>
        </w:rPr>
        <w:t>）</w:t>
      </w:r>
    </w:p>
    <w:p w14:paraId="37AED4D0" w14:textId="33CA18BF" w:rsidR="008C1F7C" w:rsidRPr="002C53BD" w:rsidRDefault="008C1F7C" w:rsidP="008C1F7C">
      <w:pPr>
        <w:pStyle w:val="a5"/>
        <w:ind w:leftChars="0" w:left="851"/>
        <w:rPr>
          <w:rFonts w:asciiTheme="minorEastAsia" w:hAnsiTheme="minorEastAsia" w:cs="Meiryo UI"/>
          <w:sz w:val="22"/>
        </w:rPr>
      </w:pPr>
      <w:r>
        <w:rPr>
          <w:rFonts w:asciiTheme="minorEastAsia" w:hAnsiTheme="minorEastAsia" w:cs="Segoe UI Symbol" w:hint="eastAsia"/>
          <w:sz w:val="22"/>
        </w:rPr>
        <w:t>（土曜日、日曜日</w:t>
      </w:r>
      <w:r w:rsidR="00123540">
        <w:rPr>
          <w:rFonts w:asciiTheme="minorEastAsia" w:hAnsiTheme="minorEastAsia" w:cs="Segoe UI Symbol" w:hint="eastAsia"/>
          <w:sz w:val="22"/>
        </w:rPr>
        <w:t>を除く。午前９時から午後５時まで）</w:t>
      </w:r>
    </w:p>
    <w:p w14:paraId="3CE67A03" w14:textId="13860B4D" w:rsidR="00FF7F74" w:rsidRPr="002C53BD" w:rsidRDefault="00FF7F74" w:rsidP="00FF7F74">
      <w:pPr>
        <w:pStyle w:val="a5"/>
        <w:numPr>
          <w:ilvl w:val="0"/>
          <w:numId w:val="11"/>
        </w:numPr>
        <w:ind w:leftChars="0" w:left="851" w:hanging="562"/>
        <w:rPr>
          <w:rFonts w:asciiTheme="minorEastAsia" w:hAnsiTheme="minorEastAsia" w:cs="Meiryo UI"/>
          <w:sz w:val="22"/>
        </w:rPr>
      </w:pPr>
      <w:r w:rsidRPr="002C53BD">
        <w:rPr>
          <w:rFonts w:asciiTheme="minorEastAsia" w:hAnsiTheme="minorEastAsia" w:cs="Meiryo UI" w:hint="eastAsia"/>
          <w:sz w:val="22"/>
        </w:rPr>
        <w:t>配布方法</w:t>
      </w:r>
      <w:r w:rsidRPr="002C53BD">
        <w:rPr>
          <w:rFonts w:asciiTheme="minorEastAsia" w:hAnsiTheme="minorEastAsia" w:cs="Meiryo UI"/>
          <w:sz w:val="22"/>
        </w:rPr>
        <w:br/>
      </w:r>
      <w:r w:rsidR="00C336B4" w:rsidRPr="00C336B4">
        <w:rPr>
          <w:rFonts w:asciiTheme="minorEastAsia" w:hAnsiTheme="minorEastAsia" w:cs="Meiryo UI"/>
          <w:sz w:val="22"/>
        </w:rPr>
        <w:t>「５．問合せ先および各種書類の提出先」において、直接配布するほか、市ホームページからダウンロード</w:t>
      </w:r>
      <w:r w:rsidR="00C336B4">
        <w:rPr>
          <w:rFonts w:asciiTheme="minorEastAsia" w:hAnsiTheme="minorEastAsia" w:cs="Meiryo UI" w:hint="eastAsia"/>
          <w:sz w:val="22"/>
        </w:rPr>
        <w:t>すること</w:t>
      </w:r>
      <w:r w:rsidRPr="002C53BD">
        <w:rPr>
          <w:rFonts w:asciiTheme="minorEastAsia" w:hAnsiTheme="minorEastAsia" w:cs="Meiryo UI" w:hint="eastAsia"/>
          <w:sz w:val="22"/>
        </w:rPr>
        <w:t>。</w:t>
      </w:r>
    </w:p>
    <w:p w14:paraId="76FEE4A7" w14:textId="77777777" w:rsidR="00FF7F74" w:rsidRPr="002C53BD" w:rsidRDefault="00FF7F74" w:rsidP="00FF7F74">
      <w:pPr>
        <w:rPr>
          <w:rFonts w:asciiTheme="minorEastAsia" w:hAnsiTheme="minorEastAsia" w:cs="Meiryo UI"/>
          <w:sz w:val="22"/>
        </w:rPr>
      </w:pPr>
    </w:p>
    <w:p w14:paraId="2B96D028" w14:textId="3CBA9116" w:rsidR="00FF7F74" w:rsidRPr="002C53BD" w:rsidRDefault="00123540" w:rsidP="00FF7F74">
      <w:pPr>
        <w:rPr>
          <w:rFonts w:asciiTheme="minorEastAsia" w:hAnsiTheme="minorEastAsia" w:cs="Meiryo UI"/>
          <w:sz w:val="22"/>
        </w:rPr>
      </w:pPr>
      <w:r>
        <w:rPr>
          <w:rFonts w:asciiTheme="minorEastAsia" w:hAnsiTheme="minorEastAsia" w:cs="Meiryo UI" w:hint="eastAsia"/>
          <w:sz w:val="22"/>
        </w:rPr>
        <w:t>７．</w:t>
      </w:r>
      <w:r w:rsidR="00FF7F74" w:rsidRPr="002C53BD">
        <w:rPr>
          <w:rFonts w:asciiTheme="minorEastAsia" w:hAnsiTheme="minorEastAsia" w:cs="Meiryo UI" w:hint="eastAsia"/>
          <w:sz w:val="22"/>
        </w:rPr>
        <w:t>質問の受付および回答</w:t>
      </w:r>
    </w:p>
    <w:p w14:paraId="53BC612D" w14:textId="43B16AC0" w:rsidR="00FF7F74" w:rsidRPr="002C53BD" w:rsidRDefault="000D04AE" w:rsidP="00FF7F74">
      <w:pPr>
        <w:ind w:leftChars="200" w:left="420" w:firstLineChars="100" w:firstLine="220"/>
        <w:rPr>
          <w:rFonts w:asciiTheme="minorEastAsia" w:hAnsiTheme="minorEastAsia" w:cs="Meiryo UI"/>
          <w:sz w:val="22"/>
        </w:rPr>
      </w:pPr>
      <w:r>
        <w:rPr>
          <w:rFonts w:asciiTheme="minorEastAsia" w:hAnsiTheme="minorEastAsia" w:cs="Meiryo UI" w:hint="eastAsia"/>
          <w:sz w:val="22"/>
        </w:rPr>
        <w:t>本プロポーザルに参加するに当たり</w:t>
      </w:r>
      <w:r w:rsidR="002265F0">
        <w:rPr>
          <w:rFonts w:asciiTheme="minorEastAsia" w:hAnsiTheme="minorEastAsia" w:cs="Meiryo UI" w:hint="eastAsia"/>
          <w:sz w:val="22"/>
        </w:rPr>
        <w:t>質問事項がある場合は、簡易なものを除き、</w:t>
      </w:r>
      <w:r w:rsidR="00FF7F74" w:rsidRPr="002C53BD">
        <w:rPr>
          <w:rFonts w:asciiTheme="minorEastAsia" w:hAnsiTheme="minorEastAsia" w:cs="Meiryo UI" w:hint="eastAsia"/>
          <w:sz w:val="22"/>
        </w:rPr>
        <w:t>質問</w:t>
      </w:r>
      <w:r w:rsidR="002265F0">
        <w:rPr>
          <w:rFonts w:asciiTheme="minorEastAsia" w:hAnsiTheme="minorEastAsia" w:cs="Meiryo UI" w:hint="eastAsia"/>
          <w:sz w:val="22"/>
        </w:rPr>
        <w:t>書</w:t>
      </w:r>
      <w:r w:rsidR="00FF7F74" w:rsidRPr="002C53BD">
        <w:rPr>
          <w:rFonts w:asciiTheme="minorEastAsia" w:hAnsiTheme="minorEastAsia" w:cs="Meiryo UI" w:hint="eastAsia"/>
          <w:sz w:val="22"/>
        </w:rPr>
        <w:t>（様式第４号）</w:t>
      </w:r>
      <w:r w:rsidR="002265F0">
        <w:rPr>
          <w:rFonts w:asciiTheme="minorEastAsia" w:hAnsiTheme="minorEastAsia" w:cs="Meiryo UI" w:hint="eastAsia"/>
          <w:sz w:val="22"/>
        </w:rPr>
        <w:t>により電子メールにより提出すること。</w:t>
      </w:r>
    </w:p>
    <w:p w14:paraId="7CE8E298" w14:textId="68617E54" w:rsidR="00FF7F74" w:rsidRPr="002C53BD" w:rsidRDefault="00FF7F74" w:rsidP="00FF7F74">
      <w:pPr>
        <w:pStyle w:val="a5"/>
        <w:numPr>
          <w:ilvl w:val="0"/>
          <w:numId w:val="12"/>
        </w:numPr>
        <w:ind w:leftChars="0" w:left="851" w:hanging="567"/>
        <w:rPr>
          <w:rFonts w:asciiTheme="minorEastAsia" w:hAnsiTheme="minorEastAsia" w:cs="Meiryo UI"/>
          <w:sz w:val="22"/>
        </w:rPr>
      </w:pPr>
      <w:r w:rsidRPr="002C53BD">
        <w:rPr>
          <w:rFonts w:asciiTheme="minorEastAsia" w:hAnsiTheme="minorEastAsia" w:cs="Meiryo UI" w:hint="eastAsia"/>
          <w:sz w:val="22"/>
        </w:rPr>
        <w:t>質問期間</w:t>
      </w:r>
      <w:r w:rsidRPr="002C53BD">
        <w:rPr>
          <w:rFonts w:asciiTheme="minorEastAsia" w:hAnsiTheme="minorEastAsia" w:cs="Meiryo UI"/>
          <w:sz w:val="22"/>
        </w:rPr>
        <w:br/>
      </w:r>
      <w:r w:rsidR="00364DBD">
        <w:rPr>
          <w:rFonts w:asciiTheme="minorEastAsia" w:hAnsiTheme="minorEastAsia" w:cs="Meiryo UI" w:hint="eastAsia"/>
          <w:sz w:val="22"/>
        </w:rPr>
        <w:t>公募開始日～</w:t>
      </w:r>
      <w:r w:rsidRPr="002C53BD">
        <w:rPr>
          <w:rFonts w:asciiTheme="minorEastAsia" w:hAnsiTheme="minorEastAsia" w:cs="Segoe UI Symbol" w:hint="eastAsia"/>
          <w:sz w:val="22"/>
        </w:rPr>
        <w:t>令和</w:t>
      </w:r>
      <w:r w:rsidR="004264A5">
        <w:rPr>
          <w:rFonts w:asciiTheme="minorEastAsia" w:hAnsiTheme="minorEastAsia" w:cs="Segoe UI Symbol" w:hint="eastAsia"/>
          <w:sz w:val="22"/>
        </w:rPr>
        <w:t>８</w:t>
      </w:r>
      <w:r w:rsidRPr="002C53BD">
        <w:rPr>
          <w:rFonts w:asciiTheme="minorEastAsia" w:hAnsiTheme="minorEastAsia" w:cs="Segoe UI Symbol" w:hint="eastAsia"/>
          <w:sz w:val="22"/>
        </w:rPr>
        <w:t>年</w:t>
      </w:r>
      <w:r w:rsidR="00616A4C">
        <w:rPr>
          <w:rFonts w:asciiTheme="minorEastAsia" w:hAnsiTheme="minorEastAsia" w:cs="Segoe UI Symbol" w:hint="eastAsia"/>
          <w:sz w:val="22"/>
        </w:rPr>
        <w:t>７月</w:t>
      </w:r>
      <w:r w:rsidR="002647F8">
        <w:rPr>
          <w:rFonts w:asciiTheme="minorEastAsia" w:hAnsiTheme="minorEastAsia" w:cs="Segoe UI Symbol" w:hint="eastAsia"/>
          <w:sz w:val="22"/>
        </w:rPr>
        <w:t>２</w:t>
      </w:r>
      <w:r w:rsidR="00616A4C">
        <w:rPr>
          <w:rFonts w:asciiTheme="minorEastAsia" w:hAnsiTheme="minorEastAsia" w:cs="Segoe UI Symbol" w:hint="eastAsia"/>
          <w:sz w:val="22"/>
        </w:rPr>
        <w:t>７日（</w:t>
      </w:r>
      <w:r w:rsidR="002647F8">
        <w:rPr>
          <w:rFonts w:asciiTheme="minorEastAsia" w:hAnsiTheme="minorEastAsia" w:cs="Segoe UI Symbol" w:hint="eastAsia"/>
          <w:sz w:val="22"/>
        </w:rPr>
        <w:t>月</w:t>
      </w:r>
      <w:r w:rsidR="00616A4C">
        <w:rPr>
          <w:rFonts w:asciiTheme="minorEastAsia" w:hAnsiTheme="minorEastAsia" w:cs="Segoe UI Symbol" w:hint="eastAsia"/>
          <w:sz w:val="22"/>
        </w:rPr>
        <w:t>）</w:t>
      </w:r>
      <w:r w:rsidR="00364DBD">
        <w:rPr>
          <w:rFonts w:asciiTheme="minorEastAsia" w:hAnsiTheme="minorEastAsia" w:cs="Segoe UI Symbol" w:hint="eastAsia"/>
          <w:sz w:val="22"/>
        </w:rPr>
        <w:t>正午必着</w:t>
      </w:r>
    </w:p>
    <w:p w14:paraId="0D49ECF7" w14:textId="5DB37895" w:rsidR="00FF7F74" w:rsidRPr="002C53BD" w:rsidRDefault="00FF7F74" w:rsidP="00FF7F74">
      <w:pPr>
        <w:pStyle w:val="a5"/>
        <w:numPr>
          <w:ilvl w:val="0"/>
          <w:numId w:val="12"/>
        </w:numPr>
        <w:ind w:leftChars="0" w:left="851" w:hanging="567"/>
        <w:rPr>
          <w:rFonts w:asciiTheme="minorEastAsia" w:hAnsiTheme="minorEastAsia" w:cs="Meiryo UI"/>
          <w:sz w:val="22"/>
        </w:rPr>
      </w:pPr>
      <w:r w:rsidRPr="002C53BD">
        <w:rPr>
          <w:rFonts w:asciiTheme="minorEastAsia" w:hAnsiTheme="minorEastAsia" w:cs="Segoe UI Symbol" w:hint="eastAsia"/>
          <w:sz w:val="22"/>
        </w:rPr>
        <w:t>提出方法</w:t>
      </w:r>
      <w:r w:rsidRPr="002C53BD">
        <w:rPr>
          <w:rFonts w:asciiTheme="minorEastAsia" w:hAnsiTheme="minorEastAsia" w:cs="Segoe UI Symbol"/>
          <w:sz w:val="22"/>
        </w:rPr>
        <w:br/>
      </w:r>
      <w:r w:rsidRPr="002C53BD">
        <w:rPr>
          <w:rFonts w:asciiTheme="minorEastAsia" w:hAnsiTheme="minorEastAsia" w:cs="Segoe UI Symbol" w:hint="eastAsia"/>
          <w:sz w:val="22"/>
        </w:rPr>
        <w:t>電子メール</w:t>
      </w:r>
      <w:r w:rsidR="00123540">
        <w:rPr>
          <w:rFonts w:asciiTheme="minorEastAsia" w:hAnsiTheme="minorEastAsia" w:cs="Segoe UI Symbol" w:hint="eastAsia"/>
          <w:sz w:val="22"/>
        </w:rPr>
        <w:t>により、「</w:t>
      </w:r>
      <w:r w:rsidR="00123540" w:rsidRPr="00123540">
        <w:rPr>
          <w:rFonts w:asciiTheme="minorEastAsia" w:hAnsiTheme="minorEastAsia" w:cs="Segoe UI Symbol"/>
          <w:sz w:val="22"/>
        </w:rPr>
        <w:t>５</w:t>
      </w:r>
      <w:r w:rsidR="00123540">
        <w:rPr>
          <w:rFonts w:asciiTheme="minorEastAsia" w:hAnsiTheme="minorEastAsia" w:cs="Segoe UI Symbol" w:hint="eastAsia"/>
          <w:sz w:val="22"/>
        </w:rPr>
        <w:t>．</w:t>
      </w:r>
      <w:r w:rsidR="00123540" w:rsidRPr="00123540">
        <w:rPr>
          <w:rFonts w:asciiTheme="minorEastAsia" w:hAnsiTheme="minorEastAsia" w:cs="Segoe UI Symbol"/>
          <w:sz w:val="22"/>
        </w:rPr>
        <w:t>問合せ先および各種書類の提出先</w:t>
      </w:r>
      <w:r w:rsidR="00123540">
        <w:rPr>
          <w:rFonts w:asciiTheme="minorEastAsia" w:hAnsiTheme="minorEastAsia" w:cs="Segoe UI Symbol" w:hint="eastAsia"/>
          <w:sz w:val="22"/>
        </w:rPr>
        <w:t>」に提出すること</w:t>
      </w:r>
      <w:r w:rsidRPr="002C53BD">
        <w:rPr>
          <w:rFonts w:asciiTheme="minorEastAsia" w:hAnsiTheme="minorEastAsia" w:cs="Segoe UI Symbol" w:hint="eastAsia"/>
          <w:sz w:val="22"/>
        </w:rPr>
        <w:t>。</w:t>
      </w:r>
    </w:p>
    <w:p w14:paraId="68146A10" w14:textId="79F2F3E0" w:rsidR="00FF7F74" w:rsidRPr="002C53BD" w:rsidRDefault="003D390E" w:rsidP="00FF7F74">
      <w:pPr>
        <w:pStyle w:val="a5"/>
        <w:numPr>
          <w:ilvl w:val="0"/>
          <w:numId w:val="12"/>
        </w:numPr>
        <w:ind w:leftChars="0" w:left="851" w:hanging="567"/>
        <w:rPr>
          <w:rFonts w:asciiTheme="minorEastAsia" w:hAnsiTheme="minorEastAsia" w:cs="Meiryo UI"/>
          <w:sz w:val="22"/>
        </w:rPr>
      </w:pPr>
      <w:r>
        <w:rPr>
          <w:rFonts w:asciiTheme="minorEastAsia" w:hAnsiTheme="minorEastAsia" w:cs="Segoe UI Symbol" w:hint="eastAsia"/>
          <w:sz w:val="22"/>
        </w:rPr>
        <w:t>回答期日</w:t>
      </w:r>
      <w:r w:rsidR="00FF7F74" w:rsidRPr="002C53BD">
        <w:rPr>
          <w:rFonts w:asciiTheme="minorEastAsia" w:hAnsiTheme="minorEastAsia" w:cs="Segoe UI Symbol"/>
          <w:sz w:val="22"/>
        </w:rPr>
        <w:br/>
      </w:r>
      <w:r w:rsidRPr="003D390E">
        <w:rPr>
          <w:rFonts w:asciiTheme="minorEastAsia" w:hAnsiTheme="minorEastAsia" w:cs="Segoe UI Symbol"/>
          <w:sz w:val="22"/>
        </w:rPr>
        <w:t>令和８年</w:t>
      </w:r>
      <w:r w:rsidR="002647F8">
        <w:rPr>
          <w:rFonts w:asciiTheme="minorEastAsia" w:hAnsiTheme="minorEastAsia" w:cs="Segoe UI Symbol" w:hint="eastAsia"/>
          <w:sz w:val="22"/>
        </w:rPr>
        <w:t>８</w:t>
      </w:r>
      <w:r w:rsidRPr="003D390E">
        <w:rPr>
          <w:rFonts w:asciiTheme="minorEastAsia" w:hAnsiTheme="minorEastAsia" w:cs="Segoe UI Symbol"/>
          <w:sz w:val="22"/>
        </w:rPr>
        <w:t>月</w:t>
      </w:r>
      <w:r w:rsidR="002647F8">
        <w:rPr>
          <w:rFonts w:asciiTheme="minorEastAsia" w:hAnsiTheme="minorEastAsia" w:cs="Segoe UI Symbol" w:hint="eastAsia"/>
          <w:sz w:val="22"/>
        </w:rPr>
        <w:t>３</w:t>
      </w:r>
      <w:r w:rsidRPr="003D390E">
        <w:rPr>
          <w:rFonts w:asciiTheme="minorEastAsia" w:hAnsiTheme="minorEastAsia" w:cs="Segoe UI Symbol"/>
          <w:sz w:val="22"/>
        </w:rPr>
        <w:t>日（</w:t>
      </w:r>
      <w:r w:rsidR="002647F8">
        <w:rPr>
          <w:rFonts w:asciiTheme="minorEastAsia" w:hAnsiTheme="minorEastAsia" w:cs="Segoe UI Symbol" w:hint="eastAsia"/>
          <w:sz w:val="22"/>
        </w:rPr>
        <w:t>月</w:t>
      </w:r>
      <w:r w:rsidRPr="003D390E">
        <w:rPr>
          <w:rFonts w:asciiTheme="minorEastAsia" w:hAnsiTheme="minorEastAsia" w:cs="Segoe UI Symbol"/>
          <w:sz w:val="22"/>
        </w:rPr>
        <w:t>）</w:t>
      </w:r>
    </w:p>
    <w:p w14:paraId="7235D9B3" w14:textId="46B013D6" w:rsidR="00FF7F74" w:rsidRPr="002C53BD" w:rsidRDefault="00FF7F74" w:rsidP="00FF7F74">
      <w:pPr>
        <w:pStyle w:val="a5"/>
        <w:numPr>
          <w:ilvl w:val="0"/>
          <w:numId w:val="12"/>
        </w:numPr>
        <w:ind w:leftChars="0" w:left="851" w:hanging="567"/>
        <w:rPr>
          <w:rFonts w:asciiTheme="minorEastAsia" w:hAnsiTheme="minorEastAsia" w:cs="Meiryo UI"/>
          <w:sz w:val="22"/>
        </w:rPr>
      </w:pPr>
      <w:r w:rsidRPr="002C53BD">
        <w:rPr>
          <w:rFonts w:asciiTheme="minorEastAsia" w:hAnsiTheme="minorEastAsia" w:cs="Segoe UI Symbol" w:hint="eastAsia"/>
          <w:sz w:val="22"/>
        </w:rPr>
        <w:t>回答</w:t>
      </w:r>
      <w:r w:rsidR="003D390E">
        <w:rPr>
          <w:rFonts w:asciiTheme="minorEastAsia" w:hAnsiTheme="minorEastAsia" w:cs="Segoe UI Symbol" w:hint="eastAsia"/>
          <w:sz w:val="22"/>
        </w:rPr>
        <w:t>方法</w:t>
      </w:r>
    </w:p>
    <w:p w14:paraId="36AE0147" w14:textId="77777777" w:rsidR="003D390E" w:rsidRDefault="00FF7F74" w:rsidP="003D390E">
      <w:pPr>
        <w:ind w:leftChars="223" w:left="468" w:firstLineChars="100" w:firstLine="220"/>
        <w:rPr>
          <w:rFonts w:asciiTheme="minorEastAsia" w:hAnsiTheme="minorEastAsia" w:cs="Segoe UI Symbol"/>
          <w:sz w:val="22"/>
        </w:rPr>
      </w:pPr>
      <w:r w:rsidRPr="002C53BD">
        <w:rPr>
          <w:rFonts w:asciiTheme="minorEastAsia" w:hAnsiTheme="minorEastAsia" w:cs="Segoe UI Symbol" w:hint="eastAsia"/>
          <w:sz w:val="22"/>
        </w:rPr>
        <w:lastRenderedPageBreak/>
        <w:t>市公式ホームページに掲載する。なお、質問への回答は、本実施要領および仕様</w:t>
      </w:r>
    </w:p>
    <w:p w14:paraId="36E5AAF9" w14:textId="2F965E57" w:rsidR="00FF7F74" w:rsidRPr="002C53BD" w:rsidRDefault="00FF7F74" w:rsidP="003D390E">
      <w:pPr>
        <w:ind w:firstLineChars="200" w:firstLine="440"/>
        <w:rPr>
          <w:rFonts w:asciiTheme="minorEastAsia" w:hAnsiTheme="minorEastAsia" w:cs="Meiryo UI"/>
          <w:sz w:val="22"/>
        </w:rPr>
      </w:pPr>
      <w:r w:rsidRPr="002C53BD">
        <w:rPr>
          <w:rFonts w:asciiTheme="minorEastAsia" w:hAnsiTheme="minorEastAsia" w:cs="Segoe UI Symbol" w:hint="eastAsia"/>
          <w:sz w:val="22"/>
        </w:rPr>
        <w:t>書の追加または修正とみなす。</w:t>
      </w:r>
    </w:p>
    <w:p w14:paraId="23DCECD3" w14:textId="77777777" w:rsidR="00FF7F74" w:rsidRPr="002C53BD" w:rsidRDefault="00FF7F74" w:rsidP="00FF7F74">
      <w:pPr>
        <w:rPr>
          <w:rFonts w:asciiTheme="minorEastAsia" w:hAnsiTheme="minorEastAsia" w:cs="Meiryo UI"/>
          <w:sz w:val="22"/>
        </w:rPr>
      </w:pPr>
    </w:p>
    <w:p w14:paraId="655F15C7" w14:textId="28824B3C" w:rsidR="00FF7F74" w:rsidRPr="002C53BD" w:rsidRDefault="00123540" w:rsidP="00CE22AB">
      <w:pPr>
        <w:widowControl/>
        <w:jc w:val="left"/>
        <w:rPr>
          <w:rFonts w:asciiTheme="minorEastAsia" w:hAnsiTheme="minorEastAsia" w:cs="Meiryo UI"/>
          <w:sz w:val="22"/>
        </w:rPr>
      </w:pPr>
      <w:r>
        <w:rPr>
          <w:rFonts w:asciiTheme="minorEastAsia" w:hAnsiTheme="minorEastAsia" w:cs="Meiryo UI" w:hint="eastAsia"/>
          <w:sz w:val="22"/>
        </w:rPr>
        <w:t>８．</w:t>
      </w:r>
      <w:r w:rsidR="00FF7F74" w:rsidRPr="002C53BD">
        <w:rPr>
          <w:rFonts w:asciiTheme="minorEastAsia" w:hAnsiTheme="minorEastAsia" w:cs="Meiryo UI" w:hint="eastAsia"/>
          <w:sz w:val="22"/>
        </w:rPr>
        <w:t>プロポーザルへ参加手続等</w:t>
      </w:r>
    </w:p>
    <w:p w14:paraId="0BD36A82" w14:textId="6F4DDE74" w:rsidR="00FF7F74" w:rsidRPr="002C53BD" w:rsidRDefault="00FF7F74" w:rsidP="00FF7F74">
      <w:pPr>
        <w:ind w:leftChars="200" w:left="420" w:firstLineChars="100" w:firstLine="220"/>
        <w:rPr>
          <w:rFonts w:asciiTheme="minorEastAsia" w:hAnsiTheme="minorEastAsia" w:cs="Meiryo UI"/>
          <w:sz w:val="22"/>
        </w:rPr>
      </w:pPr>
      <w:r w:rsidRPr="002C53BD">
        <w:rPr>
          <w:rFonts w:asciiTheme="minorEastAsia" w:hAnsiTheme="minorEastAsia" w:cs="Meiryo UI" w:hint="eastAsia"/>
          <w:sz w:val="22"/>
        </w:rPr>
        <w:t>本プロポーザルへの参加を希望する者は、</w:t>
      </w:r>
      <w:r w:rsidR="0080146B" w:rsidRPr="002C53BD">
        <w:rPr>
          <w:rFonts w:asciiTheme="minorEastAsia" w:hAnsiTheme="minorEastAsia" w:cs="Meiryo UI" w:hint="eastAsia"/>
          <w:sz w:val="22"/>
        </w:rPr>
        <w:t>公募型プロポーザル</w:t>
      </w:r>
      <w:r w:rsidRPr="002C53BD">
        <w:rPr>
          <w:rFonts w:asciiTheme="minorEastAsia" w:hAnsiTheme="minorEastAsia" w:cs="Meiryo UI" w:hint="eastAsia"/>
          <w:sz w:val="22"/>
        </w:rPr>
        <w:t>参加表明書(様式第１号)等を作成し、以下のとおり提出することとし、当該プロポーザル参加資格の審査を受けなければならない。</w:t>
      </w:r>
    </w:p>
    <w:p w14:paraId="48A9B054" w14:textId="640BE8F3" w:rsidR="00FF7F74" w:rsidRPr="002C53BD" w:rsidRDefault="00FF7F74" w:rsidP="00FF7F74">
      <w:pPr>
        <w:pStyle w:val="a5"/>
        <w:numPr>
          <w:ilvl w:val="0"/>
          <w:numId w:val="13"/>
        </w:numPr>
        <w:ind w:leftChars="0" w:left="851" w:hanging="567"/>
        <w:rPr>
          <w:rFonts w:asciiTheme="minorEastAsia" w:hAnsiTheme="minorEastAsia" w:cs="Meiryo UI"/>
          <w:sz w:val="22"/>
        </w:rPr>
      </w:pPr>
      <w:r w:rsidRPr="002C53BD">
        <w:rPr>
          <w:rFonts w:asciiTheme="minorEastAsia" w:hAnsiTheme="minorEastAsia" w:cs="Meiryo UI" w:hint="eastAsia"/>
          <w:sz w:val="22"/>
        </w:rPr>
        <w:t>提出期限</w:t>
      </w:r>
      <w:r w:rsidRPr="002C53BD">
        <w:rPr>
          <w:rFonts w:asciiTheme="minorEastAsia" w:hAnsiTheme="minorEastAsia" w:cs="Meiryo UI"/>
          <w:sz w:val="22"/>
        </w:rPr>
        <w:br/>
      </w:r>
      <w:r w:rsidRPr="002C53BD">
        <w:rPr>
          <w:rFonts w:asciiTheme="minorEastAsia" w:hAnsiTheme="minorEastAsia" w:cs="ＭＳ 明朝" w:hint="eastAsia"/>
          <w:kern w:val="0"/>
          <w:sz w:val="22"/>
        </w:rPr>
        <w:t>令和</w:t>
      </w:r>
      <w:r w:rsidR="004264A5">
        <w:rPr>
          <w:rFonts w:asciiTheme="minorEastAsia" w:hAnsiTheme="minorEastAsia" w:cs="ＭＳ 明朝" w:hint="eastAsia"/>
          <w:kern w:val="0"/>
          <w:sz w:val="22"/>
        </w:rPr>
        <w:t>８</w:t>
      </w:r>
      <w:r w:rsidRPr="002C53BD">
        <w:rPr>
          <w:rFonts w:asciiTheme="minorEastAsia" w:hAnsiTheme="minorEastAsia" w:cs="ＭＳ 明朝" w:hint="eastAsia"/>
          <w:kern w:val="0"/>
          <w:sz w:val="22"/>
        </w:rPr>
        <w:t>年</w:t>
      </w:r>
      <w:r w:rsidR="00616A4C">
        <w:rPr>
          <w:rFonts w:asciiTheme="minorEastAsia" w:hAnsiTheme="minorEastAsia" w:cs="ＭＳ 明朝" w:hint="eastAsia"/>
          <w:kern w:val="0"/>
          <w:sz w:val="22"/>
        </w:rPr>
        <w:t>７月</w:t>
      </w:r>
      <w:r w:rsidR="002647F8">
        <w:rPr>
          <w:rFonts w:asciiTheme="minorEastAsia" w:hAnsiTheme="minorEastAsia" w:cs="ＭＳ 明朝" w:hint="eastAsia"/>
          <w:kern w:val="0"/>
          <w:sz w:val="22"/>
        </w:rPr>
        <w:t>２</w:t>
      </w:r>
      <w:r w:rsidR="00616A4C">
        <w:rPr>
          <w:rFonts w:asciiTheme="minorEastAsia" w:hAnsiTheme="minorEastAsia" w:cs="ＭＳ 明朝" w:hint="eastAsia"/>
          <w:kern w:val="0"/>
          <w:sz w:val="22"/>
        </w:rPr>
        <w:t>７日（</w:t>
      </w:r>
      <w:r w:rsidR="002647F8">
        <w:rPr>
          <w:rFonts w:asciiTheme="minorEastAsia" w:hAnsiTheme="minorEastAsia" w:cs="ＭＳ 明朝" w:hint="eastAsia"/>
          <w:kern w:val="0"/>
          <w:sz w:val="22"/>
        </w:rPr>
        <w:t>月</w:t>
      </w:r>
      <w:r w:rsidR="00616A4C">
        <w:rPr>
          <w:rFonts w:asciiTheme="minorEastAsia" w:hAnsiTheme="minorEastAsia" w:cs="ＭＳ 明朝" w:hint="eastAsia"/>
          <w:kern w:val="0"/>
          <w:sz w:val="22"/>
        </w:rPr>
        <w:t>）</w:t>
      </w:r>
      <w:r w:rsidR="00804E3E">
        <w:rPr>
          <w:rFonts w:asciiTheme="minorEastAsia" w:hAnsiTheme="minorEastAsia" w:cs="ＭＳ 明朝" w:hint="eastAsia"/>
          <w:kern w:val="0"/>
          <w:sz w:val="22"/>
        </w:rPr>
        <w:t>正午</w:t>
      </w:r>
      <w:r w:rsidRPr="002C53BD">
        <w:rPr>
          <w:rFonts w:asciiTheme="minorEastAsia" w:hAnsiTheme="minorEastAsia" w:cs="ＭＳ 明朝" w:hint="eastAsia"/>
          <w:kern w:val="0"/>
          <w:sz w:val="22"/>
        </w:rPr>
        <w:t>必着</w:t>
      </w:r>
      <w:r w:rsidRPr="002C53BD">
        <w:rPr>
          <w:rFonts w:asciiTheme="minorEastAsia" w:hAnsiTheme="minorEastAsia" w:cs="ＭＳ 明朝"/>
          <w:kern w:val="0"/>
          <w:sz w:val="22"/>
        </w:rPr>
        <w:br/>
      </w:r>
      <w:r w:rsidRPr="002C53BD">
        <w:rPr>
          <w:rFonts w:asciiTheme="minorEastAsia" w:hAnsiTheme="minorEastAsia" w:cs="ＭＳ 明朝" w:hint="eastAsia"/>
          <w:kern w:val="0"/>
          <w:sz w:val="22"/>
        </w:rPr>
        <w:t>内容に不備があるものおよび提出期限に遅れたものは受理しない。</w:t>
      </w:r>
    </w:p>
    <w:p w14:paraId="30DE5BB6" w14:textId="77777777" w:rsidR="00FF7F74" w:rsidRPr="002C53BD" w:rsidRDefault="00FF7F74" w:rsidP="00FF7F74">
      <w:pPr>
        <w:pStyle w:val="a5"/>
        <w:numPr>
          <w:ilvl w:val="0"/>
          <w:numId w:val="13"/>
        </w:numPr>
        <w:ind w:leftChars="0" w:left="851" w:hanging="567"/>
        <w:rPr>
          <w:rFonts w:asciiTheme="minorEastAsia" w:hAnsiTheme="minorEastAsia" w:cs="Meiryo UI"/>
          <w:sz w:val="22"/>
        </w:rPr>
      </w:pPr>
      <w:r w:rsidRPr="002C53BD">
        <w:rPr>
          <w:rFonts w:asciiTheme="minorEastAsia" w:hAnsiTheme="minorEastAsia" w:cs="ＭＳ 明朝" w:hint="eastAsia"/>
          <w:kern w:val="0"/>
          <w:sz w:val="22"/>
        </w:rPr>
        <w:t>提出方法</w:t>
      </w:r>
      <w:r w:rsidRPr="002C53BD">
        <w:rPr>
          <w:rFonts w:asciiTheme="minorEastAsia" w:hAnsiTheme="minorEastAsia" w:cs="ＭＳ 明朝"/>
          <w:kern w:val="0"/>
          <w:sz w:val="22"/>
        </w:rPr>
        <w:br/>
      </w:r>
      <w:r w:rsidRPr="002C53BD">
        <w:rPr>
          <w:rFonts w:asciiTheme="minorEastAsia" w:hAnsiTheme="minorEastAsia" w:cs="ＭＳ 明朝" w:hint="eastAsia"/>
          <w:kern w:val="0"/>
          <w:sz w:val="22"/>
        </w:rPr>
        <w:t>書面での提出とする。ＦＡＸ、電子メール等による提出は、認めない。なお、提出期限経過後の書類の差し替えおよび再提出は、認めない。</w:t>
      </w:r>
    </w:p>
    <w:p w14:paraId="5D711CBF" w14:textId="10748124" w:rsidR="00FF7F74" w:rsidRPr="002C53BD" w:rsidRDefault="00FF7F74" w:rsidP="00FF7F74">
      <w:pPr>
        <w:pStyle w:val="a5"/>
        <w:numPr>
          <w:ilvl w:val="0"/>
          <w:numId w:val="13"/>
        </w:numPr>
        <w:ind w:leftChars="0" w:left="851" w:hanging="567"/>
        <w:rPr>
          <w:rFonts w:asciiTheme="minorEastAsia" w:hAnsiTheme="minorEastAsia" w:cs="Meiryo UI"/>
          <w:sz w:val="22"/>
        </w:rPr>
      </w:pPr>
      <w:r w:rsidRPr="002C53BD">
        <w:rPr>
          <w:rFonts w:asciiTheme="minorEastAsia" w:hAnsiTheme="minorEastAsia" w:cs="Meiryo UI" w:hint="eastAsia"/>
          <w:sz w:val="22"/>
        </w:rPr>
        <w:t>提出先</w:t>
      </w:r>
      <w:r w:rsidRPr="002C53BD">
        <w:rPr>
          <w:rFonts w:asciiTheme="minorEastAsia" w:hAnsiTheme="minorEastAsia" w:cs="Meiryo UI"/>
          <w:sz w:val="22"/>
        </w:rPr>
        <w:br/>
      </w:r>
      <w:r w:rsidRPr="002C53BD">
        <w:rPr>
          <w:rFonts w:asciiTheme="minorEastAsia" w:hAnsiTheme="minorEastAsia" w:cs="Segoe UI Symbol" w:hint="eastAsia"/>
          <w:sz w:val="22"/>
        </w:rPr>
        <w:t>「</w:t>
      </w:r>
      <w:r w:rsidR="003D390E">
        <w:rPr>
          <w:rFonts w:asciiTheme="minorEastAsia" w:hAnsiTheme="minorEastAsia" w:cs="Segoe UI Symbol" w:hint="eastAsia"/>
          <w:sz w:val="22"/>
        </w:rPr>
        <w:t>５．</w:t>
      </w:r>
      <w:r w:rsidRPr="002C53BD">
        <w:rPr>
          <w:rFonts w:asciiTheme="minorEastAsia" w:hAnsiTheme="minorEastAsia" w:cs="Segoe UI Symbol" w:hint="eastAsia"/>
          <w:sz w:val="22"/>
        </w:rPr>
        <w:t>問合せ先および各種書類の提出先」に記載のとおり</w:t>
      </w:r>
    </w:p>
    <w:p w14:paraId="5768BE1A" w14:textId="77777777" w:rsidR="00FF7F74" w:rsidRPr="002C53BD" w:rsidRDefault="00FF7F74" w:rsidP="00FF7F74">
      <w:pPr>
        <w:pStyle w:val="a5"/>
        <w:numPr>
          <w:ilvl w:val="0"/>
          <w:numId w:val="13"/>
        </w:numPr>
        <w:ind w:leftChars="0" w:left="851" w:hanging="567"/>
        <w:rPr>
          <w:rFonts w:asciiTheme="minorEastAsia" w:hAnsiTheme="minorEastAsia" w:cs="Meiryo UI"/>
          <w:sz w:val="22"/>
        </w:rPr>
      </w:pPr>
      <w:r w:rsidRPr="002C53BD">
        <w:rPr>
          <w:rFonts w:asciiTheme="minorEastAsia" w:hAnsiTheme="minorEastAsia" w:cs="Segoe UI Symbol" w:hint="eastAsia"/>
          <w:sz w:val="22"/>
        </w:rPr>
        <w:t>提出書類</w:t>
      </w:r>
    </w:p>
    <w:p w14:paraId="6851C8CE" w14:textId="73DCF84F" w:rsidR="00FF7F74" w:rsidRPr="002C53BD" w:rsidRDefault="0080146B" w:rsidP="0080146B">
      <w:pPr>
        <w:pStyle w:val="a5"/>
        <w:numPr>
          <w:ilvl w:val="0"/>
          <w:numId w:val="27"/>
        </w:numPr>
        <w:ind w:leftChars="0"/>
        <w:rPr>
          <w:rFonts w:asciiTheme="minorEastAsia" w:hAnsiTheme="minorEastAsia" w:cs="Meiryo UI"/>
          <w:sz w:val="22"/>
        </w:rPr>
      </w:pPr>
      <w:r w:rsidRPr="002C53BD">
        <w:rPr>
          <w:rFonts w:asciiTheme="minorEastAsia" w:hAnsiTheme="minorEastAsia" w:cs="Meiryo UI" w:hint="eastAsia"/>
          <w:sz w:val="22"/>
        </w:rPr>
        <w:t>公募型プロポーザル</w:t>
      </w:r>
      <w:r w:rsidR="00FF7F74" w:rsidRPr="002C53BD">
        <w:rPr>
          <w:rFonts w:asciiTheme="minorEastAsia" w:hAnsiTheme="minorEastAsia" w:cs="Meiryo UI" w:hint="eastAsia"/>
          <w:sz w:val="22"/>
        </w:rPr>
        <w:t>参加表明書（様式第１号）</w:t>
      </w:r>
    </w:p>
    <w:p w14:paraId="24916D1D" w14:textId="77777777" w:rsidR="00FF7F74" w:rsidRPr="002C53BD" w:rsidRDefault="00FF7F74" w:rsidP="00FF7F74">
      <w:pPr>
        <w:ind w:firstLineChars="300" w:firstLine="660"/>
        <w:rPr>
          <w:rFonts w:asciiTheme="minorEastAsia" w:hAnsiTheme="minorEastAsia" w:cs="Meiryo UI"/>
          <w:sz w:val="22"/>
        </w:rPr>
      </w:pPr>
      <w:r w:rsidRPr="002C53BD">
        <w:rPr>
          <w:rFonts w:asciiTheme="minorEastAsia" w:hAnsiTheme="minorEastAsia" w:cs="Meiryo UI"/>
          <w:sz w:val="22"/>
        </w:rPr>
        <w:t xml:space="preserve">② </w:t>
      </w:r>
      <w:r w:rsidRPr="002C53BD">
        <w:rPr>
          <w:rFonts w:asciiTheme="minorEastAsia" w:hAnsiTheme="minorEastAsia" w:cs="Meiryo UI" w:hint="eastAsia"/>
          <w:sz w:val="22"/>
        </w:rPr>
        <w:t>宣誓書（様式第２号）</w:t>
      </w:r>
    </w:p>
    <w:p w14:paraId="7A13C90C" w14:textId="77777777" w:rsidR="00FF7F74" w:rsidRPr="002C53BD" w:rsidRDefault="00FF7F74" w:rsidP="00FF7F74">
      <w:pPr>
        <w:ind w:firstLineChars="300" w:firstLine="660"/>
        <w:rPr>
          <w:rFonts w:asciiTheme="minorEastAsia" w:hAnsiTheme="minorEastAsia" w:cs="Meiryo UI"/>
          <w:sz w:val="22"/>
        </w:rPr>
      </w:pPr>
      <w:r w:rsidRPr="002C53BD">
        <w:rPr>
          <w:rFonts w:asciiTheme="minorEastAsia" w:hAnsiTheme="minorEastAsia" w:cs="Meiryo UI"/>
          <w:sz w:val="22"/>
        </w:rPr>
        <w:t xml:space="preserve">③ </w:t>
      </w:r>
      <w:r w:rsidRPr="002C53BD">
        <w:rPr>
          <w:rFonts w:asciiTheme="minorEastAsia" w:hAnsiTheme="minorEastAsia" w:cs="Meiryo UI" w:hint="eastAsia"/>
          <w:sz w:val="22"/>
        </w:rPr>
        <w:t>会社概要書（様式第３号）</w:t>
      </w:r>
    </w:p>
    <w:p w14:paraId="6414D78E" w14:textId="77777777" w:rsidR="00FF7F74" w:rsidRPr="002C53BD" w:rsidRDefault="00FF7F74" w:rsidP="00FF7F74">
      <w:pPr>
        <w:ind w:firstLineChars="300" w:firstLine="660"/>
        <w:rPr>
          <w:rFonts w:asciiTheme="minorEastAsia" w:hAnsiTheme="minorEastAsia" w:cs="Meiryo UI"/>
          <w:sz w:val="22"/>
        </w:rPr>
      </w:pPr>
      <w:r w:rsidRPr="002C53BD">
        <w:rPr>
          <w:rFonts w:asciiTheme="minorEastAsia" w:hAnsiTheme="minorEastAsia" w:cs="Meiryo UI" w:hint="eastAsia"/>
          <w:sz w:val="22"/>
        </w:rPr>
        <w:t>④ 登記事項証明書または登記謄本（発行後３か月以内のもの）</w:t>
      </w:r>
    </w:p>
    <w:p w14:paraId="0E9E48B7" w14:textId="77777777" w:rsidR="00FF7F74" w:rsidRPr="002C53BD" w:rsidRDefault="00FF7F74" w:rsidP="00FF7F74">
      <w:pPr>
        <w:ind w:firstLineChars="300" w:firstLine="660"/>
        <w:rPr>
          <w:rFonts w:asciiTheme="minorEastAsia" w:hAnsiTheme="minorEastAsia" w:cs="Meiryo UI"/>
          <w:sz w:val="22"/>
        </w:rPr>
      </w:pPr>
      <w:r w:rsidRPr="002C53BD">
        <w:rPr>
          <w:rFonts w:asciiTheme="minorEastAsia" w:hAnsiTheme="minorEastAsia" w:cs="Meiryo UI"/>
          <w:sz w:val="22"/>
        </w:rPr>
        <w:t>⑤</w:t>
      </w:r>
      <w:r w:rsidRPr="002C53BD">
        <w:rPr>
          <w:rFonts w:asciiTheme="minorEastAsia" w:hAnsiTheme="minorEastAsia" w:cs="Meiryo UI" w:hint="eastAsia"/>
          <w:sz w:val="22"/>
        </w:rPr>
        <w:t xml:space="preserve"> 定款（写し）</w:t>
      </w:r>
    </w:p>
    <w:p w14:paraId="69585E0F" w14:textId="77777777" w:rsidR="00FF7F74" w:rsidRPr="002C53BD" w:rsidRDefault="00FF7F74" w:rsidP="00FF7F74">
      <w:pPr>
        <w:ind w:firstLineChars="300" w:firstLine="660"/>
        <w:rPr>
          <w:rFonts w:asciiTheme="minorEastAsia" w:hAnsiTheme="minorEastAsia" w:cs="Meiryo UI"/>
          <w:sz w:val="22"/>
        </w:rPr>
      </w:pPr>
      <w:r w:rsidRPr="002C53BD">
        <w:rPr>
          <w:rFonts w:asciiTheme="minorEastAsia" w:hAnsiTheme="minorEastAsia" w:cs="Meiryo UI" w:hint="eastAsia"/>
          <w:sz w:val="22"/>
        </w:rPr>
        <w:t>⑥ 納税証明書（国税および地方税に滞納がないことの証明書）</w:t>
      </w:r>
    </w:p>
    <w:p w14:paraId="7E1D4D85" w14:textId="6A366A0A" w:rsidR="00FF7F74" w:rsidRPr="002C53BD" w:rsidRDefault="00FF7F74" w:rsidP="00FF7F74">
      <w:pPr>
        <w:pStyle w:val="a5"/>
        <w:numPr>
          <w:ilvl w:val="0"/>
          <w:numId w:val="13"/>
        </w:numPr>
        <w:ind w:leftChars="0" w:left="851" w:hanging="567"/>
        <w:rPr>
          <w:rFonts w:asciiTheme="minorEastAsia" w:hAnsiTheme="minorEastAsia" w:cs="Meiryo UI"/>
          <w:sz w:val="22"/>
        </w:rPr>
      </w:pPr>
      <w:r w:rsidRPr="002C53BD">
        <w:rPr>
          <w:rFonts w:asciiTheme="minorEastAsia" w:hAnsiTheme="minorEastAsia" w:cs="Meiryo UI" w:hint="eastAsia"/>
          <w:sz w:val="22"/>
        </w:rPr>
        <w:t>参加を辞退する場合</w:t>
      </w:r>
      <w:r w:rsidRPr="002C53BD">
        <w:rPr>
          <w:rFonts w:asciiTheme="minorEastAsia" w:hAnsiTheme="minorEastAsia" w:cs="Meiryo UI"/>
          <w:sz w:val="22"/>
        </w:rPr>
        <w:br/>
      </w:r>
      <w:r w:rsidR="0080146B" w:rsidRPr="002C53BD">
        <w:rPr>
          <w:rFonts w:asciiTheme="minorEastAsia" w:hAnsiTheme="minorEastAsia" w:cs="Meiryo UI" w:hint="eastAsia"/>
          <w:sz w:val="22"/>
        </w:rPr>
        <w:t>公募型プロポーザル</w:t>
      </w:r>
      <w:r w:rsidRPr="002C53BD">
        <w:rPr>
          <w:rFonts w:asciiTheme="minorEastAsia" w:hAnsiTheme="minorEastAsia" w:cs="Meiryo UI" w:hint="eastAsia"/>
          <w:sz w:val="22"/>
        </w:rPr>
        <w:t>参加表明書提出日以降に参加を辞退する場合は、辞退届（任意様式）を提出しなければならない。</w:t>
      </w:r>
    </w:p>
    <w:p w14:paraId="4533F2FC" w14:textId="77777777" w:rsidR="00FF7F74" w:rsidRPr="002C53BD" w:rsidRDefault="00FF7F74" w:rsidP="00FF7F74">
      <w:pPr>
        <w:spacing w:line="240" w:lineRule="exact"/>
        <w:rPr>
          <w:rFonts w:asciiTheme="minorEastAsia" w:hAnsiTheme="minorEastAsia" w:cs="Meiryo UI"/>
          <w:sz w:val="22"/>
        </w:rPr>
      </w:pPr>
    </w:p>
    <w:p w14:paraId="74FD7733" w14:textId="3EC57F79" w:rsidR="00FF7F74" w:rsidRPr="002C53BD" w:rsidRDefault="00123540" w:rsidP="00FF7F74">
      <w:pPr>
        <w:rPr>
          <w:rFonts w:asciiTheme="minorEastAsia" w:hAnsiTheme="minorEastAsia" w:cs="Meiryo UI"/>
          <w:sz w:val="22"/>
        </w:rPr>
      </w:pPr>
      <w:r>
        <w:rPr>
          <w:rFonts w:asciiTheme="minorEastAsia" w:hAnsiTheme="minorEastAsia" w:cs="Meiryo UI" w:hint="eastAsia"/>
          <w:sz w:val="22"/>
        </w:rPr>
        <w:t>９．</w:t>
      </w:r>
      <w:r w:rsidR="00FF7F74" w:rsidRPr="002C53BD">
        <w:rPr>
          <w:rFonts w:asciiTheme="minorEastAsia" w:hAnsiTheme="minorEastAsia" w:cs="Meiryo UI" w:hint="eastAsia"/>
          <w:sz w:val="22"/>
        </w:rPr>
        <w:t>参加資格要件の確認</w:t>
      </w:r>
    </w:p>
    <w:p w14:paraId="3AD2CE92" w14:textId="448EFD44" w:rsidR="00FF7F74" w:rsidRPr="002C53BD" w:rsidRDefault="0080146B" w:rsidP="00FF7F74">
      <w:pPr>
        <w:ind w:leftChars="200" w:left="420" w:firstLineChars="100" w:firstLine="220"/>
        <w:rPr>
          <w:rFonts w:asciiTheme="minorEastAsia" w:hAnsiTheme="minorEastAsia" w:cs="Meiryo UI"/>
          <w:sz w:val="22"/>
        </w:rPr>
      </w:pPr>
      <w:r w:rsidRPr="002C53BD">
        <w:rPr>
          <w:rFonts w:asciiTheme="minorEastAsia" w:hAnsiTheme="minorEastAsia" w:cs="Meiryo UI" w:hint="eastAsia"/>
          <w:sz w:val="22"/>
        </w:rPr>
        <w:t>公募型プロポーザル</w:t>
      </w:r>
      <w:r w:rsidR="00FF7F74" w:rsidRPr="002C53BD">
        <w:rPr>
          <w:rFonts w:asciiTheme="minorEastAsia" w:hAnsiTheme="minorEastAsia" w:cs="Meiryo UI" w:hint="eastAsia"/>
          <w:sz w:val="22"/>
        </w:rPr>
        <w:t>参加表明書を提出した者の参加資格要件について確認し、参加資格の有無について、プロポーザル参加資格確認結果通知書（様式第５号）により通知するものとする。</w:t>
      </w:r>
    </w:p>
    <w:p w14:paraId="444B985F" w14:textId="77777777" w:rsidR="00FF7F74" w:rsidRPr="002C53BD" w:rsidRDefault="00FF7F74" w:rsidP="00FF7F74">
      <w:pPr>
        <w:ind w:leftChars="200" w:left="420" w:firstLineChars="100" w:firstLine="220"/>
        <w:rPr>
          <w:rFonts w:asciiTheme="minorEastAsia" w:hAnsiTheme="minorEastAsia" w:cs="Meiryo UI"/>
          <w:sz w:val="22"/>
        </w:rPr>
      </w:pPr>
      <w:r w:rsidRPr="002C53BD">
        <w:rPr>
          <w:rFonts w:asciiTheme="minorEastAsia" w:hAnsiTheme="minorEastAsia" w:cs="Meiryo UI" w:hint="eastAsia"/>
          <w:sz w:val="22"/>
        </w:rPr>
        <w:t>参加資格を有する者に対し、企画提案書提出依頼通知書（様式第６号）により企画提案書の提出を依頼するものとする。</w:t>
      </w:r>
    </w:p>
    <w:p w14:paraId="23214C7B" w14:textId="77777777" w:rsidR="00FF7F74" w:rsidRPr="002C53BD" w:rsidRDefault="00FF7F74" w:rsidP="00FF7F74">
      <w:pPr>
        <w:spacing w:line="240" w:lineRule="exact"/>
        <w:rPr>
          <w:rFonts w:asciiTheme="minorEastAsia" w:hAnsiTheme="minorEastAsia" w:cs="Meiryo UI"/>
          <w:sz w:val="22"/>
        </w:rPr>
      </w:pPr>
    </w:p>
    <w:p w14:paraId="4F7FC79A" w14:textId="71C556FC" w:rsidR="00FF7F74" w:rsidRPr="002C53BD" w:rsidRDefault="00123540" w:rsidP="00FF7F74">
      <w:pPr>
        <w:rPr>
          <w:rFonts w:asciiTheme="minorEastAsia" w:hAnsiTheme="minorEastAsia" w:cs="Meiryo UI"/>
          <w:sz w:val="22"/>
        </w:rPr>
      </w:pPr>
      <w:r>
        <w:rPr>
          <w:rFonts w:asciiTheme="minorEastAsia" w:hAnsiTheme="minorEastAsia" w:cs="Meiryo UI" w:hint="eastAsia"/>
          <w:sz w:val="22"/>
        </w:rPr>
        <w:t>１０．</w:t>
      </w:r>
      <w:r w:rsidR="00FF7F74" w:rsidRPr="002C53BD">
        <w:rPr>
          <w:rFonts w:asciiTheme="minorEastAsia" w:hAnsiTheme="minorEastAsia" w:cs="Meiryo UI" w:hint="eastAsia"/>
          <w:sz w:val="22"/>
        </w:rPr>
        <w:t>企画提案書等の提出</w:t>
      </w:r>
    </w:p>
    <w:p w14:paraId="74192C45" w14:textId="77777777" w:rsidR="00FF7F74" w:rsidRPr="002C53BD" w:rsidRDefault="00FF7F74" w:rsidP="00FF7F74">
      <w:pPr>
        <w:ind w:leftChars="200" w:left="420" w:firstLineChars="100" w:firstLine="220"/>
        <w:rPr>
          <w:rFonts w:asciiTheme="minorEastAsia" w:hAnsiTheme="minorEastAsia" w:cs="Meiryo UI"/>
          <w:sz w:val="22"/>
        </w:rPr>
      </w:pPr>
      <w:r w:rsidRPr="002C53BD">
        <w:rPr>
          <w:rFonts w:asciiTheme="minorEastAsia" w:hAnsiTheme="minorEastAsia" w:cs="Meiryo UI" w:hint="eastAsia"/>
          <w:sz w:val="22"/>
        </w:rPr>
        <w:t>参加資格を有することを認める旨の通知を受けた者は、次により企画提案書等を提出すること。</w:t>
      </w:r>
    </w:p>
    <w:p w14:paraId="04C43E4B" w14:textId="065BDC69" w:rsidR="00FF7F74" w:rsidRPr="002C53BD" w:rsidRDefault="00FF7F74" w:rsidP="00FF7F74">
      <w:pPr>
        <w:pStyle w:val="a5"/>
        <w:numPr>
          <w:ilvl w:val="0"/>
          <w:numId w:val="14"/>
        </w:numPr>
        <w:ind w:leftChars="0" w:left="851" w:hanging="567"/>
        <w:rPr>
          <w:rFonts w:asciiTheme="minorEastAsia" w:hAnsiTheme="minorEastAsia" w:cs="Meiryo UI"/>
          <w:sz w:val="22"/>
        </w:rPr>
      </w:pPr>
      <w:r w:rsidRPr="002C53BD">
        <w:rPr>
          <w:rFonts w:asciiTheme="minorEastAsia" w:hAnsiTheme="minorEastAsia" w:cs="Meiryo UI" w:hint="eastAsia"/>
          <w:sz w:val="22"/>
        </w:rPr>
        <w:t>提出期限</w:t>
      </w:r>
      <w:r w:rsidRPr="002C53BD">
        <w:rPr>
          <w:rFonts w:asciiTheme="minorEastAsia" w:hAnsiTheme="minorEastAsia" w:cs="Meiryo UI"/>
          <w:sz w:val="22"/>
        </w:rPr>
        <w:br/>
      </w:r>
      <w:r w:rsidRPr="002C53BD">
        <w:rPr>
          <w:rFonts w:asciiTheme="minorEastAsia" w:hAnsiTheme="minorEastAsia" w:cs="Meiryo UI" w:hint="eastAsia"/>
          <w:sz w:val="22"/>
        </w:rPr>
        <w:lastRenderedPageBreak/>
        <w:t>令和</w:t>
      </w:r>
      <w:r w:rsidR="004264A5">
        <w:rPr>
          <w:rFonts w:asciiTheme="minorEastAsia" w:hAnsiTheme="minorEastAsia" w:cs="Meiryo UI" w:hint="eastAsia"/>
          <w:sz w:val="22"/>
        </w:rPr>
        <w:t>８</w:t>
      </w:r>
      <w:r w:rsidRPr="002C53BD">
        <w:rPr>
          <w:rFonts w:asciiTheme="minorEastAsia" w:hAnsiTheme="minorEastAsia" w:cs="Meiryo UI" w:hint="eastAsia"/>
          <w:sz w:val="22"/>
        </w:rPr>
        <w:t>年</w:t>
      </w:r>
      <w:r w:rsidR="00BA2A60">
        <w:rPr>
          <w:rFonts w:asciiTheme="minorEastAsia" w:hAnsiTheme="minorEastAsia" w:cs="Meiryo UI" w:hint="eastAsia"/>
          <w:sz w:val="22"/>
        </w:rPr>
        <w:t>８</w:t>
      </w:r>
      <w:r w:rsidR="00616A4C">
        <w:rPr>
          <w:rFonts w:asciiTheme="minorEastAsia" w:hAnsiTheme="minorEastAsia" w:cs="Meiryo UI" w:hint="eastAsia"/>
          <w:sz w:val="22"/>
        </w:rPr>
        <w:t>月</w:t>
      </w:r>
      <w:r w:rsidR="00BA2A60">
        <w:rPr>
          <w:rFonts w:asciiTheme="minorEastAsia" w:hAnsiTheme="minorEastAsia" w:cs="Meiryo UI" w:hint="eastAsia"/>
          <w:sz w:val="22"/>
        </w:rPr>
        <w:t>７</w:t>
      </w:r>
      <w:r w:rsidR="00616A4C">
        <w:rPr>
          <w:rFonts w:asciiTheme="minorEastAsia" w:hAnsiTheme="minorEastAsia" w:cs="Meiryo UI" w:hint="eastAsia"/>
          <w:sz w:val="22"/>
        </w:rPr>
        <w:t>日（金）</w:t>
      </w:r>
      <w:r w:rsidR="00364DBD">
        <w:rPr>
          <w:rFonts w:asciiTheme="minorEastAsia" w:hAnsiTheme="minorEastAsia" w:cs="Meiryo UI" w:hint="eastAsia"/>
          <w:sz w:val="22"/>
        </w:rPr>
        <w:t>正午</w:t>
      </w:r>
      <w:r w:rsidRPr="002C53BD">
        <w:rPr>
          <w:rFonts w:asciiTheme="minorEastAsia" w:hAnsiTheme="minorEastAsia" w:cs="Meiryo UI" w:hint="eastAsia"/>
          <w:sz w:val="22"/>
        </w:rPr>
        <w:t>（必着）</w:t>
      </w:r>
    </w:p>
    <w:p w14:paraId="77967405" w14:textId="77777777" w:rsidR="00FF7F74" w:rsidRPr="002C53BD" w:rsidRDefault="00FF7F74" w:rsidP="00FF7F74">
      <w:pPr>
        <w:pStyle w:val="a5"/>
        <w:numPr>
          <w:ilvl w:val="0"/>
          <w:numId w:val="14"/>
        </w:numPr>
        <w:ind w:leftChars="0" w:left="851" w:hanging="567"/>
        <w:rPr>
          <w:rFonts w:asciiTheme="minorEastAsia" w:hAnsiTheme="minorEastAsia" w:cs="Meiryo UI"/>
          <w:sz w:val="22"/>
        </w:rPr>
      </w:pPr>
      <w:r w:rsidRPr="002C53BD">
        <w:rPr>
          <w:rFonts w:asciiTheme="minorEastAsia" w:hAnsiTheme="minorEastAsia" w:cs="Meiryo UI" w:hint="eastAsia"/>
          <w:sz w:val="22"/>
        </w:rPr>
        <w:t>提出方法</w:t>
      </w:r>
      <w:r w:rsidRPr="002C53BD">
        <w:rPr>
          <w:rFonts w:asciiTheme="minorEastAsia" w:hAnsiTheme="minorEastAsia" w:cs="Meiryo UI"/>
          <w:sz w:val="22"/>
        </w:rPr>
        <w:br/>
      </w:r>
      <w:r w:rsidRPr="002C53BD">
        <w:rPr>
          <w:rFonts w:asciiTheme="minorEastAsia" w:hAnsiTheme="minorEastAsia" w:cs="ＭＳ 明朝" w:hint="eastAsia"/>
          <w:kern w:val="0"/>
          <w:sz w:val="22"/>
        </w:rPr>
        <w:t>書面での提出とする（</w:t>
      </w:r>
      <w:r w:rsidRPr="002C53BD">
        <w:rPr>
          <w:rFonts w:asciiTheme="minorEastAsia" w:hAnsiTheme="minorEastAsia" w:cs="Meiryo UI" w:hint="eastAsia"/>
          <w:sz w:val="22"/>
        </w:rPr>
        <w:t>企画提案書については、あわせて電子データ（ＣＤ－ＲまたはＤＶＤ－Ｒ）提出</w:t>
      </w:r>
      <w:r w:rsidRPr="002C53BD">
        <w:rPr>
          <w:rFonts w:asciiTheme="minorEastAsia" w:hAnsiTheme="minorEastAsia" w:cs="Meiryo UI"/>
          <w:sz w:val="22"/>
        </w:rPr>
        <w:t>）</w:t>
      </w:r>
      <w:r w:rsidRPr="002C53BD">
        <w:rPr>
          <w:rFonts w:asciiTheme="minorEastAsia" w:hAnsiTheme="minorEastAsia" w:cs="ＭＳ 明朝" w:hint="eastAsia"/>
          <w:kern w:val="0"/>
          <w:sz w:val="22"/>
        </w:rPr>
        <w:t>。ＦＡＸ、電子メール等による提出は、認めない。なお、提出期限経過後の書類の差し替えおよび再提出は、認めない。</w:t>
      </w:r>
    </w:p>
    <w:p w14:paraId="61EDED88" w14:textId="54CA6D10" w:rsidR="00FF7F74" w:rsidRPr="002C53BD" w:rsidRDefault="00FF7F74" w:rsidP="00FF7F74">
      <w:pPr>
        <w:pStyle w:val="a5"/>
        <w:numPr>
          <w:ilvl w:val="0"/>
          <w:numId w:val="14"/>
        </w:numPr>
        <w:ind w:leftChars="0" w:left="851" w:hanging="567"/>
        <w:rPr>
          <w:rFonts w:asciiTheme="minorEastAsia" w:hAnsiTheme="minorEastAsia" w:cs="Meiryo UI"/>
          <w:sz w:val="22"/>
        </w:rPr>
      </w:pPr>
      <w:r w:rsidRPr="002C53BD">
        <w:rPr>
          <w:rFonts w:asciiTheme="minorEastAsia" w:hAnsiTheme="minorEastAsia" w:cs="Meiryo UI" w:hint="eastAsia"/>
          <w:sz w:val="22"/>
        </w:rPr>
        <w:t>提出先</w:t>
      </w:r>
      <w:r w:rsidRPr="002C53BD">
        <w:rPr>
          <w:rFonts w:asciiTheme="minorEastAsia" w:hAnsiTheme="minorEastAsia" w:cs="Meiryo UI"/>
          <w:sz w:val="22"/>
        </w:rPr>
        <w:br/>
      </w:r>
      <w:r w:rsidRPr="002C53BD">
        <w:rPr>
          <w:rFonts w:asciiTheme="minorEastAsia" w:hAnsiTheme="minorEastAsia" w:cs="Segoe UI Symbol" w:hint="eastAsia"/>
          <w:sz w:val="22"/>
        </w:rPr>
        <w:t>「</w:t>
      </w:r>
      <w:r w:rsidR="003408EC">
        <w:rPr>
          <w:rFonts w:asciiTheme="minorEastAsia" w:hAnsiTheme="minorEastAsia" w:cs="Segoe UI Symbol" w:hint="eastAsia"/>
          <w:sz w:val="22"/>
        </w:rPr>
        <w:t>５．</w:t>
      </w:r>
      <w:r w:rsidRPr="002C53BD">
        <w:rPr>
          <w:rFonts w:asciiTheme="minorEastAsia" w:hAnsiTheme="minorEastAsia" w:cs="Segoe UI Symbol" w:hint="eastAsia"/>
          <w:sz w:val="22"/>
        </w:rPr>
        <w:t>問合せ先および各種書類の提出先」に記載のとおり</w:t>
      </w:r>
    </w:p>
    <w:p w14:paraId="7FBE7536" w14:textId="77777777" w:rsidR="00FF7F74" w:rsidRPr="002C53BD" w:rsidRDefault="00FF7F74" w:rsidP="00FF7F74">
      <w:pPr>
        <w:pStyle w:val="a5"/>
        <w:numPr>
          <w:ilvl w:val="0"/>
          <w:numId w:val="14"/>
        </w:numPr>
        <w:ind w:leftChars="0" w:left="851" w:hanging="567"/>
        <w:rPr>
          <w:rFonts w:asciiTheme="minorEastAsia" w:hAnsiTheme="minorEastAsia" w:cs="Meiryo UI"/>
          <w:sz w:val="22"/>
        </w:rPr>
      </w:pPr>
      <w:r w:rsidRPr="002C53BD">
        <w:rPr>
          <w:rFonts w:asciiTheme="minorEastAsia" w:hAnsiTheme="minorEastAsia" w:cs="Segoe UI Symbol" w:hint="eastAsia"/>
          <w:sz w:val="22"/>
        </w:rPr>
        <w:t>提出書類</w:t>
      </w:r>
    </w:p>
    <w:p w14:paraId="48A38DA8" w14:textId="77777777" w:rsidR="00FF7F74" w:rsidRPr="002C53BD" w:rsidRDefault="00FF7F74" w:rsidP="00FF7F74">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① </w:t>
      </w:r>
      <w:r w:rsidRPr="002C53BD">
        <w:rPr>
          <w:rFonts w:asciiTheme="minorEastAsia" w:hAnsiTheme="minorEastAsia" w:cs="Meiryo UI" w:hint="eastAsia"/>
          <w:sz w:val="22"/>
        </w:rPr>
        <w:t>企画提案書（様式第７号１）</w:t>
      </w:r>
    </w:p>
    <w:p w14:paraId="457E3561" w14:textId="77777777" w:rsidR="00FF7F74" w:rsidRPr="002C53BD" w:rsidRDefault="00FF7F74" w:rsidP="00FF7F74">
      <w:pPr>
        <w:ind w:leftChars="300" w:left="850" w:hangingChars="100" w:hanging="220"/>
        <w:rPr>
          <w:rFonts w:asciiTheme="minorEastAsia" w:hAnsiTheme="minorEastAsia" w:cs="Meiryo UI"/>
          <w:sz w:val="22"/>
        </w:rPr>
      </w:pPr>
      <w:r w:rsidRPr="002C53BD">
        <w:rPr>
          <w:rFonts w:asciiTheme="minorEastAsia" w:hAnsiTheme="minorEastAsia" w:cs="Meiryo UI"/>
          <w:sz w:val="22"/>
        </w:rPr>
        <w:t>②</w:t>
      </w:r>
      <w:r w:rsidRPr="002C53BD">
        <w:rPr>
          <w:rFonts w:asciiTheme="minorEastAsia" w:hAnsiTheme="minorEastAsia" w:cs="Meiryo UI" w:hint="eastAsia"/>
          <w:sz w:val="22"/>
        </w:rPr>
        <w:t xml:space="preserve"> 業務実績書（様式第７号２）は実績を記載し、業務実績等に係る契約書の写しおよび、当該業務仕様書を付して作成すること。</w:t>
      </w:r>
    </w:p>
    <w:p w14:paraId="15D2B1CB" w14:textId="77777777" w:rsidR="00FF7F74" w:rsidRPr="002C53BD" w:rsidRDefault="00FF7F74" w:rsidP="00FF7F74">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③ </w:t>
      </w:r>
      <w:r w:rsidRPr="002C53BD">
        <w:rPr>
          <w:rFonts w:asciiTheme="minorEastAsia" w:hAnsiTheme="minorEastAsia" w:cs="Meiryo UI" w:hint="eastAsia"/>
          <w:sz w:val="22"/>
        </w:rPr>
        <w:t>実施体制調書（様式第８号）</w:t>
      </w:r>
      <w:r w:rsidRPr="002C53BD">
        <w:rPr>
          <w:rFonts w:asciiTheme="minorEastAsia" w:hAnsiTheme="minorEastAsia" w:cs="Meiryo UI"/>
          <w:sz w:val="22"/>
        </w:rPr>
        <w:br/>
      </w:r>
      <w:r w:rsidRPr="002C53BD">
        <w:rPr>
          <w:rFonts w:asciiTheme="minorEastAsia" w:hAnsiTheme="minorEastAsia" w:cs="Meiryo UI" w:hint="eastAsia"/>
          <w:sz w:val="22"/>
        </w:rPr>
        <w:t>担当業務を明確にし、記載すること。</w:t>
      </w:r>
    </w:p>
    <w:p w14:paraId="6A9373EE" w14:textId="3025377C" w:rsidR="00CE22AB" w:rsidRPr="002C53BD" w:rsidRDefault="00FF7F74" w:rsidP="00CE22AB">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④ </w:t>
      </w:r>
      <w:r w:rsidR="004264A5" w:rsidRPr="004264A5">
        <w:rPr>
          <w:rFonts w:asciiTheme="minorEastAsia" w:hAnsiTheme="minorEastAsia" w:cs="Meiryo UI"/>
          <w:sz w:val="22"/>
        </w:rPr>
        <w:t>移住定住特設サイト</w:t>
      </w:r>
      <w:r w:rsidR="00CE22AB" w:rsidRPr="002C53BD">
        <w:rPr>
          <w:rFonts w:asciiTheme="minorEastAsia" w:hAnsiTheme="minorEastAsia" w:cs="Meiryo UI" w:hint="eastAsia"/>
          <w:sz w:val="22"/>
        </w:rPr>
        <w:t>の構成、全体のイメージ等のデザイン（様式は任意）</w:t>
      </w:r>
    </w:p>
    <w:p w14:paraId="67028655" w14:textId="77777777" w:rsidR="00CE22AB" w:rsidRPr="002C53BD" w:rsidRDefault="00CE22AB" w:rsidP="00CE22AB">
      <w:pPr>
        <w:ind w:leftChars="400" w:left="840"/>
        <w:rPr>
          <w:rFonts w:asciiTheme="minorEastAsia" w:hAnsiTheme="minorEastAsia" w:cs="Meiryo UI"/>
          <w:sz w:val="22"/>
        </w:rPr>
      </w:pPr>
      <w:r w:rsidRPr="002C53BD">
        <w:rPr>
          <w:rFonts w:asciiTheme="minorEastAsia" w:hAnsiTheme="minorEastAsia" w:cs="Meiryo UI" w:hint="eastAsia"/>
          <w:sz w:val="22"/>
        </w:rPr>
        <w:t>規格：Ａ４判（縦横不問）</w:t>
      </w:r>
    </w:p>
    <w:p w14:paraId="479369DB" w14:textId="5F57B206" w:rsidR="00CE22AB" w:rsidRPr="002C53BD" w:rsidRDefault="00CE22AB" w:rsidP="004264A5">
      <w:pPr>
        <w:ind w:firstLineChars="400" w:firstLine="880"/>
        <w:rPr>
          <w:rFonts w:asciiTheme="minorEastAsia" w:hAnsiTheme="minorEastAsia" w:cs="Meiryo UI"/>
          <w:sz w:val="22"/>
        </w:rPr>
      </w:pPr>
      <w:r w:rsidRPr="002C53BD">
        <w:rPr>
          <w:rFonts w:asciiTheme="minorEastAsia" w:hAnsiTheme="minorEastAsia" w:cs="Meiryo UI" w:hint="eastAsia"/>
          <w:sz w:val="22"/>
        </w:rPr>
        <w:t xml:space="preserve">※文字や写真等はダミーで構わない。 </w:t>
      </w:r>
    </w:p>
    <w:p w14:paraId="7D50D4E4" w14:textId="58D10CAB" w:rsidR="00CE22AB" w:rsidRPr="002C53BD" w:rsidRDefault="004428B7" w:rsidP="00CE22AB">
      <w:pPr>
        <w:ind w:firstLineChars="300" w:firstLine="660"/>
        <w:rPr>
          <w:rFonts w:asciiTheme="minorEastAsia" w:hAnsiTheme="minorEastAsia" w:cs="Meiryo UI"/>
          <w:sz w:val="22"/>
        </w:rPr>
      </w:pPr>
      <w:r w:rsidRPr="002C53BD">
        <w:rPr>
          <w:rFonts w:asciiTheme="minorEastAsia" w:hAnsiTheme="minorEastAsia" w:cs="Meiryo UI" w:hint="eastAsia"/>
          <w:sz w:val="22"/>
        </w:rPr>
        <w:t xml:space="preserve">⑤ </w:t>
      </w:r>
      <w:r w:rsidR="00CE22AB" w:rsidRPr="002C53BD">
        <w:rPr>
          <w:rFonts w:asciiTheme="minorEastAsia" w:hAnsiTheme="minorEastAsia" w:cs="Meiryo UI" w:hint="eastAsia"/>
          <w:sz w:val="22"/>
        </w:rPr>
        <w:t xml:space="preserve">追加提案（様式は任意） </w:t>
      </w:r>
    </w:p>
    <w:p w14:paraId="36BE4C8D" w14:textId="1B93A821" w:rsidR="00CE22AB" w:rsidRPr="002C53BD" w:rsidRDefault="00CE22AB" w:rsidP="004428B7">
      <w:pPr>
        <w:ind w:leftChars="300" w:left="630" w:firstLineChars="100" w:firstLine="220"/>
        <w:rPr>
          <w:rFonts w:asciiTheme="minorEastAsia" w:hAnsiTheme="minorEastAsia" w:cs="Meiryo UI"/>
          <w:sz w:val="22"/>
        </w:rPr>
      </w:pPr>
      <w:r w:rsidRPr="002C53BD">
        <w:rPr>
          <w:rFonts w:asciiTheme="minorEastAsia" w:hAnsiTheme="minorEastAsia" w:cs="Meiryo UI" w:hint="eastAsia"/>
          <w:sz w:val="22"/>
        </w:rPr>
        <w:t>仕様書で示す以外に</w:t>
      </w:r>
      <w:r w:rsidR="004428B7" w:rsidRPr="002C53BD">
        <w:rPr>
          <w:rFonts w:asciiTheme="minorEastAsia" w:hAnsiTheme="minorEastAsia" w:cs="Meiryo UI" w:hint="eastAsia"/>
          <w:sz w:val="22"/>
        </w:rPr>
        <w:t>、</w:t>
      </w:r>
      <w:r w:rsidR="003408EC">
        <w:rPr>
          <w:rFonts w:asciiTheme="minorEastAsia" w:hAnsiTheme="minorEastAsia" w:cs="Meiryo UI" w:hint="eastAsia"/>
          <w:sz w:val="22"/>
        </w:rPr>
        <w:t>追加で独自提案</w:t>
      </w:r>
      <w:r w:rsidR="003408EC" w:rsidRPr="003408EC">
        <w:rPr>
          <w:rFonts w:asciiTheme="minorEastAsia" w:hAnsiTheme="minorEastAsia" w:cs="Meiryo UI"/>
          <w:sz w:val="22"/>
        </w:rPr>
        <w:t>できる展開やアイデア・企画</w:t>
      </w:r>
      <w:r w:rsidRPr="002C53BD">
        <w:rPr>
          <w:rFonts w:asciiTheme="minorEastAsia" w:hAnsiTheme="minorEastAsia" w:cs="Meiryo UI" w:hint="eastAsia"/>
          <w:sz w:val="22"/>
        </w:rPr>
        <w:t xml:space="preserve">を積極的に発信することに繋がる提案事項を記載すること。 </w:t>
      </w:r>
    </w:p>
    <w:p w14:paraId="3D8B8980" w14:textId="7321606E" w:rsidR="00CE22AB" w:rsidRPr="002C53BD" w:rsidRDefault="004428B7" w:rsidP="00CE22AB">
      <w:pPr>
        <w:ind w:firstLineChars="300" w:firstLine="660"/>
        <w:rPr>
          <w:rFonts w:asciiTheme="minorEastAsia" w:hAnsiTheme="minorEastAsia" w:cs="Meiryo UI"/>
          <w:sz w:val="22"/>
        </w:rPr>
      </w:pPr>
      <w:r w:rsidRPr="002C53BD">
        <w:rPr>
          <w:rFonts w:asciiTheme="minorEastAsia" w:hAnsiTheme="minorEastAsia" w:cs="Meiryo UI" w:hint="eastAsia"/>
          <w:sz w:val="22"/>
        </w:rPr>
        <w:t xml:space="preserve">⑥ </w:t>
      </w:r>
      <w:r w:rsidR="00CE22AB" w:rsidRPr="002C53BD">
        <w:rPr>
          <w:rFonts w:asciiTheme="minorEastAsia" w:hAnsiTheme="minorEastAsia" w:cs="Meiryo UI" w:hint="eastAsia"/>
          <w:sz w:val="22"/>
        </w:rPr>
        <w:t>見積書（様式</w:t>
      </w:r>
      <w:r w:rsidRPr="002C53BD">
        <w:rPr>
          <w:rFonts w:asciiTheme="minorEastAsia" w:hAnsiTheme="minorEastAsia" w:cs="Meiryo UI" w:hint="eastAsia"/>
          <w:sz w:val="22"/>
        </w:rPr>
        <w:t>第</w:t>
      </w:r>
      <w:r w:rsidR="00CE22AB" w:rsidRPr="002C53BD">
        <w:rPr>
          <w:rFonts w:asciiTheme="minorEastAsia" w:hAnsiTheme="minorEastAsia" w:cs="Meiryo UI" w:hint="eastAsia"/>
          <w:sz w:val="22"/>
        </w:rPr>
        <w:t>９</w:t>
      </w:r>
      <w:r w:rsidRPr="002C53BD">
        <w:rPr>
          <w:rFonts w:asciiTheme="minorEastAsia" w:hAnsiTheme="minorEastAsia" w:cs="Meiryo UI" w:hint="eastAsia"/>
          <w:sz w:val="22"/>
        </w:rPr>
        <w:t>号１</w:t>
      </w:r>
      <w:r w:rsidR="00CE22AB" w:rsidRPr="002C53BD">
        <w:rPr>
          <w:rFonts w:asciiTheme="minorEastAsia" w:hAnsiTheme="minorEastAsia" w:cs="Meiryo UI" w:hint="eastAsia"/>
          <w:sz w:val="22"/>
        </w:rPr>
        <w:t xml:space="preserve">） </w:t>
      </w:r>
    </w:p>
    <w:p w14:paraId="3B8A2F19" w14:textId="77777777" w:rsidR="00596F66" w:rsidRPr="002C53BD" w:rsidRDefault="004428B7" w:rsidP="004428B7">
      <w:pPr>
        <w:ind w:leftChars="300" w:left="630" w:firstLineChars="100" w:firstLine="220"/>
        <w:rPr>
          <w:rFonts w:asciiTheme="minorEastAsia" w:hAnsiTheme="minorEastAsia" w:cs="Meiryo UI"/>
          <w:sz w:val="22"/>
        </w:rPr>
      </w:pPr>
      <w:r w:rsidRPr="002C53BD">
        <w:rPr>
          <w:rFonts w:asciiTheme="minorEastAsia" w:hAnsiTheme="minorEastAsia" w:cs="Meiryo UI" w:hint="eastAsia"/>
          <w:sz w:val="22"/>
        </w:rPr>
        <w:t>上記、企画提案書等で提案した事項に関する見積書（消費税および地方消費税相当額を含み、税率は１０％で算出）を作成すること。また、見積書の内訳書（任意様式）を別途添付すること。</w:t>
      </w:r>
    </w:p>
    <w:p w14:paraId="3E014AF3" w14:textId="542307D4" w:rsidR="00136AA0" w:rsidRPr="00136AA0" w:rsidRDefault="00596F66" w:rsidP="00136AA0">
      <w:pPr>
        <w:ind w:leftChars="300" w:left="630"/>
        <w:rPr>
          <w:rFonts w:asciiTheme="minorEastAsia" w:hAnsiTheme="minorEastAsia" w:cs="Meiryo UI"/>
          <w:sz w:val="22"/>
        </w:rPr>
      </w:pPr>
      <w:r w:rsidRPr="002C53BD">
        <w:rPr>
          <w:rFonts w:asciiTheme="minorEastAsia" w:hAnsiTheme="minorEastAsia" w:cs="Meiryo UI" w:hint="eastAsia"/>
          <w:sz w:val="22"/>
        </w:rPr>
        <w:t>⑦ 参考見積書（様式第９号２）</w:t>
      </w:r>
      <w:r w:rsidR="004428B7" w:rsidRPr="002C53BD">
        <w:rPr>
          <w:rFonts w:asciiTheme="minorEastAsia" w:hAnsiTheme="minorEastAsia" w:cs="Meiryo UI"/>
          <w:sz w:val="22"/>
        </w:rPr>
        <w:br/>
      </w:r>
      <w:r w:rsidR="004428B7" w:rsidRPr="002C53BD">
        <w:rPr>
          <w:rFonts w:asciiTheme="minorEastAsia" w:hAnsiTheme="minorEastAsia" w:cs="Meiryo UI" w:hint="eastAsia"/>
          <w:sz w:val="22"/>
        </w:rPr>
        <w:t xml:space="preserve">　</w:t>
      </w:r>
      <w:r w:rsidR="00136AA0" w:rsidRPr="00136AA0">
        <w:rPr>
          <w:rFonts w:asciiTheme="minorEastAsia" w:hAnsiTheme="minorEastAsia" w:cs="Meiryo UI" w:hint="eastAsia"/>
          <w:sz w:val="22"/>
        </w:rPr>
        <w:t>経費の参考として、令和９年４月１日から令和１４年３月３１日までの５年間に必要と見込まれる利用料、保守費用等を明記した参考見積書（消費税および地方消費税相当額を含み、税率は１０％で算出）を提出すること。</w:t>
      </w:r>
    </w:p>
    <w:p w14:paraId="52A52CA2" w14:textId="5F1A3238" w:rsidR="00136AA0" w:rsidRPr="00136AA0" w:rsidRDefault="00136AA0" w:rsidP="00136AA0">
      <w:pPr>
        <w:ind w:leftChars="300" w:left="630"/>
        <w:rPr>
          <w:rFonts w:asciiTheme="minorEastAsia" w:hAnsiTheme="minorEastAsia" w:cs="Meiryo UI"/>
          <w:sz w:val="22"/>
        </w:rPr>
      </w:pPr>
      <w:r w:rsidRPr="00136AA0">
        <w:rPr>
          <w:rFonts w:asciiTheme="minorEastAsia" w:hAnsiTheme="minorEastAsia" w:cs="Meiryo UI" w:hint="eastAsia"/>
          <w:sz w:val="22"/>
        </w:rPr>
        <w:t>なお、参考見積書には、公開後の継続的な情報発信を想定し、移住者インタビュー記事の制作・掲載（年４件）に係る費用についても、可能な範囲で記載すること。なお、当該費用には、取材、撮影、記事編集およびサイト掲載に係る費用を含むものとする。</w:t>
      </w:r>
    </w:p>
    <w:p w14:paraId="2FBBF3DB" w14:textId="25AE3352" w:rsidR="003109F7" w:rsidRPr="002C53BD" w:rsidRDefault="00136AA0" w:rsidP="00136AA0">
      <w:pPr>
        <w:ind w:leftChars="300" w:left="630"/>
        <w:rPr>
          <w:rFonts w:asciiTheme="minorEastAsia" w:hAnsiTheme="minorEastAsia" w:cs="Meiryo UI"/>
          <w:sz w:val="22"/>
        </w:rPr>
      </w:pPr>
      <w:r w:rsidRPr="00136AA0">
        <w:rPr>
          <w:rFonts w:asciiTheme="minorEastAsia" w:hAnsiTheme="minorEastAsia" w:cs="Meiryo UI" w:hint="eastAsia"/>
          <w:sz w:val="22"/>
        </w:rPr>
        <w:t>また、参考見積書は将来的な費用把握を目的とするものであり、翌年度以降の契約を保証するものではない</w:t>
      </w:r>
      <w:r w:rsidR="003109F7" w:rsidRPr="003109F7">
        <w:rPr>
          <w:rFonts w:asciiTheme="minorEastAsia" w:hAnsiTheme="minorEastAsia" w:cs="Meiryo UI"/>
          <w:sz w:val="22"/>
        </w:rPr>
        <w:t>。</w:t>
      </w:r>
    </w:p>
    <w:p w14:paraId="3308FD02" w14:textId="77777777" w:rsidR="00FF7F74" w:rsidRPr="002C53BD" w:rsidRDefault="00FF7F74" w:rsidP="00FF7F74">
      <w:pPr>
        <w:pStyle w:val="a5"/>
        <w:numPr>
          <w:ilvl w:val="0"/>
          <w:numId w:val="14"/>
        </w:numPr>
        <w:ind w:leftChars="0" w:left="851" w:hanging="567"/>
        <w:rPr>
          <w:rFonts w:asciiTheme="minorEastAsia" w:hAnsiTheme="minorEastAsia" w:cs="Meiryo UI"/>
          <w:sz w:val="22"/>
        </w:rPr>
      </w:pPr>
      <w:r w:rsidRPr="002C53BD">
        <w:rPr>
          <w:rFonts w:asciiTheme="minorEastAsia" w:hAnsiTheme="minorEastAsia" w:cs="Meiryo UI" w:hint="eastAsia"/>
          <w:sz w:val="22"/>
        </w:rPr>
        <w:t>企画提案書の作成方法</w:t>
      </w:r>
    </w:p>
    <w:p w14:paraId="7ADEF2CA" w14:textId="1223B9A9" w:rsidR="00FF7F74" w:rsidRPr="002C53BD" w:rsidRDefault="00FF7F74" w:rsidP="00FF7F74">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① </w:t>
      </w:r>
      <w:r w:rsidRPr="002C53BD">
        <w:rPr>
          <w:rFonts w:asciiTheme="minorEastAsia" w:hAnsiTheme="minorEastAsia" w:cs="Meiryo UI" w:hint="eastAsia"/>
          <w:sz w:val="22"/>
        </w:rPr>
        <w:t>企画提案書を表紙として、Ａ４用紙で実施体制調書（様式第８号）、企画内容書（様式任意）、業務工程表（様式任意）までを簡易製本し、正本１部、副本</w:t>
      </w:r>
      <w:r w:rsidR="001B4C2D">
        <w:rPr>
          <w:rFonts w:asciiTheme="minorEastAsia" w:hAnsiTheme="minorEastAsia" w:cs="Meiryo UI" w:hint="eastAsia"/>
          <w:sz w:val="22"/>
        </w:rPr>
        <w:t>９</w:t>
      </w:r>
      <w:r w:rsidRPr="002C53BD">
        <w:rPr>
          <w:rFonts w:asciiTheme="minorEastAsia" w:hAnsiTheme="minorEastAsia" w:cs="Meiryo UI" w:hint="eastAsia"/>
          <w:sz w:val="22"/>
        </w:rPr>
        <w:lastRenderedPageBreak/>
        <w:t>部を提出すること。</w:t>
      </w:r>
      <w:r w:rsidR="001B4C2D">
        <w:rPr>
          <w:rFonts w:asciiTheme="minorEastAsia" w:hAnsiTheme="minorEastAsia" w:cs="Meiryo UI" w:hint="eastAsia"/>
          <w:sz w:val="22"/>
        </w:rPr>
        <w:t>また、Ａ３の資料がある場合は、折り込んでＡ４サイズにし提出すること。</w:t>
      </w:r>
      <w:r w:rsidRPr="002C53BD">
        <w:rPr>
          <w:rFonts w:asciiTheme="minorEastAsia" w:hAnsiTheme="minorEastAsia" w:cs="Meiryo UI"/>
          <w:sz w:val="22"/>
        </w:rPr>
        <w:br/>
      </w:r>
      <w:r w:rsidRPr="002C53BD">
        <w:rPr>
          <w:rFonts w:asciiTheme="minorEastAsia" w:hAnsiTheme="minorEastAsia" w:cs="Meiryo UI" w:hint="eastAsia"/>
          <w:sz w:val="22"/>
        </w:rPr>
        <w:t>なお、業務実績書で添付することとなっている契約書の写しおよび当該業務仕様書等は、企画提案書に添付せず、別冊として</w:t>
      </w:r>
      <w:r w:rsidR="00255FF8">
        <w:rPr>
          <w:rFonts w:asciiTheme="minorEastAsia" w:hAnsiTheme="minorEastAsia" w:cs="Meiryo UI" w:hint="eastAsia"/>
          <w:sz w:val="22"/>
        </w:rPr>
        <w:t>９</w:t>
      </w:r>
      <w:r w:rsidRPr="002C53BD">
        <w:rPr>
          <w:rFonts w:asciiTheme="minorEastAsia" w:hAnsiTheme="minorEastAsia" w:cs="Meiryo UI" w:hint="eastAsia"/>
          <w:sz w:val="22"/>
        </w:rPr>
        <w:t>部提出すること。</w:t>
      </w:r>
      <w:r w:rsidRPr="002C53BD">
        <w:rPr>
          <w:rFonts w:asciiTheme="minorEastAsia" w:hAnsiTheme="minorEastAsia" w:cs="Meiryo UI"/>
          <w:sz w:val="22"/>
        </w:rPr>
        <w:br/>
      </w:r>
      <w:r w:rsidRPr="002C53BD">
        <w:rPr>
          <w:rFonts w:asciiTheme="minorEastAsia" w:hAnsiTheme="minorEastAsia" w:cs="Meiryo UI" w:hint="eastAsia"/>
          <w:sz w:val="22"/>
        </w:rPr>
        <w:t>また、見積書については簡易製本し、別添で１部提出すること。なお、企画提案書の電子データ（ＣＤ－ＲまたはＤＶＤ－Ｒ）１枚とする。</w:t>
      </w:r>
    </w:p>
    <w:p w14:paraId="60589127" w14:textId="77777777" w:rsidR="00CD7AC7"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hint="eastAsia"/>
          <w:sz w:val="22"/>
        </w:rPr>
        <w:t>② 目次およびページ番号を付し、インデックス等を活用した見やすい製本とする。</w:t>
      </w:r>
    </w:p>
    <w:p w14:paraId="2EC24350" w14:textId="3C96E84E" w:rsidR="00FF7F74"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③ </w:t>
      </w:r>
      <w:r w:rsidR="0080146B" w:rsidRPr="002C53BD">
        <w:rPr>
          <w:rFonts w:asciiTheme="minorEastAsia" w:hAnsiTheme="minorEastAsia" w:cs="Meiryo UI" w:hint="eastAsia"/>
          <w:sz w:val="22"/>
        </w:rPr>
        <w:t>公募型プロポーザル</w:t>
      </w:r>
      <w:r w:rsidRPr="002C53BD">
        <w:rPr>
          <w:rFonts w:asciiTheme="minorEastAsia" w:hAnsiTheme="minorEastAsia" w:cs="Meiryo UI" w:hint="eastAsia"/>
          <w:sz w:val="22"/>
        </w:rPr>
        <w:t>参加表明書を提出した場合であっても、提出期限内に企画提案書等の提出がされない場合は、辞退したものとみなす。</w:t>
      </w:r>
    </w:p>
    <w:p w14:paraId="400E1E93" w14:textId="1E1E7F25" w:rsidR="00FF7F74"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④ </w:t>
      </w:r>
      <w:r w:rsidRPr="002C53BD">
        <w:rPr>
          <w:rFonts w:asciiTheme="minorEastAsia" w:hAnsiTheme="minorEastAsia" w:cs="Meiryo UI" w:hint="eastAsia"/>
          <w:sz w:val="22"/>
        </w:rPr>
        <w:t>提出された企画提案書は返却しない。また、提出以降における企画提案書等の追加、差替えおよび再提出は認めない。</w:t>
      </w:r>
    </w:p>
    <w:p w14:paraId="3ED356A4" w14:textId="130063A5" w:rsidR="00FF7F74"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⑤ </w:t>
      </w:r>
      <w:r w:rsidRPr="002C53BD">
        <w:rPr>
          <w:rFonts w:asciiTheme="minorEastAsia" w:hAnsiTheme="minorEastAsia" w:cs="Meiryo UI" w:hint="eastAsia"/>
          <w:sz w:val="22"/>
        </w:rPr>
        <w:t>提出された企画提案書等は、選定を行う作業に必要な範囲において、複製を作成することがある。</w:t>
      </w:r>
    </w:p>
    <w:p w14:paraId="0BB46983" w14:textId="10FB6312" w:rsidR="00FF7F74"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⑥ </w:t>
      </w:r>
      <w:r w:rsidRPr="002C53BD">
        <w:rPr>
          <w:rFonts w:asciiTheme="minorEastAsia" w:hAnsiTheme="minorEastAsia" w:cs="Meiryo UI" w:hint="eastAsia"/>
          <w:sz w:val="22"/>
        </w:rPr>
        <w:t>企画提案書等の作成、提出等のプロポーザル参加に要する経費等は、全て提案者の負担とする。</w:t>
      </w:r>
    </w:p>
    <w:p w14:paraId="79AF05D4" w14:textId="171470E0" w:rsidR="00FF7F74" w:rsidRPr="002C53BD" w:rsidRDefault="00FF7F74" w:rsidP="00CD7AC7">
      <w:pPr>
        <w:ind w:leftChars="300" w:left="850" w:hangingChars="100" w:hanging="220"/>
        <w:rPr>
          <w:rFonts w:asciiTheme="minorEastAsia" w:hAnsiTheme="minorEastAsia" w:cs="Meiryo UI"/>
          <w:sz w:val="22"/>
        </w:rPr>
      </w:pPr>
      <w:r w:rsidRPr="002C53BD">
        <w:rPr>
          <w:rFonts w:asciiTheme="minorEastAsia" w:hAnsiTheme="minorEastAsia" w:cs="Meiryo UI"/>
          <w:sz w:val="22"/>
        </w:rPr>
        <w:t xml:space="preserve">⑦ </w:t>
      </w:r>
      <w:r w:rsidRPr="002C53BD">
        <w:rPr>
          <w:rFonts w:asciiTheme="minorEastAsia" w:hAnsiTheme="minorEastAsia" w:cs="Meiryo UI" w:hint="eastAsia"/>
          <w:sz w:val="22"/>
        </w:rPr>
        <w:t>提出書類の内容に含まれる著作権、特許権その他日本国の法令に基づいて保護される第三者の権利の対象となっている手法を用いた結果、生じた事象にかかる責任は、全て提案者が負うものとする。</w:t>
      </w:r>
    </w:p>
    <w:p w14:paraId="4A7F9FCF" w14:textId="77777777" w:rsidR="00FF7F74" w:rsidRDefault="00FF7F74" w:rsidP="00FF7F74">
      <w:pPr>
        <w:rPr>
          <w:rFonts w:asciiTheme="minorEastAsia" w:hAnsiTheme="minorEastAsia" w:cs="Meiryo UI"/>
          <w:sz w:val="22"/>
        </w:rPr>
      </w:pPr>
    </w:p>
    <w:p w14:paraId="2260F957" w14:textId="77777777" w:rsidR="00424DBC" w:rsidRPr="00424DBC" w:rsidRDefault="00847178" w:rsidP="00424DBC">
      <w:pPr>
        <w:rPr>
          <w:rFonts w:asciiTheme="minorEastAsia" w:hAnsiTheme="minorEastAsia" w:cs="Meiryo UI"/>
          <w:sz w:val="22"/>
        </w:rPr>
      </w:pPr>
      <w:r w:rsidRPr="00424DBC">
        <w:rPr>
          <w:rFonts w:asciiTheme="minorEastAsia" w:hAnsiTheme="minorEastAsia" w:cs="Meiryo UI" w:hint="eastAsia"/>
          <w:sz w:val="22"/>
        </w:rPr>
        <w:t>１１．</w:t>
      </w:r>
      <w:r w:rsidR="00530ECF" w:rsidRPr="00424DBC">
        <w:rPr>
          <w:rFonts w:asciiTheme="minorEastAsia" w:hAnsiTheme="minorEastAsia" w:cs="Meiryo UI" w:hint="eastAsia"/>
          <w:sz w:val="22"/>
        </w:rPr>
        <w:t>企画提案書等の取り扱い</w:t>
      </w:r>
    </w:p>
    <w:p w14:paraId="7C1A1324" w14:textId="43B9C55E" w:rsidR="00F32351" w:rsidRDefault="00424DBC" w:rsidP="00F32351">
      <w:pPr>
        <w:ind w:firstLineChars="300" w:firstLine="660"/>
        <w:rPr>
          <w:rFonts w:asciiTheme="minorEastAsia" w:hAnsiTheme="minorEastAsia" w:cs="Meiryo UI"/>
          <w:sz w:val="22"/>
        </w:rPr>
      </w:pPr>
      <w:r w:rsidRPr="002C53BD">
        <w:rPr>
          <w:rFonts w:asciiTheme="minorEastAsia" w:hAnsiTheme="minorEastAsia" w:cs="Meiryo UI"/>
          <w:sz w:val="22"/>
        </w:rPr>
        <w:t xml:space="preserve">① </w:t>
      </w:r>
      <w:r w:rsidR="00F32351">
        <w:rPr>
          <w:rFonts w:asciiTheme="minorEastAsia" w:hAnsiTheme="minorEastAsia" w:cs="Meiryo UI" w:hint="eastAsia"/>
          <w:sz w:val="22"/>
        </w:rPr>
        <w:t>提</w:t>
      </w:r>
      <w:r w:rsidR="00F32351" w:rsidRPr="00F32351">
        <w:rPr>
          <w:rFonts w:asciiTheme="minorEastAsia" w:hAnsiTheme="minorEastAsia" w:cs="Meiryo UI" w:hint="eastAsia"/>
          <w:sz w:val="22"/>
        </w:rPr>
        <w:t>出された企画提案書等は、受託候補者選定の目的以外に提出者の承諾を得</w:t>
      </w:r>
    </w:p>
    <w:p w14:paraId="44CC1F6A" w14:textId="6F3DCE5C" w:rsidR="00847178" w:rsidRDefault="00F32351" w:rsidP="00F32351">
      <w:pPr>
        <w:ind w:firstLineChars="450" w:firstLine="990"/>
        <w:rPr>
          <w:rFonts w:asciiTheme="minorEastAsia" w:hAnsiTheme="minorEastAsia" w:cs="Meiryo UI"/>
          <w:sz w:val="22"/>
        </w:rPr>
      </w:pPr>
      <w:r w:rsidRPr="00F32351">
        <w:rPr>
          <w:rFonts w:asciiTheme="minorEastAsia" w:hAnsiTheme="minorEastAsia" w:cs="Meiryo UI" w:hint="eastAsia"/>
          <w:sz w:val="22"/>
        </w:rPr>
        <w:t>ることなく無断で使用しないものとする</w:t>
      </w:r>
      <w:r>
        <w:rPr>
          <w:rFonts w:asciiTheme="minorEastAsia" w:hAnsiTheme="minorEastAsia" w:cs="Meiryo UI" w:hint="eastAsia"/>
          <w:sz w:val="22"/>
        </w:rPr>
        <w:t>。</w:t>
      </w:r>
    </w:p>
    <w:p w14:paraId="130FE4A6" w14:textId="0A65B745" w:rsidR="00863BF3" w:rsidRPr="003B102F" w:rsidRDefault="003B102F">
      <w:pPr>
        <w:pStyle w:val="a5"/>
        <w:numPr>
          <w:ilvl w:val="0"/>
          <w:numId w:val="27"/>
        </w:numPr>
        <w:ind w:leftChars="0"/>
        <w:rPr>
          <w:rFonts w:asciiTheme="minorEastAsia" w:hAnsiTheme="minorEastAsia" w:cs="Meiryo UI"/>
          <w:sz w:val="22"/>
        </w:rPr>
      </w:pPr>
      <w:r w:rsidRPr="003B102F">
        <w:rPr>
          <w:rFonts w:asciiTheme="minorEastAsia" w:hAnsiTheme="minorEastAsia" w:cs="Meiryo UI" w:hint="eastAsia"/>
          <w:sz w:val="22"/>
        </w:rPr>
        <w:t>提出された企画提案書等は、受託候補者選定を行うために必要な場合または公開等の際に複製を作成することがある</w:t>
      </w:r>
      <w:r>
        <w:rPr>
          <w:rFonts w:asciiTheme="minorEastAsia" w:hAnsiTheme="minorEastAsia" w:cs="Meiryo UI" w:hint="eastAsia"/>
          <w:sz w:val="22"/>
        </w:rPr>
        <w:t>。</w:t>
      </w:r>
    </w:p>
    <w:p w14:paraId="1613B837" w14:textId="68898E54" w:rsidR="00863BF3" w:rsidRDefault="00CC35E6" w:rsidP="00863BF3">
      <w:pPr>
        <w:pStyle w:val="a5"/>
        <w:numPr>
          <w:ilvl w:val="0"/>
          <w:numId w:val="27"/>
        </w:numPr>
        <w:ind w:leftChars="0"/>
        <w:rPr>
          <w:rFonts w:asciiTheme="minorEastAsia" w:hAnsiTheme="minorEastAsia" w:cs="Meiryo UI"/>
          <w:sz w:val="22"/>
        </w:rPr>
      </w:pPr>
      <w:r>
        <w:rPr>
          <w:rFonts w:asciiTheme="minorEastAsia" w:hAnsiTheme="minorEastAsia" w:cs="Meiryo UI" w:hint="eastAsia"/>
          <w:sz w:val="22"/>
        </w:rPr>
        <w:t>企</w:t>
      </w:r>
      <w:r w:rsidRPr="00CC35E6">
        <w:rPr>
          <w:rFonts w:asciiTheme="minorEastAsia" w:hAnsiTheme="minorEastAsia" w:cs="Meiryo UI"/>
          <w:sz w:val="22"/>
        </w:rPr>
        <w:t>画提案書等の提出後、鯖江市の判断により補足資料の提出を求めることがある</w:t>
      </w:r>
      <w:r>
        <w:rPr>
          <w:rFonts w:asciiTheme="minorEastAsia" w:hAnsiTheme="minorEastAsia" w:cs="Meiryo UI" w:hint="eastAsia"/>
          <w:sz w:val="22"/>
        </w:rPr>
        <w:t>。</w:t>
      </w:r>
    </w:p>
    <w:p w14:paraId="4CFBB00C" w14:textId="0B8E1722" w:rsidR="00863BF3" w:rsidRDefault="003117BF" w:rsidP="00863BF3">
      <w:pPr>
        <w:pStyle w:val="a5"/>
        <w:numPr>
          <w:ilvl w:val="0"/>
          <w:numId w:val="27"/>
        </w:numPr>
        <w:ind w:leftChars="0"/>
        <w:rPr>
          <w:rFonts w:asciiTheme="minorEastAsia" w:hAnsiTheme="minorEastAsia" w:cs="Meiryo UI"/>
          <w:sz w:val="22"/>
        </w:rPr>
      </w:pPr>
      <w:r w:rsidRPr="003117BF">
        <w:rPr>
          <w:rFonts w:asciiTheme="minorEastAsia" w:hAnsiTheme="minorEastAsia" w:cs="Meiryo UI"/>
          <w:sz w:val="22"/>
        </w:rPr>
        <w:t>提出された書類等は返却しないものとする</w:t>
      </w:r>
      <w:r>
        <w:rPr>
          <w:rFonts w:asciiTheme="minorEastAsia" w:hAnsiTheme="minorEastAsia" w:cs="Meiryo UI" w:hint="eastAsia"/>
          <w:sz w:val="22"/>
        </w:rPr>
        <w:t>。</w:t>
      </w:r>
    </w:p>
    <w:p w14:paraId="2B2F7B87" w14:textId="4018AAA4" w:rsidR="00863BF3" w:rsidRPr="003117BF" w:rsidRDefault="00CC5023">
      <w:pPr>
        <w:pStyle w:val="a5"/>
        <w:numPr>
          <w:ilvl w:val="0"/>
          <w:numId w:val="27"/>
        </w:numPr>
        <w:ind w:leftChars="0"/>
        <w:rPr>
          <w:rFonts w:asciiTheme="minorEastAsia" w:hAnsiTheme="minorEastAsia" w:cs="Meiryo UI"/>
          <w:sz w:val="22"/>
        </w:rPr>
      </w:pPr>
      <w:r w:rsidRPr="00CC5023">
        <w:rPr>
          <w:rFonts w:asciiTheme="minorEastAsia" w:hAnsiTheme="minorEastAsia" w:cs="Meiryo UI"/>
          <w:sz w:val="22"/>
        </w:rPr>
        <w:t>提出した企画提案書については、本仕様書を補完する資料として取り扱い、受託候補者決定後、仕様書および企画提案書に基づき協議の上、契約内容を決定するものとする。なお、企画提案書に記載された提案内容については、本市が必要と認める範囲において業務内容に反映するものとする。</w:t>
      </w:r>
    </w:p>
    <w:p w14:paraId="6EC8D633" w14:textId="2FA447FF" w:rsidR="00863BF3" w:rsidRPr="00BF0F5C" w:rsidRDefault="00BF0F5C">
      <w:pPr>
        <w:pStyle w:val="a5"/>
        <w:numPr>
          <w:ilvl w:val="0"/>
          <w:numId w:val="27"/>
        </w:numPr>
        <w:ind w:leftChars="0"/>
        <w:rPr>
          <w:rFonts w:asciiTheme="minorEastAsia" w:hAnsiTheme="minorEastAsia" w:cs="Meiryo UI"/>
          <w:sz w:val="22"/>
        </w:rPr>
      </w:pPr>
      <w:r w:rsidRPr="00BF0F5C">
        <w:rPr>
          <w:rFonts w:asciiTheme="minorEastAsia" w:hAnsiTheme="minorEastAsia" w:cs="Meiryo UI" w:hint="eastAsia"/>
          <w:sz w:val="22"/>
        </w:rPr>
        <w:t>企画提案書等の作成、提出等のプロポーザル参加に要する経費等は、すべて提案者の負担とする</w:t>
      </w:r>
      <w:r>
        <w:rPr>
          <w:rFonts w:asciiTheme="minorEastAsia" w:hAnsiTheme="minorEastAsia" w:cs="Meiryo UI" w:hint="eastAsia"/>
          <w:sz w:val="22"/>
        </w:rPr>
        <w:t>。</w:t>
      </w:r>
    </w:p>
    <w:p w14:paraId="14DFDD13" w14:textId="7E2821C1" w:rsidR="00863BF3" w:rsidRPr="002E3744" w:rsidRDefault="002E3744">
      <w:pPr>
        <w:pStyle w:val="a5"/>
        <w:numPr>
          <w:ilvl w:val="0"/>
          <w:numId w:val="27"/>
        </w:numPr>
        <w:ind w:leftChars="0"/>
        <w:rPr>
          <w:rFonts w:asciiTheme="minorEastAsia" w:hAnsiTheme="minorEastAsia" w:cs="Meiryo UI"/>
          <w:sz w:val="22"/>
        </w:rPr>
      </w:pPr>
      <w:r w:rsidRPr="002E3744">
        <w:rPr>
          <w:rFonts w:asciiTheme="minorEastAsia" w:hAnsiTheme="minorEastAsia" w:cs="Meiryo UI" w:hint="eastAsia"/>
          <w:sz w:val="22"/>
        </w:rPr>
        <w:t>提出書類の内容に含まれる著作権、特許権その他日本国の法令に基づいて保護される第三者の権利の対象となっている手法を用いた結果、生じた事象に</w:t>
      </w:r>
      <w:r w:rsidRPr="002E3744">
        <w:rPr>
          <w:rFonts w:asciiTheme="minorEastAsia" w:hAnsiTheme="minorEastAsia" w:cs="Meiryo UI" w:hint="eastAsia"/>
          <w:sz w:val="22"/>
        </w:rPr>
        <w:lastRenderedPageBreak/>
        <w:t>かかる責任は、すべて提案者が負うものとする</w:t>
      </w:r>
      <w:r>
        <w:rPr>
          <w:rFonts w:asciiTheme="minorEastAsia" w:hAnsiTheme="minorEastAsia" w:cs="Meiryo UI" w:hint="eastAsia"/>
          <w:sz w:val="22"/>
        </w:rPr>
        <w:t>。</w:t>
      </w:r>
    </w:p>
    <w:p w14:paraId="37EAFDF5" w14:textId="77777777" w:rsidR="00530ECF" w:rsidRPr="002C53BD" w:rsidRDefault="00530ECF" w:rsidP="00FF7F74">
      <w:pPr>
        <w:rPr>
          <w:rFonts w:asciiTheme="minorEastAsia" w:hAnsiTheme="minorEastAsia" w:cs="Meiryo UI"/>
          <w:sz w:val="22"/>
        </w:rPr>
      </w:pPr>
    </w:p>
    <w:p w14:paraId="1D22A38A" w14:textId="5D5C738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１</w:t>
      </w:r>
      <w:r w:rsidR="00530ECF">
        <w:rPr>
          <w:rFonts w:asciiTheme="minorEastAsia" w:hAnsiTheme="minorEastAsia" w:cs="Meiryo UI" w:hint="eastAsia"/>
          <w:sz w:val="22"/>
        </w:rPr>
        <w:t>２</w:t>
      </w:r>
      <w:r w:rsidR="00092825">
        <w:rPr>
          <w:rFonts w:asciiTheme="minorEastAsia" w:hAnsiTheme="minorEastAsia" w:cs="Meiryo UI" w:hint="eastAsia"/>
          <w:sz w:val="22"/>
        </w:rPr>
        <w:t>．</w:t>
      </w:r>
      <w:r w:rsidRPr="002C53BD">
        <w:rPr>
          <w:rFonts w:asciiTheme="minorEastAsia" w:hAnsiTheme="minorEastAsia" w:cs="Meiryo UI" w:hint="eastAsia"/>
          <w:sz w:val="22"/>
        </w:rPr>
        <w:t>審査</w:t>
      </w:r>
      <w:r w:rsidR="00092825">
        <w:rPr>
          <w:rFonts w:asciiTheme="minorEastAsia" w:hAnsiTheme="minorEastAsia" w:cs="Meiryo UI" w:hint="eastAsia"/>
          <w:sz w:val="22"/>
        </w:rPr>
        <w:t>方法等</w:t>
      </w:r>
    </w:p>
    <w:p w14:paraId="2387DCBE" w14:textId="566185D8" w:rsidR="00107C59" w:rsidRDefault="00107C59" w:rsidP="00FF7F74">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審査基準</w:t>
      </w:r>
    </w:p>
    <w:p w14:paraId="40FC8651" w14:textId="47442D40" w:rsidR="00107C59" w:rsidRPr="002C53BD" w:rsidRDefault="00107C59" w:rsidP="00107C59">
      <w:pPr>
        <w:pStyle w:val="a5"/>
        <w:ind w:leftChars="0" w:left="851"/>
        <w:rPr>
          <w:rFonts w:asciiTheme="minorEastAsia" w:hAnsiTheme="minorEastAsia" w:cs="Meiryo UI"/>
          <w:sz w:val="22"/>
        </w:rPr>
      </w:pPr>
      <w:r>
        <w:rPr>
          <w:rFonts w:asciiTheme="minorEastAsia" w:hAnsiTheme="minorEastAsia" w:cs="Meiryo UI" w:hint="eastAsia"/>
          <w:sz w:val="22"/>
        </w:rPr>
        <w:t>別紙「審査基準」のとおり</w:t>
      </w:r>
    </w:p>
    <w:p w14:paraId="3EA679DA" w14:textId="42149EBC" w:rsidR="00FF7F74" w:rsidRPr="00107C59" w:rsidRDefault="00E70242" w:rsidP="00107C59">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審査日</w:t>
      </w:r>
      <w:r w:rsidR="00FF7F74" w:rsidRPr="002C53BD">
        <w:rPr>
          <w:rFonts w:asciiTheme="minorEastAsia" w:hAnsiTheme="minorEastAsia" w:cs="Meiryo UI"/>
          <w:sz w:val="22"/>
        </w:rPr>
        <w:br/>
      </w:r>
      <w:r w:rsidR="00FF7F74" w:rsidRPr="002C53BD">
        <w:rPr>
          <w:rFonts w:asciiTheme="minorEastAsia" w:hAnsiTheme="minorEastAsia" w:cs="Meiryo UI" w:hint="eastAsia"/>
          <w:sz w:val="22"/>
        </w:rPr>
        <w:t>令和</w:t>
      </w:r>
      <w:r w:rsidR="004264A5">
        <w:rPr>
          <w:rFonts w:asciiTheme="minorEastAsia" w:hAnsiTheme="minorEastAsia" w:cs="Meiryo UI" w:hint="eastAsia"/>
          <w:sz w:val="22"/>
        </w:rPr>
        <w:t>８</w:t>
      </w:r>
      <w:r w:rsidR="00FF7F74" w:rsidRPr="002C53BD">
        <w:rPr>
          <w:rFonts w:asciiTheme="minorEastAsia" w:hAnsiTheme="minorEastAsia" w:cs="Meiryo UI" w:hint="eastAsia"/>
          <w:sz w:val="22"/>
        </w:rPr>
        <w:t>年</w:t>
      </w:r>
      <w:r w:rsidR="00596F66" w:rsidRPr="002C53BD">
        <w:rPr>
          <w:rFonts w:asciiTheme="minorEastAsia" w:hAnsiTheme="minorEastAsia" w:cs="Meiryo UI" w:hint="eastAsia"/>
          <w:sz w:val="22"/>
        </w:rPr>
        <w:t>８</w:t>
      </w:r>
      <w:r w:rsidR="00FF7F74" w:rsidRPr="002C53BD">
        <w:rPr>
          <w:rFonts w:asciiTheme="minorEastAsia" w:hAnsiTheme="minorEastAsia" w:cs="Meiryo UI" w:hint="eastAsia"/>
          <w:sz w:val="22"/>
        </w:rPr>
        <w:t>月</w:t>
      </w:r>
      <w:r w:rsidR="00AC240B">
        <w:rPr>
          <w:rFonts w:asciiTheme="minorEastAsia" w:hAnsiTheme="minorEastAsia" w:cs="Meiryo UI" w:hint="eastAsia"/>
          <w:sz w:val="22"/>
        </w:rPr>
        <w:t>２５</w:t>
      </w:r>
      <w:r w:rsidR="00BA2A60">
        <w:rPr>
          <w:rFonts w:asciiTheme="minorEastAsia" w:hAnsiTheme="minorEastAsia" w:cs="Meiryo UI" w:hint="eastAsia"/>
          <w:sz w:val="22"/>
        </w:rPr>
        <w:t>日</w:t>
      </w:r>
      <w:r w:rsidR="00BA2A60">
        <w:rPr>
          <w:rFonts w:asciiTheme="minorEastAsia" w:hAnsiTheme="minorEastAsia" w:cs="ＭＳ 明朝" w:hint="eastAsia"/>
          <w:kern w:val="0"/>
          <w:sz w:val="22"/>
        </w:rPr>
        <w:t>（</w:t>
      </w:r>
      <w:r w:rsidR="00BF768E">
        <w:rPr>
          <w:rFonts w:asciiTheme="minorEastAsia" w:hAnsiTheme="minorEastAsia" w:cs="ＭＳ 明朝" w:hint="eastAsia"/>
          <w:kern w:val="0"/>
          <w:sz w:val="22"/>
        </w:rPr>
        <w:t>水</w:t>
      </w:r>
      <w:r w:rsidR="00BA2A60">
        <w:rPr>
          <w:rFonts w:asciiTheme="minorEastAsia" w:hAnsiTheme="minorEastAsia" w:cs="ＭＳ 明朝" w:hint="eastAsia"/>
          <w:kern w:val="0"/>
          <w:sz w:val="22"/>
        </w:rPr>
        <w:t>）</w:t>
      </w:r>
    </w:p>
    <w:p w14:paraId="2BE4F3CA" w14:textId="77777777" w:rsidR="00107C59" w:rsidRDefault="00FF7F74" w:rsidP="00FF7F74">
      <w:pPr>
        <w:pStyle w:val="a5"/>
        <w:numPr>
          <w:ilvl w:val="0"/>
          <w:numId w:val="15"/>
        </w:numPr>
        <w:ind w:leftChars="0" w:left="851" w:hanging="567"/>
        <w:rPr>
          <w:rFonts w:asciiTheme="minorEastAsia" w:hAnsiTheme="minorEastAsia" w:cs="Meiryo UI"/>
          <w:sz w:val="22"/>
        </w:rPr>
      </w:pPr>
      <w:r w:rsidRPr="002C53BD">
        <w:rPr>
          <w:rFonts w:asciiTheme="minorEastAsia" w:hAnsiTheme="minorEastAsia" w:cs="Meiryo UI" w:hint="eastAsia"/>
          <w:sz w:val="22"/>
        </w:rPr>
        <w:t>プレゼンテーションの</w:t>
      </w:r>
      <w:r w:rsidR="00107C59">
        <w:rPr>
          <w:rFonts w:asciiTheme="minorEastAsia" w:hAnsiTheme="minorEastAsia" w:cs="Meiryo UI" w:hint="eastAsia"/>
          <w:sz w:val="22"/>
        </w:rPr>
        <w:t>実施</w:t>
      </w:r>
    </w:p>
    <w:p w14:paraId="2298DB4F" w14:textId="6D778EE6" w:rsidR="00E70242" w:rsidRDefault="00107C59" w:rsidP="00E70242">
      <w:pPr>
        <w:pStyle w:val="a5"/>
        <w:ind w:leftChars="0" w:left="851"/>
        <w:rPr>
          <w:rFonts w:asciiTheme="minorEastAsia" w:hAnsiTheme="minorEastAsia" w:cs="Meiryo UI"/>
          <w:sz w:val="22"/>
        </w:rPr>
      </w:pPr>
      <w:r>
        <w:rPr>
          <w:rFonts w:asciiTheme="minorEastAsia" w:hAnsiTheme="minorEastAsia" w:cs="Meiryo UI" w:hint="eastAsia"/>
          <w:sz w:val="22"/>
        </w:rPr>
        <w:t>企画提案書および見積書について、プレゼンテーションを実施する。なお、プレゼンテーションは、</w:t>
      </w:r>
      <w:r w:rsidR="00FF7F74" w:rsidRPr="002C53BD">
        <w:rPr>
          <w:rFonts w:asciiTheme="minorEastAsia" w:hAnsiTheme="minorEastAsia" w:cs="Meiryo UI" w:hint="eastAsia"/>
          <w:sz w:val="22"/>
        </w:rPr>
        <w:t>各社</w:t>
      </w:r>
      <w:r w:rsidR="000E2198">
        <w:rPr>
          <w:rFonts w:asciiTheme="minorEastAsia" w:hAnsiTheme="minorEastAsia" w:cs="Meiryo UI" w:hint="eastAsia"/>
          <w:sz w:val="22"/>
        </w:rPr>
        <w:t>４</w:t>
      </w:r>
      <w:r w:rsidR="00C9789E">
        <w:rPr>
          <w:rFonts w:asciiTheme="minorEastAsia" w:hAnsiTheme="minorEastAsia" w:cs="Meiryo UI" w:hint="eastAsia"/>
          <w:sz w:val="22"/>
        </w:rPr>
        <w:t>５</w:t>
      </w:r>
      <w:r w:rsidR="00FF7F74" w:rsidRPr="002C53BD">
        <w:rPr>
          <w:rFonts w:asciiTheme="minorEastAsia" w:hAnsiTheme="minorEastAsia" w:cs="Meiryo UI" w:hint="eastAsia"/>
          <w:sz w:val="22"/>
        </w:rPr>
        <w:t>分以内（説明</w:t>
      </w:r>
      <w:r w:rsidR="000E2198">
        <w:rPr>
          <w:rFonts w:asciiTheme="minorEastAsia" w:hAnsiTheme="minorEastAsia" w:cs="Meiryo UI" w:hint="eastAsia"/>
          <w:sz w:val="22"/>
        </w:rPr>
        <w:t>２</w:t>
      </w:r>
      <w:r w:rsidR="00C9789E">
        <w:rPr>
          <w:rFonts w:asciiTheme="minorEastAsia" w:hAnsiTheme="minorEastAsia" w:cs="Meiryo UI" w:hint="eastAsia"/>
          <w:sz w:val="22"/>
        </w:rPr>
        <w:t>５</w:t>
      </w:r>
      <w:r w:rsidR="00FF7F74" w:rsidRPr="002C53BD">
        <w:rPr>
          <w:rFonts w:asciiTheme="minorEastAsia" w:hAnsiTheme="minorEastAsia" w:cs="Meiryo UI" w:hint="eastAsia"/>
          <w:sz w:val="22"/>
        </w:rPr>
        <w:t>分、質疑応答２０分）を予定すること。</w:t>
      </w:r>
    </w:p>
    <w:p w14:paraId="340C383A" w14:textId="5E8852C6" w:rsidR="00CD7AC7" w:rsidRDefault="00E70242" w:rsidP="00CD7AC7">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審査方法</w:t>
      </w:r>
    </w:p>
    <w:p w14:paraId="5998D470" w14:textId="38CADDF7" w:rsidR="00E70242" w:rsidRDefault="00E70242" w:rsidP="00E70242">
      <w:pPr>
        <w:pStyle w:val="a5"/>
        <w:ind w:leftChars="0" w:left="851"/>
        <w:rPr>
          <w:rFonts w:asciiTheme="minorEastAsia" w:hAnsiTheme="minorEastAsia" w:cs="Meiryo UI"/>
          <w:sz w:val="22"/>
        </w:rPr>
      </w:pPr>
      <w:r>
        <w:rPr>
          <w:rFonts w:asciiTheme="minorEastAsia" w:hAnsiTheme="minorEastAsia" w:cs="Meiryo UI" w:hint="eastAsia"/>
          <w:sz w:val="22"/>
        </w:rPr>
        <w:t>企画提案書、見積書、プレゼンテーションについて、審査基準に基づいて、プロポーザル審査委員の意見（採点等）を聴取し評価を行う。</w:t>
      </w:r>
    </w:p>
    <w:p w14:paraId="5D22D8CC" w14:textId="77777777" w:rsidR="00E70242" w:rsidRDefault="00E70242" w:rsidP="00E70242">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候補者の選定方法</w:t>
      </w:r>
    </w:p>
    <w:p w14:paraId="53D2209D" w14:textId="77777777" w:rsidR="00E70242" w:rsidRDefault="00E70242" w:rsidP="00E70242">
      <w:pPr>
        <w:pStyle w:val="a5"/>
        <w:numPr>
          <w:ilvl w:val="3"/>
          <w:numId w:val="15"/>
        </w:numPr>
        <w:ind w:leftChars="0" w:left="993" w:hanging="284"/>
        <w:rPr>
          <w:rFonts w:asciiTheme="minorEastAsia" w:hAnsiTheme="minorEastAsia" w:cs="Meiryo UI"/>
          <w:sz w:val="22"/>
        </w:rPr>
      </w:pPr>
      <w:r w:rsidRPr="00E70242">
        <w:rPr>
          <w:rFonts w:asciiTheme="minorEastAsia" w:hAnsiTheme="minorEastAsia" w:cs="Meiryo UI" w:hint="eastAsia"/>
          <w:sz w:val="22"/>
        </w:rPr>
        <w:t>失格者を除いた者のうち、</w:t>
      </w:r>
      <w:r w:rsidRPr="00E70242">
        <w:rPr>
          <w:rFonts w:asciiTheme="minorEastAsia" w:hAnsiTheme="minorEastAsia" w:cs="Meiryo UI"/>
          <w:sz w:val="22"/>
        </w:rPr>
        <w:t>(４</w:t>
      </w:r>
      <w:r w:rsidRPr="00E70242">
        <w:rPr>
          <w:rFonts w:asciiTheme="minorEastAsia" w:hAnsiTheme="minorEastAsia" w:cs="Meiryo UI" w:hint="eastAsia"/>
          <w:sz w:val="22"/>
        </w:rPr>
        <w:t>)</w:t>
      </w:r>
      <w:r w:rsidRPr="00E70242">
        <w:rPr>
          <w:rFonts w:asciiTheme="minorEastAsia" w:hAnsiTheme="minorEastAsia" w:cs="Meiryo UI"/>
          <w:sz w:val="22"/>
        </w:rPr>
        <w:t>審査方法</w:t>
      </w:r>
      <w:r w:rsidRPr="00E70242">
        <w:rPr>
          <w:rFonts w:asciiTheme="minorEastAsia" w:hAnsiTheme="minorEastAsia" w:cs="Meiryo UI" w:hint="eastAsia"/>
          <w:sz w:val="22"/>
        </w:rPr>
        <w:t>による評価の総合点が最も高い者を契</w:t>
      </w:r>
      <w:r>
        <w:rPr>
          <w:rFonts w:asciiTheme="minorEastAsia" w:hAnsiTheme="minorEastAsia" w:cs="Meiryo UI" w:hint="eastAsia"/>
          <w:sz w:val="22"/>
        </w:rPr>
        <w:t>約の相手方として選定する。</w:t>
      </w:r>
    </w:p>
    <w:p w14:paraId="681E8871" w14:textId="1EB1FC4D" w:rsidR="00E70242" w:rsidRDefault="00E70242" w:rsidP="00E70242">
      <w:pPr>
        <w:pStyle w:val="a5"/>
        <w:numPr>
          <w:ilvl w:val="3"/>
          <w:numId w:val="15"/>
        </w:numPr>
        <w:ind w:leftChars="0" w:left="993" w:hanging="284"/>
        <w:rPr>
          <w:rFonts w:asciiTheme="minorEastAsia" w:hAnsiTheme="minorEastAsia" w:cs="Meiryo UI"/>
          <w:sz w:val="22"/>
        </w:rPr>
      </w:pPr>
      <w:r>
        <w:rPr>
          <w:rFonts w:asciiTheme="minorEastAsia" w:hAnsiTheme="minorEastAsia" w:cs="Meiryo UI" w:hint="eastAsia"/>
          <w:sz w:val="22"/>
        </w:rPr>
        <w:t>最高点</w:t>
      </w:r>
      <w:r w:rsidR="004474B4">
        <w:rPr>
          <w:rFonts w:asciiTheme="minorEastAsia" w:hAnsiTheme="minorEastAsia" w:cs="Meiryo UI" w:hint="eastAsia"/>
          <w:sz w:val="22"/>
        </w:rPr>
        <w:t>の者が</w:t>
      </w:r>
      <w:r w:rsidR="004474B4" w:rsidRPr="004474B4">
        <w:rPr>
          <w:rFonts w:asciiTheme="minorEastAsia" w:hAnsiTheme="minorEastAsia" w:cs="Meiryo UI"/>
          <w:sz w:val="22"/>
        </w:rPr>
        <w:t>複数の場合は、見積書の金額が最も安価な者を契約相手方の候補者として選定する。なお、金額も同額の場合は、当該者は、当初提案の金額の範囲内で見積書を再作成し、再提出された見積書の金額が最も安価な者を契約の相手方の候補者として選定する</w:t>
      </w:r>
      <w:r w:rsidRPr="00E70242">
        <w:rPr>
          <w:rFonts w:asciiTheme="minorEastAsia" w:hAnsiTheme="minorEastAsia" w:cs="Meiryo UI" w:hint="eastAsia"/>
          <w:sz w:val="22"/>
        </w:rPr>
        <w:t>。</w:t>
      </w:r>
    </w:p>
    <w:p w14:paraId="5489A7A6" w14:textId="1BF70204" w:rsidR="004474B4" w:rsidRPr="00E70242" w:rsidRDefault="004474B4" w:rsidP="00E70242">
      <w:pPr>
        <w:pStyle w:val="a5"/>
        <w:numPr>
          <w:ilvl w:val="3"/>
          <w:numId w:val="15"/>
        </w:numPr>
        <w:ind w:leftChars="0" w:left="993" w:hanging="284"/>
        <w:rPr>
          <w:rFonts w:asciiTheme="minorEastAsia" w:hAnsiTheme="minorEastAsia" w:cs="Meiryo UI"/>
          <w:sz w:val="22"/>
        </w:rPr>
      </w:pPr>
      <w:r>
        <w:rPr>
          <w:rFonts w:asciiTheme="minorEastAsia" w:hAnsiTheme="minorEastAsia" w:cs="Meiryo UI" w:hint="eastAsia"/>
          <w:sz w:val="22"/>
        </w:rPr>
        <w:t>①、②に関わらず、総合点が６割未満の場合は、候補者として選定しない。</w:t>
      </w:r>
      <w:r w:rsidR="005F2694">
        <w:rPr>
          <w:rFonts w:asciiTheme="minorEastAsia" w:hAnsiTheme="minorEastAsia" w:cs="Meiryo UI" w:hint="eastAsia"/>
          <w:sz w:val="22"/>
        </w:rPr>
        <w:t>また、提案者が</w:t>
      </w:r>
      <w:r w:rsidR="00BE30ED">
        <w:rPr>
          <w:rFonts w:asciiTheme="minorEastAsia" w:hAnsiTheme="minorEastAsia" w:cs="Meiryo UI" w:hint="eastAsia"/>
          <w:sz w:val="22"/>
        </w:rPr>
        <w:t>１者の場合は、配点合計より</w:t>
      </w:r>
      <w:r w:rsidR="00503520">
        <w:rPr>
          <w:rFonts w:asciiTheme="minorEastAsia" w:hAnsiTheme="minorEastAsia" w:cs="Meiryo UI" w:hint="eastAsia"/>
          <w:sz w:val="22"/>
        </w:rPr>
        <w:t>価格に関する審査基準を除き、その採点が</w:t>
      </w:r>
      <w:r w:rsidR="005677D3">
        <w:rPr>
          <w:rFonts w:asciiTheme="minorEastAsia" w:hAnsiTheme="minorEastAsia" w:cs="Meiryo UI" w:hint="eastAsia"/>
          <w:sz w:val="22"/>
        </w:rPr>
        <w:t>６割未満であった場合は、選定しない。</w:t>
      </w:r>
    </w:p>
    <w:p w14:paraId="07996134" w14:textId="0C4265E5" w:rsidR="00E70242" w:rsidRDefault="004474B4" w:rsidP="00E70242">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注意事項</w:t>
      </w:r>
    </w:p>
    <w:p w14:paraId="78A72EB5" w14:textId="10529F44" w:rsidR="004474B4" w:rsidRDefault="004474B4" w:rsidP="004474B4">
      <w:pPr>
        <w:pStyle w:val="a5"/>
        <w:ind w:leftChars="0" w:left="851"/>
        <w:rPr>
          <w:rFonts w:asciiTheme="minorEastAsia" w:hAnsiTheme="minorEastAsia" w:cs="Meiryo UI"/>
          <w:sz w:val="22"/>
        </w:rPr>
      </w:pPr>
      <w:r>
        <w:rPr>
          <w:rFonts w:asciiTheme="minorEastAsia" w:hAnsiTheme="minorEastAsia" w:cs="Meiryo UI" w:hint="eastAsia"/>
          <w:sz w:val="22"/>
        </w:rPr>
        <w:t>次に掲げる事項に該当する者は、失格とする。</w:t>
      </w:r>
    </w:p>
    <w:p w14:paraId="33E82032" w14:textId="77777777" w:rsidR="004474B4" w:rsidRPr="00314003" w:rsidRDefault="004474B4" w:rsidP="004474B4">
      <w:pPr>
        <w:pStyle w:val="a5"/>
        <w:numPr>
          <w:ilvl w:val="0"/>
          <w:numId w:val="29"/>
        </w:numPr>
        <w:ind w:leftChars="0"/>
        <w:rPr>
          <w:szCs w:val="21"/>
        </w:rPr>
      </w:pPr>
      <w:r w:rsidRPr="00314003">
        <w:rPr>
          <w:rFonts w:hint="eastAsia"/>
          <w:szCs w:val="21"/>
        </w:rPr>
        <w:t>提出書類に虚偽の内容を記載した場合</w:t>
      </w:r>
    </w:p>
    <w:p w14:paraId="6B27EFE9" w14:textId="77777777" w:rsidR="004474B4" w:rsidRPr="00314003" w:rsidRDefault="004474B4" w:rsidP="004474B4">
      <w:pPr>
        <w:pStyle w:val="a5"/>
        <w:numPr>
          <w:ilvl w:val="0"/>
          <w:numId w:val="29"/>
        </w:numPr>
        <w:ind w:leftChars="0"/>
        <w:rPr>
          <w:szCs w:val="21"/>
        </w:rPr>
      </w:pPr>
      <w:r w:rsidRPr="00314003">
        <w:rPr>
          <w:rFonts w:hint="eastAsia"/>
          <w:szCs w:val="21"/>
        </w:rPr>
        <w:t>本実施要領に示した企画提案書等の作成および提出に関する条件に違反した場合</w:t>
      </w:r>
    </w:p>
    <w:p w14:paraId="762B9E00" w14:textId="1376F36A" w:rsidR="004474B4" w:rsidRPr="00314003" w:rsidRDefault="004474B4" w:rsidP="004474B4">
      <w:pPr>
        <w:pStyle w:val="a5"/>
        <w:numPr>
          <w:ilvl w:val="0"/>
          <w:numId w:val="29"/>
        </w:numPr>
        <w:ind w:leftChars="0"/>
        <w:rPr>
          <w:spacing w:val="-4"/>
          <w:szCs w:val="21"/>
        </w:rPr>
      </w:pPr>
      <w:r w:rsidRPr="00314003">
        <w:rPr>
          <w:rFonts w:hint="eastAsia"/>
          <w:spacing w:val="-4"/>
          <w:szCs w:val="21"/>
        </w:rPr>
        <w:t>見積書の金額が、「２</w:t>
      </w:r>
      <w:r w:rsidRPr="00314003">
        <w:rPr>
          <w:rFonts w:hint="eastAsia"/>
          <w:szCs w:val="21"/>
        </w:rPr>
        <w:t>．</w:t>
      </w:r>
      <w:r w:rsidRPr="00314003">
        <w:rPr>
          <w:rFonts w:hint="eastAsia"/>
          <w:spacing w:val="-4"/>
          <w:szCs w:val="21"/>
        </w:rPr>
        <w:t>（４）の委託</w:t>
      </w:r>
      <w:r>
        <w:rPr>
          <w:rFonts w:hint="eastAsia"/>
          <w:spacing w:val="-4"/>
          <w:szCs w:val="21"/>
        </w:rPr>
        <w:t>料上限額</w:t>
      </w:r>
      <w:r w:rsidRPr="00314003">
        <w:rPr>
          <w:rFonts w:hint="eastAsia"/>
          <w:spacing w:val="-4"/>
          <w:szCs w:val="21"/>
        </w:rPr>
        <w:t>」を超える場合</w:t>
      </w:r>
    </w:p>
    <w:p w14:paraId="0259569F" w14:textId="77777777" w:rsidR="004474B4" w:rsidRPr="00314003" w:rsidRDefault="004474B4" w:rsidP="004474B4">
      <w:pPr>
        <w:pStyle w:val="a5"/>
        <w:numPr>
          <w:ilvl w:val="0"/>
          <w:numId w:val="29"/>
        </w:numPr>
        <w:ind w:leftChars="0"/>
        <w:rPr>
          <w:szCs w:val="21"/>
        </w:rPr>
      </w:pPr>
      <w:r w:rsidRPr="00314003">
        <w:rPr>
          <w:rFonts w:hint="eastAsia"/>
          <w:szCs w:val="21"/>
        </w:rPr>
        <w:t>価格の公平性に影響を与える行為があった場合</w:t>
      </w:r>
    </w:p>
    <w:p w14:paraId="385CC58A" w14:textId="77777777" w:rsidR="004474B4" w:rsidRPr="00314003" w:rsidRDefault="004474B4" w:rsidP="004474B4">
      <w:pPr>
        <w:pStyle w:val="a5"/>
        <w:numPr>
          <w:ilvl w:val="0"/>
          <w:numId w:val="29"/>
        </w:numPr>
        <w:ind w:leftChars="0"/>
        <w:rPr>
          <w:szCs w:val="21"/>
        </w:rPr>
      </w:pPr>
      <w:r w:rsidRPr="00314003">
        <w:rPr>
          <w:rFonts w:hint="eastAsia"/>
          <w:szCs w:val="21"/>
        </w:rPr>
        <w:t>評価に係るプロポーザル審査委員に対し、直接、間接を問わず故意に接触を行った場合</w:t>
      </w:r>
    </w:p>
    <w:p w14:paraId="47DB7192" w14:textId="3CD7E152" w:rsidR="004474B4" w:rsidRPr="004474B4" w:rsidRDefault="004474B4" w:rsidP="004474B4">
      <w:pPr>
        <w:pStyle w:val="a5"/>
        <w:numPr>
          <w:ilvl w:val="0"/>
          <w:numId w:val="29"/>
        </w:numPr>
        <w:ind w:leftChars="0"/>
        <w:rPr>
          <w:szCs w:val="21"/>
        </w:rPr>
      </w:pPr>
      <w:r w:rsidRPr="00314003">
        <w:rPr>
          <w:rFonts w:hint="eastAsia"/>
          <w:szCs w:val="21"/>
        </w:rPr>
        <w:t>その他審査結果に影響を及ぼすおそれのある不正行為を行った場合</w:t>
      </w:r>
    </w:p>
    <w:p w14:paraId="6144026B" w14:textId="0AD2B3AB" w:rsidR="004474B4" w:rsidRPr="00E70242" w:rsidRDefault="004474B4" w:rsidP="00E70242">
      <w:pPr>
        <w:pStyle w:val="a5"/>
        <w:numPr>
          <w:ilvl w:val="0"/>
          <w:numId w:val="15"/>
        </w:numPr>
        <w:ind w:leftChars="0" w:left="851" w:hanging="567"/>
        <w:rPr>
          <w:rFonts w:asciiTheme="minorEastAsia" w:hAnsiTheme="minorEastAsia" w:cs="Meiryo UI"/>
          <w:sz w:val="22"/>
        </w:rPr>
      </w:pPr>
      <w:r>
        <w:rPr>
          <w:rFonts w:asciiTheme="minorEastAsia" w:hAnsiTheme="minorEastAsia" w:cs="Meiryo UI" w:hint="eastAsia"/>
          <w:sz w:val="22"/>
        </w:rPr>
        <w:t>その他</w:t>
      </w:r>
    </w:p>
    <w:p w14:paraId="0A468A4D" w14:textId="3E4D65EF" w:rsidR="00CD7AC7" w:rsidRPr="002C53BD" w:rsidRDefault="00FF7F74" w:rsidP="00CD7AC7">
      <w:pPr>
        <w:pStyle w:val="a5"/>
        <w:numPr>
          <w:ilvl w:val="0"/>
          <w:numId w:val="22"/>
        </w:numPr>
        <w:ind w:leftChars="0"/>
        <w:rPr>
          <w:rFonts w:asciiTheme="minorEastAsia" w:hAnsiTheme="minorEastAsia" w:cs="Meiryo UI"/>
          <w:sz w:val="22"/>
        </w:rPr>
      </w:pPr>
      <w:r w:rsidRPr="002C53BD">
        <w:rPr>
          <w:rFonts w:asciiTheme="minorEastAsia" w:hAnsiTheme="minorEastAsia" w:cs="Meiryo UI" w:hint="eastAsia"/>
          <w:sz w:val="22"/>
        </w:rPr>
        <w:t>開始時間等詳細は、後日通知する。</w:t>
      </w:r>
    </w:p>
    <w:p w14:paraId="7A76C3AA" w14:textId="77777777" w:rsidR="00CD7AC7" w:rsidRPr="002C53BD" w:rsidRDefault="00FF7F74" w:rsidP="00CD7AC7">
      <w:pPr>
        <w:pStyle w:val="a5"/>
        <w:numPr>
          <w:ilvl w:val="0"/>
          <w:numId w:val="22"/>
        </w:numPr>
        <w:ind w:leftChars="0"/>
        <w:rPr>
          <w:rFonts w:asciiTheme="minorEastAsia" w:hAnsiTheme="minorEastAsia" w:cs="Meiryo UI"/>
          <w:sz w:val="22"/>
        </w:rPr>
      </w:pPr>
      <w:r w:rsidRPr="002C53BD">
        <w:rPr>
          <w:rFonts w:asciiTheme="minorEastAsia" w:hAnsiTheme="minorEastAsia" w:cs="Meiryo UI" w:hint="eastAsia"/>
          <w:sz w:val="22"/>
        </w:rPr>
        <w:lastRenderedPageBreak/>
        <w:t>プレゼンテーション参加者は、他の参加者の企画提案を傍聴することはできない。</w:t>
      </w:r>
    </w:p>
    <w:p w14:paraId="7433DCB8" w14:textId="39FA192C" w:rsidR="00CD7AC7" w:rsidRPr="002C53BD" w:rsidRDefault="00FF7F74" w:rsidP="00CD7AC7">
      <w:pPr>
        <w:pStyle w:val="a5"/>
        <w:numPr>
          <w:ilvl w:val="0"/>
          <w:numId w:val="22"/>
        </w:numPr>
        <w:ind w:leftChars="0"/>
        <w:rPr>
          <w:rFonts w:asciiTheme="minorEastAsia" w:hAnsiTheme="minorEastAsia" w:cs="Meiryo UI"/>
          <w:sz w:val="22"/>
        </w:rPr>
      </w:pPr>
      <w:r w:rsidRPr="002C53BD">
        <w:rPr>
          <w:rFonts w:asciiTheme="minorEastAsia" w:hAnsiTheme="minorEastAsia" w:cs="Meiryo UI" w:hint="eastAsia"/>
          <w:sz w:val="22"/>
        </w:rPr>
        <w:t>指定</w:t>
      </w:r>
      <w:r w:rsidR="00061E00" w:rsidRPr="002C53BD">
        <w:rPr>
          <w:rFonts w:asciiTheme="minorEastAsia" w:hAnsiTheme="minorEastAsia" w:cs="Meiryo UI" w:hint="eastAsia"/>
          <w:sz w:val="22"/>
        </w:rPr>
        <w:t>時刻</w:t>
      </w:r>
      <w:r w:rsidRPr="002C53BD">
        <w:rPr>
          <w:rFonts w:asciiTheme="minorEastAsia" w:hAnsiTheme="minorEastAsia" w:cs="Meiryo UI" w:hint="eastAsia"/>
          <w:sz w:val="22"/>
        </w:rPr>
        <w:t>に遅れた場合には、審査の対象としない。</w:t>
      </w:r>
    </w:p>
    <w:p w14:paraId="1B9A3337" w14:textId="191242D2" w:rsidR="00FF7F74" w:rsidRDefault="00FF7F74" w:rsidP="004474B4">
      <w:pPr>
        <w:pStyle w:val="a5"/>
        <w:numPr>
          <w:ilvl w:val="0"/>
          <w:numId w:val="22"/>
        </w:numPr>
        <w:ind w:leftChars="0"/>
        <w:rPr>
          <w:rFonts w:asciiTheme="minorEastAsia" w:hAnsiTheme="minorEastAsia" w:cs="Meiryo UI"/>
          <w:sz w:val="22"/>
        </w:rPr>
      </w:pPr>
      <w:r w:rsidRPr="002C53BD">
        <w:rPr>
          <w:rFonts w:asciiTheme="minorEastAsia" w:hAnsiTheme="minorEastAsia" w:cs="Meiryo UI" w:hint="eastAsia"/>
          <w:sz w:val="22"/>
        </w:rPr>
        <w:t>プレゼンテーションの参加者は、１事業者３名以内とする。</w:t>
      </w:r>
    </w:p>
    <w:p w14:paraId="05AB76F6" w14:textId="77777777" w:rsidR="00FF7F74" w:rsidRPr="002C53BD" w:rsidRDefault="00FF7F74" w:rsidP="00FF7F74">
      <w:pPr>
        <w:pStyle w:val="a5"/>
        <w:numPr>
          <w:ilvl w:val="0"/>
          <w:numId w:val="15"/>
        </w:numPr>
        <w:ind w:leftChars="0" w:left="851" w:hanging="567"/>
        <w:rPr>
          <w:rFonts w:asciiTheme="minorEastAsia" w:hAnsiTheme="minorEastAsia" w:cs="Meiryo UI"/>
          <w:sz w:val="22"/>
        </w:rPr>
      </w:pPr>
      <w:r w:rsidRPr="002C53BD">
        <w:rPr>
          <w:rFonts w:asciiTheme="minorEastAsia" w:hAnsiTheme="minorEastAsia" w:cs="Meiryo UI" w:hint="eastAsia"/>
          <w:sz w:val="22"/>
        </w:rPr>
        <w:t>審査結果の通知</w:t>
      </w:r>
      <w:r w:rsidRPr="002C53BD">
        <w:rPr>
          <w:rFonts w:asciiTheme="minorEastAsia" w:hAnsiTheme="minorEastAsia" w:cs="Meiryo UI"/>
          <w:sz w:val="22"/>
        </w:rPr>
        <w:br/>
      </w:r>
      <w:r w:rsidRPr="002C53BD">
        <w:rPr>
          <w:rFonts w:asciiTheme="minorEastAsia" w:hAnsiTheme="minorEastAsia" w:cs="Meiryo UI" w:hint="eastAsia"/>
          <w:sz w:val="22"/>
        </w:rPr>
        <w:t>審査結果は選定後、結果通知書（様式第１０号）により参加者に通知する。</w:t>
      </w:r>
    </w:p>
    <w:p w14:paraId="014183A3" w14:textId="77777777" w:rsidR="00E35EE1" w:rsidRPr="002C53BD" w:rsidRDefault="00E35EE1" w:rsidP="00FF7F74">
      <w:pPr>
        <w:spacing w:line="240" w:lineRule="exact"/>
        <w:rPr>
          <w:rFonts w:asciiTheme="minorEastAsia" w:hAnsiTheme="minorEastAsia" w:cs="Meiryo UI"/>
          <w:sz w:val="22"/>
        </w:rPr>
      </w:pPr>
    </w:p>
    <w:p w14:paraId="45D40A76" w14:textId="11AD21BC" w:rsidR="006F695A"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１</w:t>
      </w:r>
      <w:r w:rsidR="00530ECF">
        <w:rPr>
          <w:rFonts w:asciiTheme="minorEastAsia" w:hAnsiTheme="minorEastAsia" w:cs="Meiryo UI" w:hint="eastAsia"/>
          <w:sz w:val="22"/>
        </w:rPr>
        <w:t>３</w:t>
      </w:r>
      <w:r w:rsidR="006F695A">
        <w:rPr>
          <w:rFonts w:asciiTheme="minorEastAsia" w:hAnsiTheme="minorEastAsia" w:cs="Meiryo UI" w:hint="eastAsia"/>
          <w:sz w:val="22"/>
        </w:rPr>
        <w:t>．</w:t>
      </w:r>
      <w:r w:rsidRPr="002C53BD">
        <w:rPr>
          <w:rFonts w:asciiTheme="minorEastAsia" w:hAnsiTheme="minorEastAsia" w:cs="Meiryo UI" w:hint="eastAsia"/>
          <w:sz w:val="22"/>
        </w:rPr>
        <w:t>契約の締結</w:t>
      </w:r>
    </w:p>
    <w:p w14:paraId="7E56CD5F" w14:textId="3453945E" w:rsidR="00FF7F74" w:rsidRPr="002C53BD" w:rsidRDefault="00FF7F74" w:rsidP="00FF7F74">
      <w:pPr>
        <w:pStyle w:val="a5"/>
        <w:numPr>
          <w:ilvl w:val="0"/>
          <w:numId w:val="17"/>
        </w:numPr>
        <w:ind w:leftChars="0" w:left="709"/>
        <w:rPr>
          <w:rFonts w:asciiTheme="minorEastAsia" w:hAnsiTheme="minorEastAsia" w:cs="Meiryo UI"/>
          <w:sz w:val="22"/>
        </w:rPr>
      </w:pPr>
      <w:r w:rsidRPr="002C53BD">
        <w:rPr>
          <w:rFonts w:asciiTheme="minorEastAsia" w:hAnsiTheme="minorEastAsia" w:cs="Meiryo UI" w:hint="eastAsia"/>
          <w:sz w:val="22"/>
        </w:rPr>
        <w:t>契約内容および契約金額は、</w:t>
      </w:r>
      <w:r w:rsidR="001071B1" w:rsidRPr="002C53BD">
        <w:rPr>
          <w:rFonts w:asciiTheme="minorEastAsia" w:hAnsiTheme="minorEastAsia" w:cs="Meiryo UI" w:hint="eastAsia"/>
          <w:sz w:val="22"/>
        </w:rPr>
        <w:t>企画</w:t>
      </w:r>
      <w:r w:rsidRPr="002C53BD">
        <w:rPr>
          <w:rFonts w:asciiTheme="minorEastAsia" w:hAnsiTheme="minorEastAsia" w:cs="Meiryo UI" w:hint="eastAsia"/>
          <w:sz w:val="22"/>
        </w:rPr>
        <w:t>提案書の内容をもとに、受託候補者に決定した者と協議の上、見積書を徴収し、鯖江市財務規則等の関係法令に基づき委託契約を締結する。</w:t>
      </w:r>
    </w:p>
    <w:p w14:paraId="6311B7E3" w14:textId="72F171BC" w:rsidR="00FF7F74" w:rsidRPr="002C53BD" w:rsidRDefault="00FF7F74" w:rsidP="00FF7F74">
      <w:pPr>
        <w:pStyle w:val="a5"/>
        <w:numPr>
          <w:ilvl w:val="0"/>
          <w:numId w:val="17"/>
        </w:numPr>
        <w:ind w:leftChars="0" w:left="709"/>
        <w:rPr>
          <w:rFonts w:asciiTheme="minorEastAsia" w:hAnsiTheme="minorEastAsia" w:cs="Meiryo UI"/>
          <w:sz w:val="22"/>
        </w:rPr>
      </w:pPr>
      <w:r w:rsidRPr="002C53BD">
        <w:rPr>
          <w:rFonts w:asciiTheme="minorEastAsia" w:hAnsiTheme="minorEastAsia" w:cs="Meiryo UI" w:hint="eastAsia"/>
          <w:sz w:val="22"/>
        </w:rPr>
        <w:t>選考された事業者が「</w:t>
      </w:r>
      <w:r w:rsidR="003B3024">
        <w:rPr>
          <w:rFonts w:asciiTheme="minorEastAsia" w:hAnsiTheme="minorEastAsia" w:cs="Meiryo UI" w:hint="eastAsia"/>
          <w:sz w:val="22"/>
        </w:rPr>
        <w:t>３．</w:t>
      </w:r>
      <w:r w:rsidRPr="002C53BD">
        <w:rPr>
          <w:rFonts w:asciiTheme="minorEastAsia" w:hAnsiTheme="minorEastAsia" w:cs="Meiryo UI" w:hint="eastAsia"/>
          <w:sz w:val="22"/>
        </w:rPr>
        <w:t>参加資格」に記載した条件のいずれかを満たされなくなった場合および事故等の特別な理由により契約が不可能になった場合は、審査結果が次点の事業者と協議を行う。</w:t>
      </w:r>
    </w:p>
    <w:p w14:paraId="39C85B67" w14:textId="77777777" w:rsidR="00FF7F74" w:rsidRPr="002C53BD" w:rsidRDefault="00FF7F74" w:rsidP="00FF7F74">
      <w:pPr>
        <w:pStyle w:val="a5"/>
        <w:numPr>
          <w:ilvl w:val="0"/>
          <w:numId w:val="17"/>
        </w:numPr>
        <w:ind w:leftChars="0" w:left="851" w:hanging="562"/>
        <w:rPr>
          <w:rFonts w:asciiTheme="minorEastAsia" w:hAnsiTheme="minorEastAsia" w:cs="Meiryo UI"/>
          <w:sz w:val="22"/>
        </w:rPr>
      </w:pPr>
      <w:r w:rsidRPr="002C53BD">
        <w:rPr>
          <w:rFonts w:asciiTheme="minorEastAsia" w:hAnsiTheme="minorEastAsia" w:cs="Meiryo UI" w:hint="eastAsia"/>
          <w:sz w:val="22"/>
        </w:rPr>
        <w:t>契約書の作成に必要な経費は、全て受託者の負担とする。</w:t>
      </w:r>
    </w:p>
    <w:p w14:paraId="56675363" w14:textId="77777777" w:rsidR="00FF7F74" w:rsidRPr="002C53BD" w:rsidRDefault="00FF7F74" w:rsidP="00FF7F74">
      <w:pPr>
        <w:spacing w:line="240" w:lineRule="exact"/>
        <w:rPr>
          <w:rFonts w:asciiTheme="minorEastAsia" w:hAnsiTheme="minorEastAsia" w:cs="Meiryo UI"/>
          <w:sz w:val="22"/>
        </w:rPr>
      </w:pPr>
    </w:p>
    <w:p w14:paraId="699F3B98" w14:textId="77777777" w:rsidR="00FF7F74" w:rsidRDefault="00FF7F74" w:rsidP="00FF7F74">
      <w:pPr>
        <w:spacing w:line="240" w:lineRule="exact"/>
        <w:rPr>
          <w:rFonts w:asciiTheme="minorEastAsia" w:hAnsiTheme="minorEastAsia" w:cs="Meiryo UI"/>
          <w:sz w:val="22"/>
        </w:rPr>
      </w:pPr>
    </w:p>
    <w:p w14:paraId="67A3FA4D" w14:textId="77777777" w:rsidR="003B3024" w:rsidRDefault="003B3024" w:rsidP="00FF7F74">
      <w:pPr>
        <w:spacing w:line="240" w:lineRule="exact"/>
        <w:rPr>
          <w:rFonts w:asciiTheme="minorEastAsia" w:hAnsiTheme="minorEastAsia" w:cs="Meiryo UI"/>
          <w:sz w:val="22"/>
        </w:rPr>
      </w:pPr>
    </w:p>
    <w:p w14:paraId="5F171E14" w14:textId="77777777" w:rsidR="00E429EE" w:rsidRDefault="00E429EE" w:rsidP="00FF7F74">
      <w:pPr>
        <w:spacing w:line="240" w:lineRule="exact"/>
        <w:rPr>
          <w:rFonts w:asciiTheme="minorEastAsia" w:hAnsiTheme="minorEastAsia" w:cs="Meiryo UI"/>
          <w:sz w:val="22"/>
        </w:rPr>
      </w:pPr>
    </w:p>
    <w:p w14:paraId="6757F4D7" w14:textId="77777777" w:rsidR="00E429EE" w:rsidRDefault="00E429EE" w:rsidP="00FF7F74">
      <w:pPr>
        <w:spacing w:line="240" w:lineRule="exact"/>
        <w:rPr>
          <w:rFonts w:asciiTheme="minorEastAsia" w:hAnsiTheme="minorEastAsia" w:cs="Meiryo UI"/>
          <w:sz w:val="22"/>
        </w:rPr>
      </w:pPr>
    </w:p>
    <w:p w14:paraId="4C204160" w14:textId="77777777" w:rsidR="00E429EE" w:rsidRDefault="00E429EE" w:rsidP="00FF7F74">
      <w:pPr>
        <w:spacing w:line="240" w:lineRule="exact"/>
        <w:rPr>
          <w:rFonts w:asciiTheme="minorEastAsia" w:hAnsiTheme="minorEastAsia" w:cs="Meiryo UI"/>
          <w:sz w:val="22"/>
        </w:rPr>
      </w:pPr>
    </w:p>
    <w:p w14:paraId="15673A95" w14:textId="77777777" w:rsidR="00E429EE" w:rsidRDefault="00E429EE" w:rsidP="00FF7F74">
      <w:pPr>
        <w:spacing w:line="240" w:lineRule="exact"/>
        <w:rPr>
          <w:rFonts w:asciiTheme="minorEastAsia" w:hAnsiTheme="minorEastAsia" w:cs="Meiryo UI"/>
          <w:sz w:val="22"/>
        </w:rPr>
      </w:pPr>
    </w:p>
    <w:p w14:paraId="7718FAB2" w14:textId="77777777" w:rsidR="00E429EE" w:rsidRDefault="00E429EE" w:rsidP="00FF7F74">
      <w:pPr>
        <w:spacing w:line="240" w:lineRule="exact"/>
        <w:rPr>
          <w:rFonts w:asciiTheme="minorEastAsia" w:hAnsiTheme="minorEastAsia" w:cs="Meiryo UI"/>
          <w:sz w:val="22"/>
        </w:rPr>
      </w:pPr>
    </w:p>
    <w:p w14:paraId="56678FB8" w14:textId="77777777" w:rsidR="00E429EE" w:rsidRDefault="00E429EE" w:rsidP="00FF7F74">
      <w:pPr>
        <w:spacing w:line="240" w:lineRule="exact"/>
        <w:rPr>
          <w:rFonts w:asciiTheme="minorEastAsia" w:hAnsiTheme="minorEastAsia" w:cs="Meiryo UI"/>
          <w:sz w:val="22"/>
        </w:rPr>
      </w:pPr>
    </w:p>
    <w:p w14:paraId="797243B2" w14:textId="77777777" w:rsidR="00E429EE" w:rsidRDefault="00E429EE" w:rsidP="00FF7F74">
      <w:pPr>
        <w:spacing w:line="240" w:lineRule="exact"/>
        <w:rPr>
          <w:rFonts w:asciiTheme="minorEastAsia" w:hAnsiTheme="minorEastAsia" w:cs="Meiryo UI"/>
          <w:sz w:val="22"/>
        </w:rPr>
      </w:pPr>
    </w:p>
    <w:p w14:paraId="0D44E4E2" w14:textId="77777777" w:rsidR="00E429EE" w:rsidRDefault="00E429EE" w:rsidP="00FF7F74">
      <w:pPr>
        <w:spacing w:line="240" w:lineRule="exact"/>
        <w:rPr>
          <w:rFonts w:asciiTheme="minorEastAsia" w:hAnsiTheme="minorEastAsia" w:cs="Meiryo UI"/>
          <w:sz w:val="22"/>
        </w:rPr>
      </w:pPr>
    </w:p>
    <w:p w14:paraId="46D0DE04" w14:textId="77777777" w:rsidR="00E429EE" w:rsidRDefault="00E429EE" w:rsidP="00FF7F74">
      <w:pPr>
        <w:spacing w:line="240" w:lineRule="exact"/>
        <w:rPr>
          <w:rFonts w:asciiTheme="minorEastAsia" w:hAnsiTheme="minorEastAsia" w:cs="Meiryo UI"/>
          <w:sz w:val="22"/>
        </w:rPr>
      </w:pPr>
    </w:p>
    <w:p w14:paraId="5F7AF233" w14:textId="77777777" w:rsidR="00E429EE" w:rsidRDefault="00E429EE" w:rsidP="00FF7F74">
      <w:pPr>
        <w:spacing w:line="240" w:lineRule="exact"/>
        <w:rPr>
          <w:rFonts w:asciiTheme="minorEastAsia" w:hAnsiTheme="minorEastAsia" w:cs="Meiryo UI"/>
          <w:sz w:val="22"/>
        </w:rPr>
      </w:pPr>
    </w:p>
    <w:p w14:paraId="48023DD8" w14:textId="77777777" w:rsidR="00E429EE" w:rsidRDefault="00E429EE" w:rsidP="00FF7F74">
      <w:pPr>
        <w:spacing w:line="240" w:lineRule="exact"/>
        <w:rPr>
          <w:rFonts w:asciiTheme="minorEastAsia" w:hAnsiTheme="minorEastAsia" w:cs="Meiryo UI"/>
          <w:sz w:val="22"/>
        </w:rPr>
      </w:pPr>
    </w:p>
    <w:p w14:paraId="64F4419E" w14:textId="77777777" w:rsidR="00E429EE" w:rsidRDefault="00E429EE" w:rsidP="00FF7F74">
      <w:pPr>
        <w:spacing w:line="240" w:lineRule="exact"/>
        <w:rPr>
          <w:rFonts w:asciiTheme="minorEastAsia" w:hAnsiTheme="minorEastAsia" w:cs="Meiryo UI"/>
          <w:sz w:val="22"/>
        </w:rPr>
      </w:pPr>
    </w:p>
    <w:p w14:paraId="7F2DF005" w14:textId="77777777" w:rsidR="00E429EE" w:rsidRDefault="00E429EE" w:rsidP="00FF7F74">
      <w:pPr>
        <w:spacing w:line="240" w:lineRule="exact"/>
        <w:rPr>
          <w:rFonts w:asciiTheme="minorEastAsia" w:hAnsiTheme="minorEastAsia" w:cs="Meiryo UI"/>
          <w:sz w:val="22"/>
        </w:rPr>
      </w:pPr>
    </w:p>
    <w:p w14:paraId="4EA2A36D" w14:textId="77777777" w:rsidR="00E429EE" w:rsidRDefault="00E429EE" w:rsidP="00FF7F74">
      <w:pPr>
        <w:spacing w:line="240" w:lineRule="exact"/>
        <w:rPr>
          <w:rFonts w:asciiTheme="minorEastAsia" w:hAnsiTheme="minorEastAsia" w:cs="Meiryo UI"/>
          <w:sz w:val="22"/>
        </w:rPr>
      </w:pPr>
    </w:p>
    <w:p w14:paraId="3A2D20A8" w14:textId="77777777" w:rsidR="00E429EE" w:rsidRDefault="00E429EE" w:rsidP="00FF7F74">
      <w:pPr>
        <w:spacing w:line="240" w:lineRule="exact"/>
        <w:rPr>
          <w:rFonts w:asciiTheme="minorEastAsia" w:hAnsiTheme="minorEastAsia" w:cs="Meiryo UI"/>
          <w:sz w:val="22"/>
        </w:rPr>
      </w:pPr>
    </w:p>
    <w:p w14:paraId="7AFEEA09" w14:textId="77777777" w:rsidR="00E429EE" w:rsidRDefault="00E429EE" w:rsidP="00FF7F74">
      <w:pPr>
        <w:spacing w:line="240" w:lineRule="exact"/>
        <w:rPr>
          <w:rFonts w:asciiTheme="minorEastAsia" w:hAnsiTheme="minorEastAsia" w:cs="Meiryo UI"/>
          <w:sz w:val="22"/>
        </w:rPr>
      </w:pPr>
    </w:p>
    <w:p w14:paraId="684E26EA" w14:textId="77777777" w:rsidR="00E429EE" w:rsidRDefault="00E429EE" w:rsidP="00FF7F74">
      <w:pPr>
        <w:spacing w:line="240" w:lineRule="exact"/>
        <w:rPr>
          <w:rFonts w:asciiTheme="minorEastAsia" w:hAnsiTheme="minorEastAsia" w:cs="Meiryo UI"/>
          <w:sz w:val="22"/>
        </w:rPr>
      </w:pPr>
    </w:p>
    <w:p w14:paraId="0B283E15" w14:textId="77777777" w:rsidR="00E429EE" w:rsidRDefault="00E429EE" w:rsidP="00FF7F74">
      <w:pPr>
        <w:spacing w:line="240" w:lineRule="exact"/>
        <w:rPr>
          <w:rFonts w:asciiTheme="minorEastAsia" w:hAnsiTheme="minorEastAsia" w:cs="Meiryo UI"/>
          <w:sz w:val="22"/>
        </w:rPr>
      </w:pPr>
    </w:p>
    <w:p w14:paraId="06642998" w14:textId="77777777" w:rsidR="00E429EE" w:rsidRDefault="00E429EE" w:rsidP="00FF7F74">
      <w:pPr>
        <w:spacing w:line="240" w:lineRule="exact"/>
        <w:rPr>
          <w:rFonts w:asciiTheme="minorEastAsia" w:hAnsiTheme="minorEastAsia" w:cs="Meiryo UI"/>
          <w:sz w:val="22"/>
        </w:rPr>
      </w:pPr>
    </w:p>
    <w:p w14:paraId="48EAA304" w14:textId="77777777" w:rsidR="00E429EE" w:rsidRDefault="00E429EE" w:rsidP="00FF7F74">
      <w:pPr>
        <w:spacing w:line="240" w:lineRule="exact"/>
        <w:rPr>
          <w:rFonts w:asciiTheme="minorEastAsia" w:hAnsiTheme="minorEastAsia" w:cs="Meiryo UI"/>
          <w:sz w:val="22"/>
        </w:rPr>
      </w:pPr>
    </w:p>
    <w:p w14:paraId="07D41772" w14:textId="77777777" w:rsidR="00E429EE" w:rsidRDefault="00E429EE" w:rsidP="00FF7F74">
      <w:pPr>
        <w:spacing w:line="240" w:lineRule="exact"/>
        <w:rPr>
          <w:rFonts w:asciiTheme="minorEastAsia" w:hAnsiTheme="minorEastAsia" w:cs="Meiryo UI"/>
          <w:sz w:val="22"/>
        </w:rPr>
      </w:pPr>
    </w:p>
    <w:p w14:paraId="4334BEE1" w14:textId="77777777" w:rsidR="00E429EE" w:rsidRDefault="00E429EE" w:rsidP="00FF7F74">
      <w:pPr>
        <w:spacing w:line="240" w:lineRule="exact"/>
        <w:rPr>
          <w:rFonts w:asciiTheme="minorEastAsia" w:hAnsiTheme="minorEastAsia" w:cs="Meiryo UI"/>
          <w:sz w:val="22"/>
        </w:rPr>
      </w:pPr>
    </w:p>
    <w:p w14:paraId="5DD23CF3" w14:textId="77777777" w:rsidR="00E429EE" w:rsidRDefault="00E429EE" w:rsidP="00FF7F74">
      <w:pPr>
        <w:spacing w:line="240" w:lineRule="exact"/>
        <w:rPr>
          <w:rFonts w:asciiTheme="minorEastAsia" w:hAnsiTheme="minorEastAsia" w:cs="Meiryo UI"/>
          <w:sz w:val="22"/>
        </w:rPr>
      </w:pPr>
    </w:p>
    <w:p w14:paraId="73463FB8" w14:textId="77777777" w:rsidR="00E429EE" w:rsidRDefault="00E429EE" w:rsidP="00FF7F74">
      <w:pPr>
        <w:spacing w:line="240" w:lineRule="exact"/>
        <w:rPr>
          <w:rFonts w:asciiTheme="minorEastAsia" w:hAnsiTheme="minorEastAsia" w:cs="Meiryo UI"/>
          <w:sz w:val="22"/>
        </w:rPr>
      </w:pPr>
    </w:p>
    <w:p w14:paraId="5C938FC3" w14:textId="77777777" w:rsidR="00E429EE" w:rsidRDefault="00E429EE" w:rsidP="00FF7F74">
      <w:pPr>
        <w:spacing w:line="240" w:lineRule="exact"/>
        <w:rPr>
          <w:rFonts w:asciiTheme="minorEastAsia" w:hAnsiTheme="minorEastAsia" w:cs="Meiryo UI"/>
          <w:sz w:val="22"/>
        </w:rPr>
      </w:pPr>
    </w:p>
    <w:p w14:paraId="0E0A7663" w14:textId="77777777" w:rsidR="003B3024" w:rsidRDefault="003B3024" w:rsidP="00FF7F74">
      <w:pPr>
        <w:spacing w:line="240" w:lineRule="exact"/>
        <w:rPr>
          <w:rFonts w:asciiTheme="minorEastAsia" w:hAnsiTheme="minorEastAsia" w:cs="Meiryo UI"/>
          <w:sz w:val="22"/>
        </w:rPr>
      </w:pPr>
    </w:p>
    <w:p w14:paraId="55391B2B" w14:textId="77777777" w:rsidR="003B3024" w:rsidRDefault="003B3024" w:rsidP="00FF7F74">
      <w:pPr>
        <w:spacing w:line="240" w:lineRule="exact"/>
        <w:rPr>
          <w:rFonts w:asciiTheme="minorEastAsia" w:hAnsiTheme="minorEastAsia" w:cs="Meiryo UI"/>
          <w:sz w:val="22"/>
        </w:rPr>
      </w:pPr>
    </w:p>
    <w:p w14:paraId="0766A2C4" w14:textId="77777777" w:rsidR="003B3024" w:rsidRDefault="003B3024" w:rsidP="00FF7F74">
      <w:pPr>
        <w:spacing w:line="240" w:lineRule="exact"/>
        <w:rPr>
          <w:rFonts w:asciiTheme="minorEastAsia" w:hAnsiTheme="minorEastAsia" w:cs="Meiryo UI"/>
          <w:sz w:val="22"/>
        </w:rPr>
      </w:pPr>
    </w:p>
    <w:p w14:paraId="17F92BB5" w14:textId="77777777" w:rsidR="003B3024" w:rsidRDefault="003B3024" w:rsidP="00FF7F74">
      <w:pPr>
        <w:spacing w:line="240" w:lineRule="exact"/>
        <w:rPr>
          <w:rFonts w:asciiTheme="minorEastAsia" w:hAnsiTheme="minorEastAsia" w:cs="Meiryo UI"/>
          <w:sz w:val="22"/>
        </w:rPr>
      </w:pPr>
    </w:p>
    <w:p w14:paraId="3DD565C4" w14:textId="77777777" w:rsidR="003B3024" w:rsidRPr="002C53BD" w:rsidRDefault="003B3024" w:rsidP="003B3024">
      <w:pPr>
        <w:rPr>
          <w:rFonts w:asciiTheme="minorEastAsia" w:hAnsiTheme="minorEastAsia" w:cs="Meiryo UI"/>
          <w:sz w:val="22"/>
        </w:rPr>
      </w:pPr>
      <w:r>
        <w:rPr>
          <w:rFonts w:asciiTheme="minorEastAsia" w:hAnsiTheme="minorEastAsia" w:cs="Meiryo UI" w:hint="eastAsia"/>
          <w:sz w:val="22"/>
        </w:rPr>
        <w:lastRenderedPageBreak/>
        <w:t>別紙</w:t>
      </w:r>
    </w:p>
    <w:p w14:paraId="30E45A93" w14:textId="0DEB1CF3" w:rsidR="003B3024" w:rsidRPr="002C53BD" w:rsidRDefault="003B3024" w:rsidP="003B3024">
      <w:pPr>
        <w:rPr>
          <w:rFonts w:asciiTheme="minorEastAsia" w:hAnsiTheme="minorEastAsia" w:cs="Meiryo UI"/>
          <w:sz w:val="22"/>
        </w:rPr>
      </w:pPr>
      <w:r w:rsidRPr="002C53BD">
        <w:rPr>
          <w:rFonts w:asciiTheme="minorEastAsia" w:hAnsiTheme="minorEastAsia" w:cs="Meiryo UI" w:hint="eastAsia"/>
          <w:sz w:val="22"/>
        </w:rPr>
        <w:t>【評価基準表】</w:t>
      </w:r>
    </w:p>
    <w:tbl>
      <w:tblPr>
        <w:tblStyle w:val="af9"/>
        <w:tblW w:w="9570" w:type="dxa"/>
        <w:tblLook w:val="04A0" w:firstRow="1" w:lastRow="0" w:firstColumn="1" w:lastColumn="0" w:noHBand="0" w:noVBand="1"/>
      </w:tblPr>
      <w:tblGrid>
        <w:gridCol w:w="1555"/>
        <w:gridCol w:w="2381"/>
        <w:gridCol w:w="4677"/>
        <w:gridCol w:w="957"/>
      </w:tblGrid>
      <w:tr w:rsidR="003B3024" w:rsidRPr="002C53BD" w14:paraId="7FEBE0D7" w14:textId="77777777" w:rsidTr="00DA5A63">
        <w:trPr>
          <w:cantSplit/>
          <w:trHeight w:val="422"/>
        </w:trPr>
        <w:tc>
          <w:tcPr>
            <w:tcW w:w="3936" w:type="dxa"/>
            <w:gridSpan w:val="2"/>
            <w:vAlign w:val="center"/>
          </w:tcPr>
          <w:p w14:paraId="43738947" w14:textId="77777777" w:rsidR="003B3024" w:rsidRPr="002C53BD" w:rsidRDefault="003B3024" w:rsidP="00DA5A63">
            <w:pPr>
              <w:jc w:val="center"/>
              <w:rPr>
                <w:rFonts w:asciiTheme="minorEastAsia" w:hAnsiTheme="minorEastAsia" w:cs="Meiryo UI"/>
                <w:sz w:val="22"/>
              </w:rPr>
            </w:pPr>
            <w:r w:rsidRPr="002C53BD">
              <w:rPr>
                <w:rFonts w:asciiTheme="minorEastAsia" w:hAnsiTheme="minorEastAsia" w:cs="Meiryo UI" w:hint="eastAsia"/>
                <w:sz w:val="22"/>
              </w:rPr>
              <w:t>評価項目</w:t>
            </w:r>
          </w:p>
        </w:tc>
        <w:tc>
          <w:tcPr>
            <w:tcW w:w="4677" w:type="dxa"/>
            <w:vMerge w:val="restart"/>
            <w:vAlign w:val="center"/>
          </w:tcPr>
          <w:p w14:paraId="42663465" w14:textId="77777777" w:rsidR="003B3024" w:rsidRPr="002C53BD" w:rsidRDefault="003B3024" w:rsidP="00DA5A63">
            <w:pPr>
              <w:jc w:val="center"/>
              <w:rPr>
                <w:rFonts w:asciiTheme="minorEastAsia" w:hAnsiTheme="minorEastAsia" w:cs="Meiryo UI"/>
                <w:sz w:val="22"/>
              </w:rPr>
            </w:pPr>
            <w:r w:rsidRPr="002C53BD">
              <w:rPr>
                <w:rFonts w:asciiTheme="minorEastAsia" w:hAnsiTheme="minorEastAsia" w:cs="Meiryo UI" w:hint="eastAsia"/>
                <w:sz w:val="22"/>
              </w:rPr>
              <w:t>評価の視点</w:t>
            </w:r>
          </w:p>
        </w:tc>
        <w:tc>
          <w:tcPr>
            <w:tcW w:w="957" w:type="dxa"/>
            <w:vMerge w:val="restart"/>
            <w:vAlign w:val="center"/>
          </w:tcPr>
          <w:p w14:paraId="65F4EB18" w14:textId="77777777" w:rsidR="003B3024" w:rsidRPr="002C53BD" w:rsidRDefault="003B3024" w:rsidP="00DA5A63">
            <w:pPr>
              <w:jc w:val="center"/>
              <w:rPr>
                <w:rFonts w:asciiTheme="minorEastAsia" w:hAnsiTheme="minorEastAsia" w:cs="Meiryo UI"/>
                <w:sz w:val="22"/>
              </w:rPr>
            </w:pPr>
            <w:r w:rsidRPr="002C53BD">
              <w:rPr>
                <w:rFonts w:asciiTheme="minorEastAsia" w:hAnsiTheme="minorEastAsia" w:cs="Meiryo UI" w:hint="eastAsia"/>
                <w:sz w:val="22"/>
              </w:rPr>
              <w:t>配点</w:t>
            </w:r>
          </w:p>
        </w:tc>
      </w:tr>
      <w:tr w:rsidR="003B3024" w:rsidRPr="002C53BD" w14:paraId="6ED9EBB5" w14:textId="77777777" w:rsidTr="006A29C7">
        <w:trPr>
          <w:cantSplit/>
          <w:trHeight w:val="545"/>
        </w:trPr>
        <w:tc>
          <w:tcPr>
            <w:tcW w:w="1555" w:type="dxa"/>
            <w:vAlign w:val="center"/>
          </w:tcPr>
          <w:p w14:paraId="171D923E" w14:textId="77777777" w:rsidR="003B3024" w:rsidRPr="002C53BD" w:rsidRDefault="003B3024" w:rsidP="00DA5A63">
            <w:pPr>
              <w:jc w:val="center"/>
              <w:rPr>
                <w:rFonts w:asciiTheme="minorEastAsia" w:hAnsiTheme="minorEastAsia" w:cs="Meiryo UI"/>
                <w:sz w:val="22"/>
              </w:rPr>
            </w:pPr>
            <w:r w:rsidRPr="002C53BD">
              <w:rPr>
                <w:rFonts w:asciiTheme="minorEastAsia" w:hAnsiTheme="minorEastAsia" w:cs="Meiryo UI" w:hint="eastAsia"/>
                <w:sz w:val="22"/>
              </w:rPr>
              <w:t>大項目</w:t>
            </w:r>
          </w:p>
        </w:tc>
        <w:tc>
          <w:tcPr>
            <w:tcW w:w="2381" w:type="dxa"/>
            <w:vAlign w:val="center"/>
          </w:tcPr>
          <w:p w14:paraId="64800AFF" w14:textId="77777777" w:rsidR="003B3024" w:rsidRPr="002C53BD" w:rsidRDefault="003B3024" w:rsidP="00DA5A63">
            <w:pPr>
              <w:jc w:val="center"/>
              <w:rPr>
                <w:rFonts w:asciiTheme="minorEastAsia" w:hAnsiTheme="minorEastAsia" w:cs="Meiryo UI"/>
                <w:sz w:val="22"/>
              </w:rPr>
            </w:pPr>
            <w:r w:rsidRPr="002C53BD">
              <w:rPr>
                <w:rFonts w:asciiTheme="minorEastAsia" w:hAnsiTheme="minorEastAsia" w:cs="Meiryo UI" w:hint="eastAsia"/>
                <w:sz w:val="22"/>
              </w:rPr>
              <w:t>小項目</w:t>
            </w:r>
          </w:p>
        </w:tc>
        <w:tc>
          <w:tcPr>
            <w:tcW w:w="4677" w:type="dxa"/>
            <w:vMerge/>
            <w:vAlign w:val="center"/>
          </w:tcPr>
          <w:p w14:paraId="1F32B480" w14:textId="77777777" w:rsidR="003B3024" w:rsidRPr="002C53BD" w:rsidRDefault="003B3024" w:rsidP="00DA5A63">
            <w:pPr>
              <w:jc w:val="center"/>
              <w:rPr>
                <w:rFonts w:asciiTheme="minorEastAsia" w:hAnsiTheme="minorEastAsia" w:cs="Meiryo UI"/>
                <w:sz w:val="22"/>
              </w:rPr>
            </w:pPr>
          </w:p>
        </w:tc>
        <w:tc>
          <w:tcPr>
            <w:tcW w:w="957" w:type="dxa"/>
            <w:vMerge/>
            <w:vAlign w:val="center"/>
          </w:tcPr>
          <w:p w14:paraId="7743607F" w14:textId="77777777" w:rsidR="003B3024" w:rsidRPr="002C53BD" w:rsidRDefault="003B3024" w:rsidP="00DA5A63">
            <w:pPr>
              <w:jc w:val="center"/>
              <w:rPr>
                <w:rFonts w:asciiTheme="minorEastAsia" w:hAnsiTheme="minorEastAsia" w:cs="Meiryo UI"/>
                <w:sz w:val="22"/>
              </w:rPr>
            </w:pPr>
          </w:p>
        </w:tc>
      </w:tr>
      <w:tr w:rsidR="003B3024" w:rsidRPr="002C53BD" w14:paraId="4320048A" w14:textId="77777777" w:rsidTr="00DA5A63">
        <w:trPr>
          <w:cantSplit/>
          <w:trHeight w:val="397"/>
        </w:trPr>
        <w:tc>
          <w:tcPr>
            <w:tcW w:w="1555" w:type="dxa"/>
            <w:vAlign w:val="center"/>
          </w:tcPr>
          <w:p w14:paraId="39347D75" w14:textId="77777777" w:rsidR="003B3024" w:rsidRPr="002C53BD" w:rsidRDefault="003B3024" w:rsidP="00DA5A63">
            <w:pPr>
              <w:ind w:left="220" w:hangingChars="100" w:hanging="220"/>
              <w:rPr>
                <w:rFonts w:asciiTheme="minorEastAsia" w:hAnsiTheme="minorEastAsia" w:cs="Meiryo UI"/>
                <w:sz w:val="22"/>
              </w:rPr>
            </w:pPr>
            <w:r w:rsidRPr="002C53BD">
              <w:rPr>
                <w:rFonts w:asciiTheme="minorEastAsia" w:hAnsiTheme="minorEastAsia" w:cs="Meiryo UI" w:hint="eastAsia"/>
                <w:sz w:val="22"/>
              </w:rPr>
              <w:t>１　目的</w:t>
            </w:r>
          </w:p>
        </w:tc>
        <w:tc>
          <w:tcPr>
            <w:tcW w:w="2381" w:type="dxa"/>
            <w:vAlign w:val="center"/>
          </w:tcPr>
          <w:p w14:paraId="2DBDD157"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（１）コンセプト</w:t>
            </w:r>
          </w:p>
        </w:tc>
        <w:tc>
          <w:tcPr>
            <w:tcW w:w="4677" w:type="dxa"/>
            <w:vAlign w:val="center"/>
          </w:tcPr>
          <w:p w14:paraId="6614B64B"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提案内容が仕様書の「</w:t>
            </w:r>
            <w:r>
              <w:rPr>
                <w:rFonts w:asciiTheme="minorEastAsia" w:hAnsiTheme="minorEastAsia" w:hint="eastAsia"/>
                <w:sz w:val="22"/>
              </w:rPr>
              <w:t>１．事業の目的</w:t>
            </w:r>
            <w:r w:rsidRPr="002C53BD">
              <w:rPr>
                <w:rFonts w:asciiTheme="minorEastAsia" w:hAnsiTheme="minorEastAsia" w:hint="eastAsia"/>
                <w:sz w:val="22"/>
              </w:rPr>
              <w:t>」に沿ったものとなっているか</w:t>
            </w:r>
          </w:p>
        </w:tc>
        <w:tc>
          <w:tcPr>
            <w:tcW w:w="957" w:type="dxa"/>
            <w:vAlign w:val="center"/>
          </w:tcPr>
          <w:p w14:paraId="43A24439" w14:textId="6C48D56E" w:rsidR="00623FC4" w:rsidRPr="00065D7B" w:rsidRDefault="00623FC4" w:rsidP="005F7471">
            <w:pPr>
              <w:ind w:rightChars="100" w:right="210"/>
              <w:jc w:val="right"/>
              <w:rPr>
                <w:rFonts w:asciiTheme="minorEastAsia" w:hAnsiTheme="minorEastAsia"/>
                <w:sz w:val="22"/>
              </w:rPr>
            </w:pPr>
            <w:r>
              <w:rPr>
                <w:rFonts w:asciiTheme="minorEastAsia" w:hAnsiTheme="minorEastAsia" w:hint="eastAsia"/>
                <w:sz w:val="22"/>
              </w:rPr>
              <w:t>20</w:t>
            </w:r>
          </w:p>
        </w:tc>
      </w:tr>
      <w:tr w:rsidR="003B3024" w:rsidRPr="002C53BD" w14:paraId="4C99B698" w14:textId="77777777" w:rsidTr="00DA5A63">
        <w:trPr>
          <w:cantSplit/>
          <w:trHeight w:val="345"/>
        </w:trPr>
        <w:tc>
          <w:tcPr>
            <w:tcW w:w="1555" w:type="dxa"/>
            <w:vMerge w:val="restart"/>
            <w:vAlign w:val="center"/>
          </w:tcPr>
          <w:p w14:paraId="3E5B0710" w14:textId="77777777" w:rsidR="003B3024" w:rsidRPr="002C53BD" w:rsidRDefault="003B3024" w:rsidP="00DA5A63">
            <w:pPr>
              <w:ind w:left="220" w:hangingChars="100" w:hanging="220"/>
              <w:rPr>
                <w:rFonts w:asciiTheme="minorEastAsia" w:hAnsiTheme="minorEastAsia" w:cs="Meiryo UI"/>
                <w:sz w:val="22"/>
              </w:rPr>
            </w:pPr>
            <w:r w:rsidRPr="002C53BD">
              <w:rPr>
                <w:rFonts w:asciiTheme="minorEastAsia" w:hAnsiTheme="minorEastAsia" w:cs="Meiryo UI" w:hint="eastAsia"/>
                <w:sz w:val="22"/>
              </w:rPr>
              <w:t>２　提案内容</w:t>
            </w:r>
          </w:p>
        </w:tc>
        <w:tc>
          <w:tcPr>
            <w:tcW w:w="2381" w:type="dxa"/>
            <w:vAlign w:val="center"/>
          </w:tcPr>
          <w:p w14:paraId="452ABDFD"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（１）掲載項目</w:t>
            </w:r>
          </w:p>
        </w:tc>
        <w:tc>
          <w:tcPr>
            <w:tcW w:w="4677" w:type="dxa"/>
            <w:vAlign w:val="center"/>
          </w:tcPr>
          <w:p w14:paraId="13C77033"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掲載項目が仕様書の「４</w:t>
            </w:r>
            <w:r>
              <w:rPr>
                <w:rFonts w:asciiTheme="minorEastAsia" w:hAnsiTheme="minorEastAsia" w:hint="eastAsia"/>
                <w:sz w:val="22"/>
              </w:rPr>
              <w:t>．</w:t>
            </w:r>
            <w:r w:rsidRPr="002C53BD">
              <w:rPr>
                <w:rFonts w:asciiTheme="minorEastAsia" w:hAnsiTheme="minorEastAsia" w:hint="eastAsia"/>
                <w:sz w:val="22"/>
              </w:rPr>
              <w:t>WEBサイト等の仕様・数量等」に記載された内容になっているか</w:t>
            </w:r>
          </w:p>
        </w:tc>
        <w:tc>
          <w:tcPr>
            <w:tcW w:w="957" w:type="dxa"/>
            <w:vAlign w:val="center"/>
          </w:tcPr>
          <w:p w14:paraId="65280D79" w14:textId="73653C3C" w:rsidR="003B3024" w:rsidRPr="00065D7B" w:rsidRDefault="003B3024" w:rsidP="00DA5A63">
            <w:pPr>
              <w:ind w:rightChars="100" w:right="210"/>
              <w:jc w:val="right"/>
              <w:rPr>
                <w:rFonts w:asciiTheme="minorEastAsia" w:hAnsiTheme="minorEastAsia"/>
                <w:sz w:val="22"/>
              </w:rPr>
            </w:pPr>
            <w:r>
              <w:rPr>
                <w:rFonts w:asciiTheme="minorEastAsia" w:hAnsiTheme="minorEastAsia" w:hint="eastAsia"/>
                <w:sz w:val="22"/>
              </w:rPr>
              <w:t>1</w:t>
            </w:r>
            <w:r w:rsidR="00473554">
              <w:rPr>
                <w:rFonts w:asciiTheme="minorEastAsia" w:hAnsiTheme="minorEastAsia" w:hint="eastAsia"/>
                <w:sz w:val="22"/>
              </w:rPr>
              <w:t>5</w:t>
            </w:r>
          </w:p>
        </w:tc>
      </w:tr>
      <w:tr w:rsidR="003B3024" w:rsidRPr="002C53BD" w14:paraId="20AC6B9F" w14:textId="77777777" w:rsidTr="00DA5A63">
        <w:trPr>
          <w:cantSplit/>
          <w:trHeight w:val="405"/>
        </w:trPr>
        <w:tc>
          <w:tcPr>
            <w:tcW w:w="1555" w:type="dxa"/>
            <w:vMerge/>
            <w:vAlign w:val="center"/>
          </w:tcPr>
          <w:p w14:paraId="3FFEC4AD" w14:textId="77777777" w:rsidR="003B3024" w:rsidRPr="002C53BD" w:rsidRDefault="003B3024" w:rsidP="00DA5A63">
            <w:pPr>
              <w:ind w:left="220" w:hangingChars="100" w:hanging="220"/>
              <w:rPr>
                <w:rFonts w:asciiTheme="minorEastAsia" w:hAnsiTheme="minorEastAsia" w:cs="Meiryo UI"/>
                <w:sz w:val="22"/>
              </w:rPr>
            </w:pPr>
          </w:p>
        </w:tc>
        <w:tc>
          <w:tcPr>
            <w:tcW w:w="2381" w:type="dxa"/>
            <w:vAlign w:val="center"/>
          </w:tcPr>
          <w:p w14:paraId="2BCC0A6C"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（２）視覚的デザイン</w:t>
            </w:r>
          </w:p>
        </w:tc>
        <w:tc>
          <w:tcPr>
            <w:tcW w:w="4677" w:type="dxa"/>
            <w:vAlign w:val="center"/>
          </w:tcPr>
          <w:p w14:paraId="4DB8A873"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WEBサイトのデザインが</w:t>
            </w:r>
            <w:r>
              <w:rPr>
                <w:rFonts w:asciiTheme="minorEastAsia" w:hAnsiTheme="minorEastAsia" w:hint="eastAsia"/>
                <w:sz w:val="22"/>
              </w:rPr>
              <w:t>移住を検討している層</w:t>
            </w:r>
            <w:r w:rsidRPr="002C53BD">
              <w:rPr>
                <w:rFonts w:asciiTheme="minorEastAsia" w:hAnsiTheme="minorEastAsia" w:hint="eastAsia"/>
                <w:sz w:val="22"/>
              </w:rPr>
              <w:t>の興味を引くものであり、鯖江市</w:t>
            </w:r>
            <w:r>
              <w:rPr>
                <w:rFonts w:asciiTheme="minorEastAsia" w:hAnsiTheme="minorEastAsia" w:hint="eastAsia"/>
                <w:sz w:val="22"/>
              </w:rPr>
              <w:t>に移住した際の</w:t>
            </w:r>
            <w:r w:rsidRPr="002C53BD">
              <w:rPr>
                <w:rFonts w:asciiTheme="minorEastAsia" w:hAnsiTheme="minorEastAsia" w:hint="eastAsia"/>
                <w:sz w:val="22"/>
              </w:rPr>
              <w:t>イメージ向上に結び付くか</w:t>
            </w:r>
          </w:p>
        </w:tc>
        <w:tc>
          <w:tcPr>
            <w:tcW w:w="957" w:type="dxa"/>
            <w:vAlign w:val="center"/>
          </w:tcPr>
          <w:p w14:paraId="40232E1A" w14:textId="77777777" w:rsidR="003B3024" w:rsidRPr="002C53BD" w:rsidRDefault="003B3024" w:rsidP="00DA5A63">
            <w:pPr>
              <w:ind w:rightChars="100" w:right="210"/>
              <w:jc w:val="right"/>
              <w:rPr>
                <w:rFonts w:asciiTheme="minorEastAsia" w:hAnsiTheme="minorEastAsia"/>
                <w:sz w:val="22"/>
              </w:rPr>
            </w:pPr>
            <w:r>
              <w:rPr>
                <w:rFonts w:asciiTheme="minorEastAsia" w:hAnsiTheme="minorEastAsia" w:hint="eastAsia"/>
                <w:sz w:val="22"/>
              </w:rPr>
              <w:t>30</w:t>
            </w:r>
          </w:p>
        </w:tc>
      </w:tr>
      <w:tr w:rsidR="003B3024" w:rsidRPr="002C53BD" w14:paraId="083C6EA9" w14:textId="77777777" w:rsidTr="00DA5A63">
        <w:trPr>
          <w:cantSplit/>
          <w:trHeight w:val="1140"/>
        </w:trPr>
        <w:tc>
          <w:tcPr>
            <w:tcW w:w="1555" w:type="dxa"/>
            <w:vMerge/>
            <w:vAlign w:val="center"/>
          </w:tcPr>
          <w:p w14:paraId="11A973E1" w14:textId="77777777" w:rsidR="003B3024" w:rsidRPr="002C53BD" w:rsidRDefault="003B3024" w:rsidP="00DA5A63">
            <w:pPr>
              <w:ind w:left="220" w:hangingChars="100" w:hanging="220"/>
              <w:rPr>
                <w:rFonts w:asciiTheme="minorEastAsia" w:hAnsiTheme="minorEastAsia" w:cs="Meiryo UI"/>
                <w:sz w:val="22"/>
              </w:rPr>
            </w:pPr>
          </w:p>
        </w:tc>
        <w:tc>
          <w:tcPr>
            <w:tcW w:w="2381" w:type="dxa"/>
            <w:vAlign w:val="center"/>
          </w:tcPr>
          <w:p w14:paraId="2CCF2C4C"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（３）構成</w:t>
            </w:r>
          </w:p>
        </w:tc>
        <w:tc>
          <w:tcPr>
            <w:tcW w:w="4677" w:type="dxa"/>
            <w:vAlign w:val="center"/>
          </w:tcPr>
          <w:p w14:paraId="22E323DF"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掲載内容や</w:t>
            </w:r>
            <w:r>
              <w:rPr>
                <w:rFonts w:asciiTheme="minorEastAsia" w:hAnsiTheme="minorEastAsia" w:hint="eastAsia"/>
                <w:sz w:val="22"/>
              </w:rPr>
              <w:t>WEBサイト</w:t>
            </w:r>
            <w:r w:rsidRPr="002C53BD">
              <w:rPr>
                <w:rFonts w:asciiTheme="minorEastAsia" w:hAnsiTheme="minorEastAsia" w:hint="eastAsia"/>
                <w:sz w:val="22"/>
              </w:rPr>
              <w:t>内のリンクが</w:t>
            </w:r>
            <w:r>
              <w:rPr>
                <w:rFonts w:asciiTheme="minorEastAsia" w:hAnsiTheme="minorEastAsia" w:hint="eastAsia"/>
                <w:sz w:val="22"/>
              </w:rPr>
              <w:t>鯖江市へ移住を検討している層</w:t>
            </w:r>
            <w:r w:rsidRPr="002C53BD">
              <w:rPr>
                <w:rFonts w:asciiTheme="minorEastAsia" w:hAnsiTheme="minorEastAsia" w:hint="eastAsia"/>
                <w:sz w:val="22"/>
              </w:rPr>
              <w:t>にとって分かりやすく表現されているか</w:t>
            </w:r>
          </w:p>
        </w:tc>
        <w:tc>
          <w:tcPr>
            <w:tcW w:w="957" w:type="dxa"/>
            <w:vAlign w:val="center"/>
          </w:tcPr>
          <w:p w14:paraId="7EE3E7B1" w14:textId="77777777" w:rsidR="003B3024" w:rsidRPr="002C53BD" w:rsidRDefault="003B3024" w:rsidP="00DA5A63">
            <w:pPr>
              <w:ind w:rightChars="100" w:right="210"/>
              <w:jc w:val="right"/>
              <w:rPr>
                <w:rFonts w:asciiTheme="minorEastAsia" w:hAnsiTheme="minorEastAsia"/>
                <w:sz w:val="22"/>
              </w:rPr>
            </w:pPr>
            <w:r>
              <w:rPr>
                <w:rFonts w:asciiTheme="minorEastAsia" w:hAnsiTheme="minorEastAsia" w:hint="eastAsia"/>
                <w:sz w:val="22"/>
              </w:rPr>
              <w:t>30</w:t>
            </w:r>
          </w:p>
        </w:tc>
      </w:tr>
      <w:tr w:rsidR="003B3024" w:rsidRPr="002C53BD" w14:paraId="0ECCAE5C" w14:textId="77777777" w:rsidTr="00DA5A63">
        <w:trPr>
          <w:cantSplit/>
          <w:trHeight w:val="645"/>
        </w:trPr>
        <w:tc>
          <w:tcPr>
            <w:tcW w:w="1555" w:type="dxa"/>
            <w:vMerge/>
            <w:vAlign w:val="center"/>
          </w:tcPr>
          <w:p w14:paraId="116DF887" w14:textId="77777777" w:rsidR="003B3024" w:rsidRPr="002C53BD" w:rsidRDefault="003B3024" w:rsidP="00DA5A63">
            <w:pPr>
              <w:ind w:left="220" w:hangingChars="100" w:hanging="220"/>
              <w:rPr>
                <w:rFonts w:asciiTheme="minorEastAsia" w:hAnsiTheme="minorEastAsia" w:cs="Meiryo UI"/>
                <w:sz w:val="22"/>
              </w:rPr>
            </w:pPr>
          </w:p>
        </w:tc>
        <w:tc>
          <w:tcPr>
            <w:tcW w:w="2381" w:type="dxa"/>
            <w:vAlign w:val="center"/>
          </w:tcPr>
          <w:p w14:paraId="42E4102F"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（４）CMSの操作性</w:t>
            </w:r>
          </w:p>
        </w:tc>
        <w:tc>
          <w:tcPr>
            <w:tcW w:w="4677" w:type="dxa"/>
            <w:vAlign w:val="center"/>
          </w:tcPr>
          <w:p w14:paraId="424DBD4E"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情報や画像の掲載、ファイル添付などがスムーズに行え、初任者でも使いやすく、慣れてきた人にとっても使いやすい工夫があるか</w:t>
            </w:r>
          </w:p>
        </w:tc>
        <w:tc>
          <w:tcPr>
            <w:tcW w:w="957" w:type="dxa"/>
            <w:vAlign w:val="center"/>
          </w:tcPr>
          <w:p w14:paraId="3B643832" w14:textId="77777777" w:rsidR="003B3024" w:rsidRPr="002C53BD" w:rsidRDefault="003B3024" w:rsidP="00DA5A63">
            <w:pPr>
              <w:ind w:rightChars="100" w:right="210"/>
              <w:jc w:val="right"/>
              <w:rPr>
                <w:rFonts w:asciiTheme="minorEastAsia" w:hAnsiTheme="minorEastAsia"/>
                <w:sz w:val="22"/>
              </w:rPr>
            </w:pPr>
            <w:r>
              <w:rPr>
                <w:rFonts w:asciiTheme="minorEastAsia" w:hAnsiTheme="minorEastAsia" w:hint="eastAsia"/>
                <w:sz w:val="22"/>
              </w:rPr>
              <w:t>20</w:t>
            </w:r>
          </w:p>
        </w:tc>
      </w:tr>
      <w:tr w:rsidR="003B3024" w:rsidRPr="002C53BD" w14:paraId="0B05A1BC" w14:textId="77777777" w:rsidTr="00DA5A63">
        <w:trPr>
          <w:cantSplit/>
          <w:trHeight w:val="397"/>
        </w:trPr>
        <w:tc>
          <w:tcPr>
            <w:tcW w:w="1555" w:type="dxa"/>
            <w:vMerge w:val="restart"/>
            <w:vAlign w:val="center"/>
          </w:tcPr>
          <w:p w14:paraId="5D49AAE1" w14:textId="77777777" w:rsidR="003B3024" w:rsidRPr="002C53BD" w:rsidRDefault="003B3024" w:rsidP="00DA5A63">
            <w:pPr>
              <w:ind w:left="220" w:hangingChars="100" w:hanging="220"/>
              <w:rPr>
                <w:rFonts w:asciiTheme="minorEastAsia" w:hAnsiTheme="minorEastAsia" w:cs="Meiryo UI"/>
                <w:sz w:val="22"/>
              </w:rPr>
            </w:pPr>
            <w:r w:rsidRPr="002C53BD">
              <w:rPr>
                <w:rFonts w:asciiTheme="minorEastAsia" w:hAnsiTheme="minorEastAsia" w:cs="Meiryo UI" w:hint="eastAsia"/>
                <w:sz w:val="22"/>
              </w:rPr>
              <w:t>３　運営体制</w:t>
            </w:r>
          </w:p>
        </w:tc>
        <w:tc>
          <w:tcPr>
            <w:tcW w:w="2381" w:type="dxa"/>
            <w:vAlign w:val="center"/>
          </w:tcPr>
          <w:p w14:paraId="6E2D6110" w14:textId="77777777" w:rsidR="003B3024" w:rsidRPr="002C53BD" w:rsidRDefault="003B3024" w:rsidP="00DA5A63">
            <w:pPr>
              <w:rPr>
                <w:rFonts w:asciiTheme="minorEastAsia" w:hAnsiTheme="minorEastAsia"/>
                <w:color w:val="FF0000"/>
                <w:sz w:val="22"/>
              </w:rPr>
            </w:pPr>
            <w:r w:rsidRPr="002C53BD">
              <w:rPr>
                <w:rFonts w:asciiTheme="minorEastAsia" w:hAnsiTheme="minorEastAsia" w:hint="eastAsia"/>
                <w:sz w:val="22"/>
              </w:rPr>
              <w:t>（１）適切な進行管理</w:t>
            </w:r>
          </w:p>
        </w:tc>
        <w:tc>
          <w:tcPr>
            <w:tcW w:w="4677" w:type="dxa"/>
            <w:vAlign w:val="center"/>
          </w:tcPr>
          <w:p w14:paraId="5DF18F28"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運営スタッフの配置や業務管理の体制、作成スケジュールに無理がなく、事業の進行管理を適切に行えることが見込まれるか</w:t>
            </w:r>
          </w:p>
        </w:tc>
        <w:tc>
          <w:tcPr>
            <w:tcW w:w="957" w:type="dxa"/>
            <w:vAlign w:val="center"/>
          </w:tcPr>
          <w:p w14:paraId="170DE48D" w14:textId="4D98A47E" w:rsidR="003B3024" w:rsidRPr="002C53BD" w:rsidRDefault="00623FC4" w:rsidP="00DA5A63">
            <w:pPr>
              <w:ind w:rightChars="100" w:right="210"/>
              <w:jc w:val="right"/>
              <w:rPr>
                <w:rFonts w:asciiTheme="minorEastAsia" w:hAnsiTheme="minorEastAsia"/>
                <w:sz w:val="22"/>
              </w:rPr>
            </w:pPr>
            <w:r>
              <w:rPr>
                <w:rFonts w:asciiTheme="minorEastAsia" w:hAnsiTheme="minorEastAsia" w:hint="eastAsia"/>
                <w:sz w:val="22"/>
              </w:rPr>
              <w:t>20</w:t>
            </w:r>
          </w:p>
        </w:tc>
      </w:tr>
      <w:tr w:rsidR="003B3024" w:rsidRPr="002C53BD" w14:paraId="0903284B" w14:textId="77777777" w:rsidTr="00DA5A63">
        <w:trPr>
          <w:cantSplit/>
          <w:trHeight w:val="397"/>
        </w:trPr>
        <w:tc>
          <w:tcPr>
            <w:tcW w:w="1555" w:type="dxa"/>
            <w:vMerge/>
            <w:vAlign w:val="center"/>
          </w:tcPr>
          <w:p w14:paraId="721A58B9" w14:textId="77777777" w:rsidR="003B3024" w:rsidRPr="002C53BD" w:rsidRDefault="003B3024" w:rsidP="00DA5A63">
            <w:pPr>
              <w:ind w:left="220" w:hangingChars="100" w:hanging="220"/>
              <w:rPr>
                <w:rFonts w:asciiTheme="minorEastAsia" w:hAnsiTheme="minorEastAsia" w:cs="Meiryo UI"/>
                <w:sz w:val="22"/>
              </w:rPr>
            </w:pPr>
          </w:p>
        </w:tc>
        <w:tc>
          <w:tcPr>
            <w:tcW w:w="2381" w:type="dxa"/>
            <w:vAlign w:val="center"/>
          </w:tcPr>
          <w:p w14:paraId="77CAB095" w14:textId="77777777" w:rsidR="003B3024" w:rsidRPr="002C53BD" w:rsidRDefault="003B3024" w:rsidP="00DA5A63">
            <w:pPr>
              <w:rPr>
                <w:rFonts w:asciiTheme="minorEastAsia" w:hAnsiTheme="minorEastAsia"/>
                <w:color w:val="000000" w:themeColor="text1"/>
                <w:sz w:val="22"/>
              </w:rPr>
            </w:pPr>
            <w:r w:rsidRPr="002C53BD">
              <w:rPr>
                <w:rFonts w:asciiTheme="minorEastAsia" w:hAnsiTheme="minorEastAsia" w:hint="eastAsia"/>
                <w:color w:val="000000" w:themeColor="text1"/>
                <w:sz w:val="22"/>
              </w:rPr>
              <w:t>（２）受託実績</w:t>
            </w:r>
          </w:p>
        </w:tc>
        <w:tc>
          <w:tcPr>
            <w:tcW w:w="4677" w:type="dxa"/>
            <w:vAlign w:val="center"/>
          </w:tcPr>
          <w:p w14:paraId="35E53C3D" w14:textId="77777777" w:rsidR="003B3024" w:rsidRPr="002C53BD" w:rsidRDefault="003B3024" w:rsidP="00DA5A63">
            <w:pPr>
              <w:rPr>
                <w:rFonts w:asciiTheme="minorEastAsia" w:hAnsiTheme="minorEastAsia"/>
                <w:sz w:val="22"/>
              </w:rPr>
            </w:pPr>
            <w:r w:rsidRPr="002C53BD">
              <w:rPr>
                <w:rFonts w:asciiTheme="minorEastAsia" w:hAnsiTheme="minorEastAsia" w:hint="eastAsia"/>
                <w:sz w:val="22"/>
              </w:rPr>
              <w:t>類似事業の履行実績などから、各業務の運営を円滑に行うことが見込まれるか</w:t>
            </w:r>
          </w:p>
        </w:tc>
        <w:tc>
          <w:tcPr>
            <w:tcW w:w="957" w:type="dxa"/>
            <w:vAlign w:val="center"/>
          </w:tcPr>
          <w:p w14:paraId="3644D098" w14:textId="735AD8EA" w:rsidR="003B3024" w:rsidRPr="002C53BD" w:rsidRDefault="00623FC4" w:rsidP="00DA5A63">
            <w:pPr>
              <w:ind w:rightChars="100" w:right="210"/>
              <w:jc w:val="right"/>
              <w:rPr>
                <w:rFonts w:asciiTheme="minorEastAsia" w:hAnsiTheme="minorEastAsia"/>
                <w:sz w:val="22"/>
              </w:rPr>
            </w:pPr>
            <w:r>
              <w:rPr>
                <w:rFonts w:asciiTheme="minorEastAsia" w:hAnsiTheme="minorEastAsia" w:hint="eastAsia"/>
                <w:sz w:val="22"/>
              </w:rPr>
              <w:t>20</w:t>
            </w:r>
          </w:p>
        </w:tc>
      </w:tr>
      <w:tr w:rsidR="003B3024" w:rsidRPr="002C53BD" w14:paraId="554E30A3" w14:textId="77777777" w:rsidTr="006A29C7">
        <w:trPr>
          <w:cantSplit/>
          <w:trHeight w:val="888"/>
        </w:trPr>
        <w:tc>
          <w:tcPr>
            <w:tcW w:w="1555" w:type="dxa"/>
            <w:vAlign w:val="center"/>
          </w:tcPr>
          <w:p w14:paraId="592D8D40" w14:textId="77777777" w:rsidR="003B3024" w:rsidRPr="002C53BD" w:rsidRDefault="003B3024" w:rsidP="00DA5A63">
            <w:pPr>
              <w:ind w:left="220" w:hangingChars="100" w:hanging="220"/>
              <w:rPr>
                <w:rFonts w:asciiTheme="minorEastAsia" w:hAnsiTheme="minorEastAsia" w:cs="Meiryo UI"/>
                <w:sz w:val="22"/>
              </w:rPr>
            </w:pPr>
            <w:r w:rsidRPr="002C53BD">
              <w:rPr>
                <w:rFonts w:asciiTheme="minorEastAsia" w:hAnsiTheme="minorEastAsia" w:cs="Meiryo UI" w:hint="eastAsia"/>
                <w:sz w:val="22"/>
              </w:rPr>
              <w:t>４　独自提案</w:t>
            </w:r>
          </w:p>
        </w:tc>
        <w:tc>
          <w:tcPr>
            <w:tcW w:w="2381" w:type="dxa"/>
            <w:tcBorders>
              <w:top w:val="single" w:sz="4" w:space="0" w:color="auto"/>
              <w:bottom w:val="single" w:sz="4" w:space="0" w:color="auto"/>
            </w:tcBorders>
            <w:vAlign w:val="center"/>
          </w:tcPr>
          <w:p w14:paraId="4390BF72" w14:textId="77777777" w:rsidR="003B3024" w:rsidRPr="002C53BD" w:rsidRDefault="003B3024" w:rsidP="003B3024">
            <w:pPr>
              <w:pStyle w:val="a5"/>
              <w:numPr>
                <w:ilvl w:val="0"/>
                <w:numId w:val="28"/>
              </w:numPr>
              <w:autoSpaceDE w:val="0"/>
              <w:autoSpaceDN w:val="0"/>
              <w:adjustRightInd w:val="0"/>
              <w:ind w:leftChars="0"/>
              <w:rPr>
                <w:rFonts w:asciiTheme="minorEastAsia" w:hAnsiTheme="minorEastAsia" w:cs="Meiryo UI"/>
                <w:kern w:val="0"/>
                <w:sz w:val="22"/>
              </w:rPr>
            </w:pPr>
            <w:r w:rsidRPr="002C53BD">
              <w:rPr>
                <w:rFonts w:asciiTheme="minorEastAsia" w:hAnsiTheme="minorEastAsia" w:cs="Meiryo UI" w:hint="eastAsia"/>
                <w:kern w:val="0"/>
                <w:sz w:val="22"/>
              </w:rPr>
              <w:t>提案者による</w:t>
            </w:r>
          </w:p>
          <w:p w14:paraId="230D412C" w14:textId="77777777" w:rsidR="003B3024" w:rsidRPr="002C53BD" w:rsidRDefault="003B3024" w:rsidP="00DA5A63">
            <w:pPr>
              <w:pStyle w:val="a5"/>
              <w:autoSpaceDE w:val="0"/>
              <w:autoSpaceDN w:val="0"/>
              <w:adjustRightInd w:val="0"/>
              <w:ind w:leftChars="0" w:left="720"/>
              <w:rPr>
                <w:rFonts w:asciiTheme="minorEastAsia" w:hAnsiTheme="minorEastAsia" w:cs="Meiryo UI"/>
                <w:kern w:val="0"/>
                <w:sz w:val="22"/>
              </w:rPr>
            </w:pPr>
            <w:r w:rsidRPr="002C53BD">
              <w:rPr>
                <w:rFonts w:asciiTheme="minorEastAsia" w:hAnsiTheme="minorEastAsia" w:cs="Meiryo UI" w:hint="eastAsia"/>
                <w:kern w:val="0"/>
                <w:sz w:val="22"/>
              </w:rPr>
              <w:t>独自の企画</w:t>
            </w:r>
          </w:p>
        </w:tc>
        <w:tc>
          <w:tcPr>
            <w:tcW w:w="4677" w:type="dxa"/>
            <w:tcBorders>
              <w:top w:val="single" w:sz="4" w:space="0" w:color="auto"/>
              <w:bottom w:val="single" w:sz="4" w:space="0" w:color="auto"/>
            </w:tcBorders>
            <w:vAlign w:val="center"/>
          </w:tcPr>
          <w:p w14:paraId="4E89F6C5" w14:textId="3C151CD1" w:rsidR="003B3024" w:rsidRPr="002C53BD" w:rsidRDefault="008F1F46" w:rsidP="00DA5A63">
            <w:pPr>
              <w:autoSpaceDE w:val="0"/>
              <w:autoSpaceDN w:val="0"/>
              <w:adjustRightInd w:val="0"/>
              <w:rPr>
                <w:rFonts w:asciiTheme="minorEastAsia" w:hAnsiTheme="minorEastAsia" w:cs="Meiryo UI"/>
                <w:sz w:val="22"/>
              </w:rPr>
            </w:pPr>
            <w:r w:rsidRPr="008F1F46">
              <w:rPr>
                <w:rFonts w:asciiTheme="minorEastAsia" w:hAnsiTheme="minorEastAsia"/>
                <w:sz w:val="22"/>
              </w:rPr>
              <w:t>移住検討者に対し、鯖江市での暮らしや地域の魅力が効果的に伝わり、移住先としての関心や移住意欲の向上につながる情報発信に関する提案が示されているか</w:t>
            </w:r>
          </w:p>
        </w:tc>
        <w:tc>
          <w:tcPr>
            <w:tcW w:w="957" w:type="dxa"/>
            <w:tcBorders>
              <w:top w:val="single" w:sz="4" w:space="0" w:color="auto"/>
              <w:bottom w:val="single" w:sz="4" w:space="0" w:color="auto"/>
            </w:tcBorders>
            <w:vAlign w:val="center"/>
          </w:tcPr>
          <w:p w14:paraId="1DCCCFD7" w14:textId="77777777" w:rsidR="003B3024" w:rsidRPr="002C53BD" w:rsidRDefault="003B3024" w:rsidP="00DA5A63">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30</w:t>
            </w:r>
          </w:p>
        </w:tc>
      </w:tr>
      <w:tr w:rsidR="003B3024" w:rsidRPr="002C53BD" w14:paraId="7BAEAD65" w14:textId="77777777" w:rsidTr="006A29C7">
        <w:trPr>
          <w:cantSplit/>
          <w:trHeight w:val="649"/>
        </w:trPr>
        <w:tc>
          <w:tcPr>
            <w:tcW w:w="1555" w:type="dxa"/>
            <w:vAlign w:val="center"/>
          </w:tcPr>
          <w:p w14:paraId="33ACCCA2" w14:textId="77777777" w:rsidR="003B3024" w:rsidRPr="002C53BD" w:rsidRDefault="003B3024" w:rsidP="00DA5A63">
            <w:pPr>
              <w:ind w:left="220" w:hangingChars="100" w:hanging="220"/>
              <w:rPr>
                <w:rFonts w:asciiTheme="minorEastAsia" w:hAnsiTheme="minorEastAsia" w:cs="Meiryo UI"/>
                <w:sz w:val="22"/>
              </w:rPr>
            </w:pPr>
            <w:r w:rsidRPr="002C53BD">
              <w:rPr>
                <w:rFonts w:asciiTheme="minorEastAsia" w:hAnsiTheme="minorEastAsia" w:cs="Meiryo UI" w:hint="eastAsia"/>
                <w:sz w:val="22"/>
              </w:rPr>
              <w:t>５　価格</w:t>
            </w:r>
          </w:p>
        </w:tc>
        <w:tc>
          <w:tcPr>
            <w:tcW w:w="2381" w:type="dxa"/>
            <w:tcBorders>
              <w:top w:val="single" w:sz="4" w:space="0" w:color="auto"/>
              <w:bottom w:val="single" w:sz="4" w:space="0" w:color="auto"/>
            </w:tcBorders>
            <w:vAlign w:val="center"/>
          </w:tcPr>
          <w:p w14:paraId="07334084" w14:textId="77777777" w:rsidR="003B3024" w:rsidRPr="002C53BD" w:rsidRDefault="003B302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（１）見積額</w:t>
            </w:r>
          </w:p>
        </w:tc>
        <w:tc>
          <w:tcPr>
            <w:tcW w:w="4677" w:type="dxa"/>
            <w:tcBorders>
              <w:top w:val="single" w:sz="4" w:space="0" w:color="auto"/>
              <w:bottom w:val="single" w:sz="4" w:space="0" w:color="auto"/>
            </w:tcBorders>
            <w:vAlign w:val="center"/>
          </w:tcPr>
          <w:p w14:paraId="543EBD60" w14:textId="77777777" w:rsidR="003B3024" w:rsidRPr="002C53BD" w:rsidRDefault="003B3024" w:rsidP="00DA5A63">
            <w:pPr>
              <w:autoSpaceDE w:val="0"/>
              <w:autoSpaceDN w:val="0"/>
              <w:adjustRightInd w:val="0"/>
              <w:rPr>
                <w:rFonts w:asciiTheme="minorEastAsia" w:hAnsiTheme="minorEastAsia" w:cs="Meiryo UI"/>
                <w:sz w:val="22"/>
              </w:rPr>
            </w:pPr>
            <w:r w:rsidRPr="002C53BD">
              <w:rPr>
                <w:rFonts w:asciiTheme="minorEastAsia" w:hAnsiTheme="minorEastAsia" w:cs="Meiryo UI" w:hint="eastAsia"/>
                <w:sz w:val="22"/>
              </w:rPr>
              <w:t>見積書の内容や金額の積算が妥当か</w:t>
            </w:r>
          </w:p>
        </w:tc>
        <w:tc>
          <w:tcPr>
            <w:tcW w:w="957" w:type="dxa"/>
            <w:tcBorders>
              <w:top w:val="single" w:sz="4" w:space="0" w:color="auto"/>
              <w:bottom w:val="single" w:sz="4" w:space="0" w:color="auto"/>
            </w:tcBorders>
            <w:vAlign w:val="center"/>
          </w:tcPr>
          <w:p w14:paraId="05F3F946" w14:textId="017EDEE9" w:rsidR="003B3024" w:rsidRPr="002C53BD" w:rsidRDefault="00623FC4" w:rsidP="00DA5A63">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15</w:t>
            </w:r>
          </w:p>
        </w:tc>
      </w:tr>
      <w:tr w:rsidR="003B3024" w:rsidRPr="002C53BD" w14:paraId="1A40CD3A" w14:textId="77777777" w:rsidTr="006A29C7">
        <w:trPr>
          <w:cantSplit/>
          <w:trHeight w:val="546"/>
        </w:trPr>
        <w:tc>
          <w:tcPr>
            <w:tcW w:w="8613" w:type="dxa"/>
            <w:gridSpan w:val="3"/>
            <w:vAlign w:val="center"/>
          </w:tcPr>
          <w:p w14:paraId="773EFA04" w14:textId="77777777" w:rsidR="003B3024" w:rsidRPr="002C53BD" w:rsidRDefault="003B3024" w:rsidP="00DA5A63">
            <w:pPr>
              <w:autoSpaceDE w:val="0"/>
              <w:autoSpaceDN w:val="0"/>
              <w:adjustRightInd w:val="0"/>
              <w:jc w:val="center"/>
              <w:rPr>
                <w:rFonts w:asciiTheme="minorEastAsia" w:hAnsiTheme="minorEastAsia" w:cs="Meiryo UI"/>
                <w:sz w:val="22"/>
              </w:rPr>
            </w:pPr>
            <w:r w:rsidRPr="002C53BD">
              <w:rPr>
                <w:rFonts w:asciiTheme="minorEastAsia" w:hAnsiTheme="minorEastAsia" w:cs="Meiryo UI" w:hint="eastAsia"/>
                <w:sz w:val="22"/>
              </w:rPr>
              <w:t>合計点</w:t>
            </w:r>
          </w:p>
        </w:tc>
        <w:tc>
          <w:tcPr>
            <w:tcW w:w="957" w:type="dxa"/>
            <w:tcBorders>
              <w:top w:val="single" w:sz="4" w:space="0" w:color="auto"/>
            </w:tcBorders>
            <w:vAlign w:val="center"/>
          </w:tcPr>
          <w:p w14:paraId="460A753F" w14:textId="77777777" w:rsidR="003B3024" w:rsidRPr="002C53BD" w:rsidRDefault="003B3024" w:rsidP="00DA5A63">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2</w:t>
            </w:r>
            <w:r w:rsidRPr="002C53BD">
              <w:rPr>
                <w:rFonts w:asciiTheme="minorEastAsia" w:hAnsiTheme="minorEastAsia" w:cs="Meiryo UI"/>
                <w:sz w:val="22"/>
              </w:rPr>
              <w:t>00</w:t>
            </w:r>
          </w:p>
        </w:tc>
      </w:tr>
    </w:tbl>
    <w:p w14:paraId="67FE150B" w14:textId="0A10F23F" w:rsidR="006A29C7" w:rsidRPr="006A29C7" w:rsidRDefault="006A29C7" w:rsidP="006A29C7">
      <w:pPr>
        <w:spacing w:line="240" w:lineRule="exact"/>
        <w:rPr>
          <w:rFonts w:asciiTheme="minorEastAsia" w:hAnsiTheme="minorEastAsia" w:cs="Meiryo UI"/>
          <w:sz w:val="22"/>
        </w:rPr>
      </w:pPr>
      <w:r w:rsidRPr="006A29C7">
        <w:rPr>
          <w:rFonts w:asciiTheme="minorEastAsia" w:hAnsiTheme="minorEastAsia" w:cs="Meiryo UI" w:hint="eastAsia"/>
          <w:sz w:val="22"/>
        </w:rPr>
        <w:t>※審査会審査は、各審査会委員が採点する。ただし、「５　価格（１）見積額」の評価点数は、</w:t>
      </w:r>
      <w:r w:rsidR="00473554">
        <w:rPr>
          <w:rFonts w:asciiTheme="minorEastAsia" w:hAnsiTheme="minorEastAsia" w:cs="Meiryo UI" w:hint="eastAsia"/>
          <w:sz w:val="22"/>
        </w:rPr>
        <w:t>総合政策</w:t>
      </w:r>
      <w:r w:rsidRPr="006A29C7">
        <w:rPr>
          <w:rFonts w:asciiTheme="minorEastAsia" w:hAnsiTheme="minorEastAsia" w:cs="Meiryo UI" w:hint="eastAsia"/>
          <w:sz w:val="22"/>
        </w:rPr>
        <w:t>課が、以下の計算により算出する。</w:t>
      </w:r>
    </w:p>
    <w:p w14:paraId="197A2449" w14:textId="77777777" w:rsidR="006A29C7" w:rsidRPr="006A29C7" w:rsidRDefault="006A29C7" w:rsidP="006A29C7">
      <w:pPr>
        <w:spacing w:line="240" w:lineRule="exact"/>
        <w:rPr>
          <w:rFonts w:asciiTheme="minorEastAsia" w:hAnsiTheme="minorEastAsia" w:cs="Meiryo UI"/>
          <w:sz w:val="22"/>
        </w:rPr>
      </w:pPr>
    </w:p>
    <w:p w14:paraId="7DCEBD76" w14:textId="77777777" w:rsidR="006A29C7" w:rsidRPr="006A29C7" w:rsidRDefault="006A29C7" w:rsidP="006A29C7">
      <w:pPr>
        <w:spacing w:line="240" w:lineRule="exact"/>
        <w:rPr>
          <w:rFonts w:asciiTheme="minorEastAsia" w:hAnsiTheme="minorEastAsia" w:cs="Meiryo UI"/>
          <w:sz w:val="22"/>
        </w:rPr>
      </w:pPr>
      <w:r w:rsidRPr="006A29C7">
        <w:rPr>
          <w:rFonts w:asciiTheme="minorEastAsia" w:hAnsiTheme="minorEastAsia" w:cs="Meiryo UI" w:hint="eastAsia"/>
          <w:sz w:val="22"/>
        </w:rPr>
        <w:t>価格点＝配点（満点15点）×（最低見積価格※１÷見積価格※２）</w:t>
      </w:r>
    </w:p>
    <w:p w14:paraId="7F4759DD" w14:textId="323F656D" w:rsidR="006A29C7" w:rsidRPr="006A29C7" w:rsidRDefault="006A29C7" w:rsidP="006A29C7">
      <w:pPr>
        <w:spacing w:line="240" w:lineRule="exact"/>
        <w:rPr>
          <w:rFonts w:asciiTheme="minorEastAsia" w:hAnsiTheme="minorEastAsia" w:cs="Meiryo UI"/>
          <w:sz w:val="22"/>
        </w:rPr>
      </w:pPr>
      <w:r w:rsidRPr="006A29C7">
        <w:rPr>
          <w:rFonts w:asciiTheme="minorEastAsia" w:hAnsiTheme="minorEastAsia" w:cs="Meiryo UI" w:hint="eastAsia"/>
          <w:sz w:val="22"/>
        </w:rPr>
        <w:t xml:space="preserve">　　　　※１…全提案者中最も低い見積価格</w:t>
      </w:r>
    </w:p>
    <w:p w14:paraId="6F4F792E" w14:textId="63AD5584" w:rsidR="006A29C7" w:rsidRPr="006A29C7" w:rsidRDefault="006A29C7" w:rsidP="006A29C7">
      <w:pPr>
        <w:spacing w:line="240" w:lineRule="exact"/>
        <w:rPr>
          <w:rFonts w:asciiTheme="minorEastAsia" w:hAnsiTheme="minorEastAsia" w:cs="Meiryo UI"/>
          <w:sz w:val="22"/>
        </w:rPr>
      </w:pPr>
      <w:r w:rsidRPr="006A29C7">
        <w:rPr>
          <w:rFonts w:asciiTheme="minorEastAsia" w:hAnsiTheme="minorEastAsia" w:cs="Meiryo UI" w:hint="eastAsia"/>
          <w:sz w:val="22"/>
        </w:rPr>
        <w:t xml:space="preserve">　　　　※２…当該提案者の見積価格</w:t>
      </w:r>
    </w:p>
    <w:p w14:paraId="430DEDA8" w14:textId="3BA6D2A8" w:rsidR="003B3024" w:rsidRPr="002C53BD" w:rsidRDefault="006A29C7" w:rsidP="006A29C7">
      <w:pPr>
        <w:spacing w:line="240" w:lineRule="exact"/>
        <w:rPr>
          <w:rFonts w:asciiTheme="minorEastAsia" w:hAnsiTheme="minorEastAsia" w:cs="Meiryo UI"/>
          <w:sz w:val="22"/>
        </w:rPr>
      </w:pPr>
      <w:r w:rsidRPr="006A29C7">
        <w:rPr>
          <w:rFonts w:asciiTheme="minorEastAsia" w:hAnsiTheme="minorEastAsia" w:cs="Meiryo UI" w:hint="eastAsia"/>
          <w:sz w:val="22"/>
        </w:rPr>
        <w:t>最低見積価格者の価格点は満点となり、その他の者は計算結果に従い、見積価格に応じた価格点となる。なお、算定式による計算結果に小数点以下の端数が生じた場合は、小数点第一位を四捨五入する。</w:t>
      </w:r>
    </w:p>
    <w:p w14:paraId="1CBE2531"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lastRenderedPageBreak/>
        <w:t>関係様式</w:t>
      </w:r>
    </w:p>
    <w:p w14:paraId="45A57CA7"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様式第１号　　公募型プロポーザル参加表明書</w:t>
      </w:r>
    </w:p>
    <w:p w14:paraId="78ABE0D1"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様式第２号　　宣誓書</w:t>
      </w:r>
    </w:p>
    <w:p w14:paraId="74DC9D12"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様式第３号　　会社概要書</w:t>
      </w:r>
    </w:p>
    <w:p w14:paraId="4E82B226" w14:textId="37944961"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様式第４号　　質問</w:t>
      </w:r>
    </w:p>
    <w:p w14:paraId="06F94A54"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様式第５号　　プロポーザル参加資格確認結果通知書</w:t>
      </w:r>
    </w:p>
    <w:p w14:paraId="24A528EC"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様式第６号　　企画提案書提出依頼通知書</w:t>
      </w:r>
    </w:p>
    <w:p w14:paraId="6F1FA63F"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様式第７号１　企画提案書</w:t>
      </w:r>
    </w:p>
    <w:p w14:paraId="2C39A7CA"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様式第７号２　業務実績書</w:t>
      </w:r>
    </w:p>
    <w:p w14:paraId="3AE6AF40"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様式第８号　　実施体制調書</w:t>
      </w:r>
    </w:p>
    <w:p w14:paraId="3EDDECF0"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様式第９号１　見積書</w:t>
      </w:r>
    </w:p>
    <w:p w14:paraId="62D77FFD" w14:textId="77777777" w:rsidR="00FF7F74" w:rsidRPr="002C53BD" w:rsidRDefault="00FF7F74" w:rsidP="00FF7F74">
      <w:pPr>
        <w:ind w:firstLineChars="100" w:firstLine="220"/>
        <w:rPr>
          <w:rFonts w:asciiTheme="minorEastAsia" w:hAnsiTheme="minorEastAsia" w:cs="Meiryo UI"/>
          <w:sz w:val="22"/>
        </w:rPr>
      </w:pPr>
      <w:r w:rsidRPr="002C53BD">
        <w:rPr>
          <w:rFonts w:asciiTheme="minorEastAsia" w:hAnsiTheme="minorEastAsia" w:cs="Meiryo UI" w:hint="eastAsia"/>
          <w:sz w:val="22"/>
        </w:rPr>
        <w:t>様式第９号２　参考見積書</w:t>
      </w:r>
    </w:p>
    <w:p w14:paraId="5B1CB3DD" w14:textId="77777777" w:rsidR="00C60E40" w:rsidRDefault="00FF7F74" w:rsidP="00FF7F74">
      <w:pPr>
        <w:ind w:firstLineChars="100" w:firstLine="220"/>
        <w:rPr>
          <w:rFonts w:asciiTheme="minorEastAsia" w:hAnsiTheme="minorEastAsia" w:cs="Meiryo UI"/>
          <w:sz w:val="22"/>
        </w:rPr>
        <w:sectPr w:rsidR="00C60E40" w:rsidSect="004B50EA">
          <w:headerReference w:type="default" r:id="rId8"/>
          <w:footerReference w:type="default" r:id="rId9"/>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hint="eastAsia"/>
          <w:sz w:val="22"/>
        </w:rPr>
        <w:t>様式第１０号　結果通知書</w:t>
      </w:r>
      <w:r w:rsidRPr="002C53BD">
        <w:rPr>
          <w:rFonts w:asciiTheme="minorEastAsia" w:hAnsiTheme="minorEastAsia" w:cs="Meiryo UI"/>
          <w:sz w:val="22"/>
        </w:rPr>
        <w:br w:type="page"/>
      </w:r>
    </w:p>
    <w:p w14:paraId="7B8D7964"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lastRenderedPageBreak/>
        <w:t>様式第1号</w:t>
      </w:r>
    </w:p>
    <w:p w14:paraId="7D76F174" w14:textId="77777777" w:rsidR="00FF7F74" w:rsidRPr="002C53BD" w:rsidRDefault="00FF7F74" w:rsidP="00FF7F74">
      <w:pPr>
        <w:jc w:val="right"/>
        <w:rPr>
          <w:rFonts w:asciiTheme="minorEastAsia" w:hAnsiTheme="minorEastAsia" w:cs="Meiryo UI"/>
          <w:sz w:val="22"/>
        </w:rPr>
      </w:pPr>
      <w:r w:rsidRPr="002C53BD">
        <w:rPr>
          <w:rFonts w:asciiTheme="minorEastAsia" w:hAnsiTheme="minorEastAsia" w:cs="Meiryo UI" w:hint="eastAsia"/>
          <w:sz w:val="22"/>
        </w:rPr>
        <w:t xml:space="preserve">令和　　</w:t>
      </w:r>
      <w:r w:rsidRPr="002C53BD">
        <w:rPr>
          <w:rFonts w:asciiTheme="minorEastAsia" w:hAnsiTheme="minorEastAsia" w:cs="Meiryo UI"/>
          <w:sz w:val="22"/>
        </w:rPr>
        <w:t xml:space="preserve"> </w:t>
      </w:r>
      <w:r w:rsidRPr="002C53BD">
        <w:rPr>
          <w:rFonts w:asciiTheme="minorEastAsia" w:hAnsiTheme="minorEastAsia" w:cs="Meiryo UI" w:hint="eastAsia"/>
          <w:sz w:val="22"/>
        </w:rPr>
        <w:t>年</w:t>
      </w:r>
      <w:r w:rsidRPr="002C53BD">
        <w:rPr>
          <w:rFonts w:asciiTheme="minorEastAsia" w:hAnsiTheme="minorEastAsia" w:cs="Meiryo UI"/>
          <w:sz w:val="22"/>
        </w:rPr>
        <w:t xml:space="preserve"> </w:t>
      </w:r>
      <w:r w:rsidRPr="002C53BD">
        <w:rPr>
          <w:rFonts w:asciiTheme="minorEastAsia" w:hAnsiTheme="minorEastAsia" w:cs="Meiryo UI" w:hint="eastAsia"/>
          <w:sz w:val="22"/>
        </w:rPr>
        <w:t xml:space="preserve">　　月</w:t>
      </w:r>
      <w:r w:rsidRPr="002C53BD">
        <w:rPr>
          <w:rFonts w:asciiTheme="minorEastAsia" w:hAnsiTheme="minorEastAsia" w:cs="Meiryo UI"/>
          <w:sz w:val="22"/>
        </w:rPr>
        <w:t xml:space="preserve"> </w:t>
      </w:r>
      <w:r w:rsidRPr="002C53BD">
        <w:rPr>
          <w:rFonts w:asciiTheme="minorEastAsia" w:hAnsiTheme="minorEastAsia" w:cs="Meiryo UI" w:hint="eastAsia"/>
          <w:sz w:val="22"/>
        </w:rPr>
        <w:t xml:space="preserve">　　日</w:t>
      </w:r>
    </w:p>
    <w:p w14:paraId="5719EE98" w14:textId="77777777" w:rsidR="00FF7F74" w:rsidRPr="002C53BD" w:rsidRDefault="00FF7F74" w:rsidP="00FF7F74">
      <w:pPr>
        <w:rPr>
          <w:rFonts w:asciiTheme="minorEastAsia" w:hAnsiTheme="minorEastAsia" w:cs="Meiryo UI"/>
          <w:sz w:val="22"/>
        </w:rPr>
      </w:pPr>
    </w:p>
    <w:p w14:paraId="18E31603"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鯖江市長</w:t>
      </w:r>
      <w:r w:rsidRPr="002C53BD">
        <w:rPr>
          <w:rFonts w:asciiTheme="minorEastAsia" w:hAnsiTheme="minorEastAsia" w:cs="Meiryo UI"/>
          <w:sz w:val="22"/>
        </w:rPr>
        <w:t xml:space="preserve">  </w:t>
      </w:r>
      <w:r w:rsidRPr="002C53BD">
        <w:rPr>
          <w:rFonts w:asciiTheme="minorEastAsia" w:hAnsiTheme="minorEastAsia" w:cs="Meiryo UI" w:hint="eastAsia"/>
          <w:sz w:val="22"/>
        </w:rPr>
        <w:t>殿</w:t>
      </w:r>
    </w:p>
    <w:p w14:paraId="5AD02DEE" w14:textId="77777777" w:rsidR="00FF7F74" w:rsidRPr="002C53BD" w:rsidRDefault="00FF7F74" w:rsidP="00FF7F74">
      <w:pPr>
        <w:rPr>
          <w:rFonts w:asciiTheme="minorEastAsia" w:hAnsiTheme="minorEastAsia" w:cs="Meiryo UI"/>
          <w:sz w:val="22"/>
        </w:rPr>
      </w:pPr>
    </w:p>
    <w:tbl>
      <w:tblPr>
        <w:tblStyle w:val="a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223"/>
      </w:tblGrid>
      <w:tr w:rsidR="00FF7F74" w:rsidRPr="002C53BD" w14:paraId="449563EE" w14:textId="77777777" w:rsidTr="007E28C0">
        <w:trPr>
          <w:jc w:val="right"/>
        </w:trPr>
        <w:tc>
          <w:tcPr>
            <w:tcW w:w="2127" w:type="dxa"/>
            <w:vAlign w:val="center"/>
          </w:tcPr>
          <w:p w14:paraId="7F7EF02E"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550"/>
                <w:kern w:val="0"/>
                <w:sz w:val="22"/>
              </w:rPr>
              <w:t>住</w:t>
            </w:r>
            <w:r w:rsidRPr="002C53BD">
              <w:rPr>
                <w:rFonts w:asciiTheme="minorEastAsia" w:hAnsiTheme="minorEastAsia" w:cs="Meiryo UI" w:hint="eastAsia"/>
                <w:kern w:val="0"/>
                <w:sz w:val="22"/>
              </w:rPr>
              <w:t>所</w:t>
            </w:r>
          </w:p>
        </w:tc>
        <w:tc>
          <w:tcPr>
            <w:tcW w:w="3223" w:type="dxa"/>
            <w:vAlign w:val="center"/>
          </w:tcPr>
          <w:p w14:paraId="43D1040E" w14:textId="77777777" w:rsidR="00FF7F74" w:rsidRPr="002C53BD" w:rsidRDefault="00FF7F74" w:rsidP="00DA5A63">
            <w:pPr>
              <w:jc w:val="right"/>
              <w:rPr>
                <w:rFonts w:asciiTheme="minorEastAsia" w:hAnsiTheme="minorEastAsia" w:cs="Meiryo UI"/>
                <w:sz w:val="22"/>
              </w:rPr>
            </w:pPr>
          </w:p>
        </w:tc>
      </w:tr>
      <w:tr w:rsidR="00FF7F74" w:rsidRPr="002C53BD" w14:paraId="52EBDE1E" w14:textId="77777777" w:rsidTr="007E28C0">
        <w:trPr>
          <w:jc w:val="right"/>
        </w:trPr>
        <w:tc>
          <w:tcPr>
            <w:tcW w:w="2127" w:type="dxa"/>
            <w:vAlign w:val="center"/>
          </w:tcPr>
          <w:p w14:paraId="322768F2"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15"/>
                <w:kern w:val="0"/>
                <w:sz w:val="22"/>
              </w:rPr>
              <w:t>名称または商</w:t>
            </w:r>
            <w:r w:rsidRPr="002C53BD">
              <w:rPr>
                <w:rFonts w:asciiTheme="minorEastAsia" w:hAnsiTheme="minorEastAsia" w:cs="Meiryo UI" w:hint="eastAsia"/>
                <w:kern w:val="0"/>
                <w:sz w:val="22"/>
              </w:rPr>
              <w:t>号</w:t>
            </w:r>
          </w:p>
        </w:tc>
        <w:tc>
          <w:tcPr>
            <w:tcW w:w="3223" w:type="dxa"/>
            <w:vAlign w:val="center"/>
          </w:tcPr>
          <w:p w14:paraId="2CF1CA55" w14:textId="77777777" w:rsidR="00FF7F74" w:rsidRPr="002C53BD" w:rsidRDefault="00FF7F74" w:rsidP="00DA5A63">
            <w:pPr>
              <w:jc w:val="right"/>
              <w:rPr>
                <w:rFonts w:asciiTheme="minorEastAsia" w:hAnsiTheme="minorEastAsia" w:cs="Meiryo UI"/>
                <w:sz w:val="22"/>
              </w:rPr>
            </w:pPr>
          </w:p>
        </w:tc>
      </w:tr>
      <w:tr w:rsidR="00FF7F74" w:rsidRPr="002C53BD" w14:paraId="5BED9F36" w14:textId="77777777" w:rsidTr="007E28C0">
        <w:trPr>
          <w:jc w:val="right"/>
        </w:trPr>
        <w:tc>
          <w:tcPr>
            <w:tcW w:w="2127" w:type="dxa"/>
            <w:vAlign w:val="center"/>
          </w:tcPr>
          <w:p w14:paraId="3DB50A6D" w14:textId="77777777" w:rsidR="00FF7F74" w:rsidRPr="002C53BD" w:rsidRDefault="00FF7F74" w:rsidP="00DA5A63">
            <w:pPr>
              <w:jc w:val="distribute"/>
              <w:rPr>
                <w:rFonts w:asciiTheme="minorEastAsia" w:hAnsiTheme="minorEastAsia"/>
                <w:sz w:val="22"/>
              </w:rPr>
            </w:pPr>
            <w:r w:rsidRPr="002C53BD">
              <w:rPr>
                <w:rFonts w:asciiTheme="minorEastAsia" w:hAnsiTheme="minorEastAsia" w:cs="Meiryo UI" w:hint="eastAsia"/>
                <w:spacing w:val="22"/>
                <w:kern w:val="0"/>
                <w:sz w:val="22"/>
              </w:rPr>
              <w:t>代表者職氏</w:t>
            </w:r>
            <w:r w:rsidRPr="002C53BD">
              <w:rPr>
                <w:rFonts w:asciiTheme="minorEastAsia" w:hAnsiTheme="minorEastAsia" w:cs="Meiryo UI" w:hint="eastAsia"/>
                <w:kern w:val="0"/>
                <w:sz w:val="22"/>
              </w:rPr>
              <w:t>名</w:t>
            </w:r>
          </w:p>
        </w:tc>
        <w:tc>
          <w:tcPr>
            <w:tcW w:w="3223" w:type="dxa"/>
            <w:vAlign w:val="center"/>
          </w:tcPr>
          <w:p w14:paraId="655DD628" w14:textId="77777777" w:rsidR="00FF7F74" w:rsidRPr="002C53BD" w:rsidRDefault="00FF7F74" w:rsidP="00DA5A63">
            <w:pPr>
              <w:jc w:val="right"/>
              <w:rPr>
                <w:rFonts w:asciiTheme="minorEastAsia" w:hAnsiTheme="minorEastAsia"/>
                <w:sz w:val="22"/>
              </w:rPr>
            </w:pPr>
            <w:r w:rsidRPr="002C53BD">
              <w:rPr>
                <w:rFonts w:asciiTheme="minorEastAsia" w:hAnsiTheme="minorEastAsia" w:hint="eastAsia"/>
                <w:sz w:val="22"/>
              </w:rPr>
              <w:t>印</w:t>
            </w:r>
          </w:p>
        </w:tc>
      </w:tr>
    </w:tbl>
    <w:p w14:paraId="4601BCEC" w14:textId="77777777" w:rsidR="00FF7F74" w:rsidRPr="002C53BD" w:rsidRDefault="00FF7F74" w:rsidP="00FF7F74">
      <w:pPr>
        <w:ind w:firstLineChars="1503" w:firstLine="3307"/>
        <w:rPr>
          <w:rFonts w:asciiTheme="minorEastAsia" w:hAnsiTheme="minorEastAsia" w:cs="Meiryo UI"/>
          <w:sz w:val="22"/>
        </w:rPr>
      </w:pPr>
    </w:p>
    <w:p w14:paraId="4BB98F90" w14:textId="77777777" w:rsidR="00FF7F74" w:rsidRPr="002C53BD" w:rsidRDefault="00FF7F74" w:rsidP="00FF7F74">
      <w:pPr>
        <w:rPr>
          <w:rFonts w:asciiTheme="minorEastAsia" w:hAnsiTheme="minorEastAsia" w:cs="Meiryo UI"/>
          <w:sz w:val="22"/>
        </w:rPr>
      </w:pPr>
    </w:p>
    <w:p w14:paraId="28C55B62" w14:textId="77777777" w:rsidR="00FF7F74" w:rsidRPr="002C53BD" w:rsidRDefault="00FF7F74" w:rsidP="00FF7F74">
      <w:pPr>
        <w:rPr>
          <w:rFonts w:asciiTheme="minorEastAsia" w:hAnsiTheme="minorEastAsia" w:cs="Meiryo UI"/>
          <w:sz w:val="22"/>
        </w:rPr>
      </w:pPr>
    </w:p>
    <w:p w14:paraId="364F90CC" w14:textId="77777777" w:rsidR="00FF7F74" w:rsidRPr="002C53BD" w:rsidRDefault="00FF7F74" w:rsidP="00FF7F74">
      <w:pPr>
        <w:rPr>
          <w:rFonts w:asciiTheme="minorEastAsia" w:hAnsiTheme="minorEastAsia" w:cs="Meiryo UI"/>
          <w:sz w:val="22"/>
        </w:rPr>
      </w:pPr>
    </w:p>
    <w:p w14:paraId="2572C5EA" w14:textId="77777777" w:rsidR="00FF7F74" w:rsidRPr="002C53BD" w:rsidRDefault="00FF7F74" w:rsidP="00FF7F74">
      <w:pPr>
        <w:jc w:val="center"/>
        <w:rPr>
          <w:rFonts w:asciiTheme="minorEastAsia" w:hAnsiTheme="minorEastAsia" w:cs="Meiryo UI"/>
          <w:sz w:val="22"/>
        </w:rPr>
      </w:pPr>
      <w:r w:rsidRPr="002C53BD">
        <w:rPr>
          <w:rFonts w:asciiTheme="minorEastAsia" w:hAnsiTheme="minorEastAsia" w:cs="Meiryo UI" w:hint="eastAsia"/>
          <w:sz w:val="22"/>
        </w:rPr>
        <w:t>公募型プロポーザル参加表明書</w:t>
      </w:r>
    </w:p>
    <w:p w14:paraId="3F1F79C0" w14:textId="77777777" w:rsidR="00FF7F74" w:rsidRPr="002C53BD" w:rsidRDefault="00FF7F74" w:rsidP="00FF7F74">
      <w:pPr>
        <w:jc w:val="center"/>
        <w:rPr>
          <w:rFonts w:asciiTheme="minorEastAsia" w:hAnsiTheme="minorEastAsia" w:cs="Meiryo UI"/>
          <w:sz w:val="22"/>
        </w:rPr>
      </w:pPr>
    </w:p>
    <w:p w14:paraId="358E8920" w14:textId="77777777" w:rsidR="00FF7F74" w:rsidRPr="002C53BD" w:rsidRDefault="00FF7F74" w:rsidP="00FF7F74">
      <w:pPr>
        <w:jc w:val="center"/>
        <w:rPr>
          <w:rFonts w:asciiTheme="minorEastAsia" w:hAnsiTheme="minorEastAsia" w:cs="Meiryo UI"/>
          <w:sz w:val="22"/>
        </w:rPr>
      </w:pPr>
    </w:p>
    <w:p w14:paraId="382F6A51"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下記の業務に係るプロポーザルについて参加したいので、関係書類を添えて申請します。</w:t>
      </w:r>
    </w:p>
    <w:p w14:paraId="0E0E692A" w14:textId="77777777" w:rsidR="00FF7F74" w:rsidRPr="002C53BD" w:rsidRDefault="00FF7F74" w:rsidP="00FF7F74">
      <w:pPr>
        <w:rPr>
          <w:rFonts w:asciiTheme="minorEastAsia" w:hAnsiTheme="minorEastAsia" w:cs="Meiryo UI"/>
          <w:sz w:val="22"/>
        </w:rPr>
      </w:pPr>
    </w:p>
    <w:p w14:paraId="59E52B86" w14:textId="77777777" w:rsidR="00FF7F74" w:rsidRPr="002C53BD" w:rsidRDefault="00FF7F74" w:rsidP="00FF7F74">
      <w:pPr>
        <w:jc w:val="center"/>
        <w:rPr>
          <w:rFonts w:asciiTheme="minorEastAsia" w:hAnsiTheme="minorEastAsia" w:cs="Meiryo UI"/>
          <w:sz w:val="22"/>
        </w:rPr>
      </w:pPr>
      <w:r w:rsidRPr="002C53BD">
        <w:rPr>
          <w:rFonts w:asciiTheme="minorEastAsia" w:hAnsiTheme="minorEastAsia" w:cs="Meiryo UI" w:hint="eastAsia"/>
          <w:sz w:val="22"/>
        </w:rPr>
        <w:t>記</w:t>
      </w:r>
    </w:p>
    <w:p w14:paraId="47C3A785" w14:textId="77777777" w:rsidR="00FF7F74" w:rsidRPr="002C53BD" w:rsidRDefault="00FF7F74" w:rsidP="00FF7F74">
      <w:pPr>
        <w:rPr>
          <w:rFonts w:asciiTheme="minorEastAsia" w:hAnsiTheme="minorEastAsia" w:cs="Meiryo UI"/>
          <w:sz w:val="22"/>
        </w:rPr>
      </w:pPr>
    </w:p>
    <w:p w14:paraId="37FE6C1D" w14:textId="305B31BA"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 xml:space="preserve">1　業　務　名　</w:t>
      </w:r>
      <w:r w:rsidR="00C60E40" w:rsidRPr="00C60E40">
        <w:rPr>
          <w:rFonts w:asciiTheme="minorEastAsia" w:hAnsiTheme="minorEastAsia" w:cs="Meiryo UI"/>
          <w:sz w:val="22"/>
        </w:rPr>
        <w:t>移住定住特設サイト構築事業業務委託</w:t>
      </w:r>
      <w:r w:rsidRPr="002C53BD">
        <w:rPr>
          <w:rFonts w:asciiTheme="minorEastAsia" w:hAnsiTheme="minorEastAsia" w:cs="Meiryo UI" w:hint="eastAsia"/>
          <w:sz w:val="22"/>
        </w:rPr>
        <w:t xml:space="preserve">　</w:t>
      </w:r>
    </w:p>
    <w:p w14:paraId="3686635C" w14:textId="4B63B31C"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2</w:t>
      </w:r>
      <w:r w:rsidR="002A7494" w:rsidRPr="002C53BD">
        <w:rPr>
          <w:rFonts w:asciiTheme="minorEastAsia" w:hAnsiTheme="minorEastAsia" w:cs="Meiryo UI" w:hint="eastAsia"/>
          <w:sz w:val="22"/>
        </w:rPr>
        <w:t xml:space="preserve">　</w:t>
      </w:r>
      <w:r w:rsidRPr="002C53BD">
        <w:rPr>
          <w:rFonts w:asciiTheme="minorEastAsia" w:hAnsiTheme="minorEastAsia" w:cs="Meiryo UI" w:hint="eastAsia"/>
          <w:sz w:val="22"/>
        </w:rPr>
        <w:t>添付書類</w:t>
      </w:r>
    </w:p>
    <w:p w14:paraId="5C9E9D8E"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（１）宣誓書（様式第２号）</w:t>
      </w:r>
    </w:p>
    <w:p w14:paraId="4C0F4852"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（２）会社概要書（様式第３号）</w:t>
      </w:r>
    </w:p>
    <w:p w14:paraId="015655AC"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（３）登記事項証明書または登記謄本（発行後３か月以内のもの）</w:t>
      </w:r>
    </w:p>
    <w:p w14:paraId="68215FD4"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（４）定款（写し）</w:t>
      </w:r>
    </w:p>
    <w:p w14:paraId="636638A2" w14:textId="77777777" w:rsidR="00FF7F74" w:rsidRPr="002C53BD" w:rsidRDefault="00FF7F74" w:rsidP="00FF7F74">
      <w:pPr>
        <w:rPr>
          <w:rFonts w:asciiTheme="minorEastAsia" w:hAnsiTheme="minorEastAsia" w:cs="Meiryo UI"/>
          <w:sz w:val="22"/>
        </w:rPr>
      </w:pPr>
      <w:r w:rsidRPr="002C53BD">
        <w:rPr>
          <w:rFonts w:asciiTheme="minorEastAsia" w:hAnsiTheme="minorEastAsia" w:cs="Meiryo UI" w:hint="eastAsia"/>
          <w:sz w:val="22"/>
        </w:rPr>
        <w:t>（５）納税証明書（国税および地方税に滞納がないことの証明書）</w:t>
      </w:r>
    </w:p>
    <w:p w14:paraId="63978461" w14:textId="77777777" w:rsidR="00FF7F74" w:rsidRPr="002C53BD" w:rsidRDefault="00FF7F74" w:rsidP="00FF7F74">
      <w:pPr>
        <w:rPr>
          <w:rFonts w:asciiTheme="minorEastAsia" w:hAnsiTheme="minorEastAsia" w:cs="Meiryo UI"/>
          <w:sz w:val="22"/>
        </w:rPr>
      </w:pPr>
    </w:p>
    <w:p w14:paraId="46BE5BCC" w14:textId="77777777" w:rsidR="00FF7F74" w:rsidRPr="002C53BD" w:rsidRDefault="00FF7F74" w:rsidP="00FF7F74">
      <w:pPr>
        <w:rPr>
          <w:rFonts w:asciiTheme="minorEastAsia" w:hAnsiTheme="minorEastAsia" w:cs="Meiryo UI"/>
          <w:sz w:val="22"/>
        </w:rPr>
      </w:pPr>
    </w:p>
    <w:p w14:paraId="0FD483CB" w14:textId="77777777" w:rsidR="00FF7F74" w:rsidRPr="002C53BD" w:rsidRDefault="00FF7F74" w:rsidP="00FF7F74">
      <w:pPr>
        <w:rPr>
          <w:rFonts w:asciiTheme="minorEastAsia" w:hAnsiTheme="minorEastAsia" w:cs="Meiryo UI"/>
          <w:sz w:val="22"/>
        </w:rPr>
      </w:pPr>
    </w:p>
    <w:p w14:paraId="66D0BEB0" w14:textId="77777777" w:rsidR="00FF7F74" w:rsidRPr="002C53BD" w:rsidRDefault="00FF7F74" w:rsidP="00FF7F74">
      <w:pPr>
        <w:ind w:leftChars="2227" w:left="4677"/>
        <w:rPr>
          <w:rFonts w:asciiTheme="minorEastAsia" w:hAnsiTheme="minorEastAsia" w:cs="Meiryo UI"/>
          <w:sz w:val="22"/>
        </w:rPr>
      </w:pPr>
      <w:r w:rsidRPr="002C53BD">
        <w:rPr>
          <w:rFonts w:asciiTheme="minorEastAsia" w:hAnsiTheme="minorEastAsia" w:cs="Meiryo UI" w:hint="eastAsia"/>
          <w:sz w:val="22"/>
        </w:rPr>
        <w:t>【本件に係る担当者連絡先】</w:t>
      </w:r>
    </w:p>
    <w:p w14:paraId="71304BC3" w14:textId="77777777" w:rsidR="00FF7F74" w:rsidRPr="002C53BD" w:rsidRDefault="00FF7F74" w:rsidP="00FF7F74">
      <w:pPr>
        <w:ind w:leftChars="2227" w:left="4677" w:firstLineChars="100" w:firstLine="220"/>
        <w:rPr>
          <w:rFonts w:asciiTheme="minorEastAsia" w:hAnsiTheme="minorEastAsia" w:cs="Meiryo UI"/>
          <w:sz w:val="22"/>
        </w:rPr>
      </w:pPr>
      <w:r w:rsidRPr="002C53BD">
        <w:rPr>
          <w:rFonts w:asciiTheme="minorEastAsia" w:hAnsiTheme="minorEastAsia" w:cs="Meiryo UI" w:hint="eastAsia"/>
          <w:sz w:val="22"/>
        </w:rPr>
        <w:t>担当者氏名</w:t>
      </w:r>
    </w:p>
    <w:p w14:paraId="64D77245" w14:textId="77777777" w:rsidR="00FF7F74" w:rsidRPr="002C53BD" w:rsidRDefault="00FF7F74" w:rsidP="00FF7F74">
      <w:pPr>
        <w:ind w:leftChars="2227" w:left="4677" w:firstLineChars="100" w:firstLine="220"/>
        <w:rPr>
          <w:rFonts w:asciiTheme="minorEastAsia" w:hAnsiTheme="minorEastAsia" w:cs="Meiryo UI"/>
          <w:sz w:val="22"/>
        </w:rPr>
      </w:pPr>
      <w:r w:rsidRPr="002C53BD">
        <w:rPr>
          <w:rFonts w:asciiTheme="minorEastAsia" w:hAnsiTheme="minorEastAsia" w:cs="Meiryo UI" w:hint="eastAsia"/>
          <w:sz w:val="22"/>
        </w:rPr>
        <w:t>ＴＥＬ：</w:t>
      </w:r>
    </w:p>
    <w:p w14:paraId="3847B9C7" w14:textId="77777777" w:rsidR="00FF7F74" w:rsidRPr="002C53BD" w:rsidRDefault="00FF7F74" w:rsidP="00FF7F74">
      <w:pPr>
        <w:ind w:leftChars="2227" w:left="4677" w:firstLineChars="100" w:firstLine="220"/>
        <w:rPr>
          <w:rFonts w:asciiTheme="minorEastAsia" w:hAnsiTheme="minorEastAsia" w:cs="Meiryo UI"/>
          <w:sz w:val="22"/>
        </w:rPr>
      </w:pPr>
      <w:r w:rsidRPr="002C53BD">
        <w:rPr>
          <w:rFonts w:asciiTheme="minorEastAsia" w:hAnsiTheme="minorEastAsia" w:cs="Meiryo UI" w:hint="eastAsia"/>
          <w:sz w:val="22"/>
        </w:rPr>
        <w:t>ＦＡＸ：</w:t>
      </w:r>
    </w:p>
    <w:p w14:paraId="32AED2AC" w14:textId="77777777" w:rsidR="00FF7F74" w:rsidRPr="002C53BD" w:rsidRDefault="00FF7F74" w:rsidP="00FF7F74">
      <w:pPr>
        <w:ind w:leftChars="2227" w:left="4677" w:firstLineChars="100" w:firstLine="220"/>
        <w:rPr>
          <w:rFonts w:asciiTheme="minorEastAsia" w:hAnsiTheme="minorEastAsia" w:cs="Meiryo UI"/>
          <w:sz w:val="22"/>
        </w:rPr>
      </w:pPr>
      <w:r w:rsidRPr="002C53BD">
        <w:rPr>
          <w:rFonts w:asciiTheme="minorEastAsia" w:hAnsiTheme="minorEastAsia" w:cs="Meiryo UI" w:hint="eastAsia"/>
          <w:sz w:val="22"/>
        </w:rPr>
        <w:t>e-mail：</w:t>
      </w:r>
      <w:r w:rsidRPr="002C53BD">
        <w:rPr>
          <w:rFonts w:asciiTheme="minorEastAsia" w:hAnsiTheme="minorEastAsia" w:cs="Meiryo UI"/>
          <w:sz w:val="22"/>
        </w:rPr>
        <w:t xml:space="preserve"> </w:t>
      </w:r>
    </w:p>
    <w:p w14:paraId="749DCC17" w14:textId="77777777" w:rsidR="00C60E40" w:rsidRDefault="00C60E40" w:rsidP="00FF7F74">
      <w:pPr>
        <w:autoSpaceDE w:val="0"/>
        <w:autoSpaceDN w:val="0"/>
        <w:adjustRightInd w:val="0"/>
        <w:jc w:val="left"/>
        <w:rPr>
          <w:rFonts w:asciiTheme="minorEastAsia" w:hAnsiTheme="minorEastAsia" w:cs="Meiryo UI"/>
          <w:kern w:val="0"/>
          <w:sz w:val="22"/>
        </w:rPr>
        <w:sectPr w:rsidR="00C60E40" w:rsidSect="004B50EA">
          <w:pgSz w:w="11906" w:h="16838"/>
          <w:pgMar w:top="1985" w:right="1701" w:bottom="1701" w:left="1701" w:header="851" w:footer="992" w:gutter="0"/>
          <w:pgNumType w:start="0"/>
          <w:cols w:space="425"/>
          <w:titlePg/>
          <w:docGrid w:type="lines" w:linePitch="360"/>
        </w:sectPr>
      </w:pPr>
    </w:p>
    <w:p w14:paraId="43AC6B3D" w14:textId="64AB84F7"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lastRenderedPageBreak/>
        <w:t>様式第２号</w:t>
      </w:r>
    </w:p>
    <w:p w14:paraId="489AE88A" w14:textId="77777777" w:rsidR="00FF7F74" w:rsidRPr="002C53BD" w:rsidRDefault="00FF7F74" w:rsidP="00FF7F74">
      <w:pPr>
        <w:widowControl/>
        <w:jc w:val="left"/>
        <w:rPr>
          <w:rFonts w:asciiTheme="minorEastAsia" w:hAnsiTheme="minorEastAsia" w:cs="Meiryo UI"/>
          <w:sz w:val="22"/>
        </w:rPr>
      </w:pPr>
    </w:p>
    <w:p w14:paraId="79D7C6C1" w14:textId="77777777" w:rsidR="00FF7F74" w:rsidRPr="002C53BD" w:rsidRDefault="00FF7F74" w:rsidP="00FF7F74">
      <w:pPr>
        <w:widowControl/>
        <w:jc w:val="center"/>
        <w:rPr>
          <w:rFonts w:asciiTheme="minorEastAsia" w:hAnsiTheme="minorEastAsia" w:cs="Meiryo UI"/>
          <w:sz w:val="22"/>
        </w:rPr>
      </w:pPr>
      <w:r w:rsidRPr="002C53BD">
        <w:rPr>
          <w:rFonts w:asciiTheme="minorEastAsia" w:hAnsiTheme="minorEastAsia" w:cs="Meiryo UI" w:hint="eastAsia"/>
          <w:sz w:val="22"/>
        </w:rPr>
        <w:t>宣　　誓　　書</w:t>
      </w:r>
    </w:p>
    <w:p w14:paraId="65F0C509" w14:textId="77777777" w:rsidR="00FF7F74" w:rsidRPr="002C53BD" w:rsidRDefault="00FF7F74" w:rsidP="00FF7F74">
      <w:pPr>
        <w:widowControl/>
        <w:jc w:val="left"/>
        <w:rPr>
          <w:rFonts w:asciiTheme="minorEastAsia" w:hAnsiTheme="minorEastAsia" w:cs="Meiryo UI"/>
          <w:sz w:val="22"/>
        </w:rPr>
      </w:pPr>
    </w:p>
    <w:p w14:paraId="60C3CBE6" w14:textId="77777777"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t xml:space="preserve">　鯖江市長　殿</w:t>
      </w:r>
    </w:p>
    <w:p w14:paraId="52722A65" w14:textId="77777777" w:rsidR="00FF7F74" w:rsidRPr="002C53BD" w:rsidRDefault="00FF7F74" w:rsidP="00FF7F74">
      <w:pPr>
        <w:widowControl/>
        <w:jc w:val="left"/>
        <w:rPr>
          <w:rFonts w:asciiTheme="minorEastAsia" w:hAnsiTheme="minorEastAsia" w:cs="Meiryo UI"/>
          <w:sz w:val="22"/>
        </w:rPr>
      </w:pPr>
    </w:p>
    <w:p w14:paraId="00D1377E" w14:textId="77777777" w:rsidR="00FF7F74" w:rsidRPr="002C53BD" w:rsidRDefault="00FF7F74" w:rsidP="00FF7F74">
      <w:pPr>
        <w:widowControl/>
        <w:jc w:val="left"/>
        <w:rPr>
          <w:rFonts w:asciiTheme="minorEastAsia" w:hAnsiTheme="minorEastAsia" w:cs="Meiryo UI"/>
          <w:sz w:val="22"/>
        </w:rPr>
      </w:pPr>
    </w:p>
    <w:p w14:paraId="754A853B" w14:textId="6E887E4D"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t xml:space="preserve">　私、</w:t>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r>
      <w:r w:rsidRPr="002C53BD">
        <w:rPr>
          <w:rFonts w:asciiTheme="minorEastAsia" w:hAnsiTheme="minorEastAsia" w:cs="Meiryo UI" w:hint="eastAsia"/>
          <w:sz w:val="22"/>
        </w:rPr>
        <w:tab/>
        <w:t>は、</w:t>
      </w:r>
      <w:r w:rsidR="003E2CA1" w:rsidRPr="009D1983">
        <w:rPr>
          <w:rFonts w:asciiTheme="minorEastAsia" w:hAnsiTheme="minorEastAsia" w:hint="eastAsia"/>
          <w:sz w:val="22"/>
        </w:rPr>
        <w:t>移住定住特設サイト構築事業業務委託</w:t>
      </w:r>
      <w:r w:rsidRPr="002C53BD">
        <w:rPr>
          <w:rFonts w:asciiTheme="minorEastAsia" w:hAnsiTheme="minorEastAsia" w:cs="Meiryo UI" w:hint="eastAsia"/>
          <w:sz w:val="22"/>
        </w:rPr>
        <w:t>のプロポーザルに参加するに</w:t>
      </w:r>
      <w:r w:rsidR="002A7494" w:rsidRPr="002C53BD">
        <w:rPr>
          <w:rFonts w:asciiTheme="minorEastAsia" w:hAnsiTheme="minorEastAsia" w:cs="Meiryo UI" w:hint="eastAsia"/>
          <w:sz w:val="22"/>
        </w:rPr>
        <w:t>当たり</w:t>
      </w:r>
      <w:r w:rsidRPr="002C53BD">
        <w:rPr>
          <w:rFonts w:asciiTheme="minorEastAsia" w:hAnsiTheme="minorEastAsia" w:cs="Meiryo UI" w:hint="eastAsia"/>
          <w:sz w:val="22"/>
        </w:rPr>
        <w:t>、「</w:t>
      </w:r>
      <w:r w:rsidR="003E2CA1" w:rsidRPr="009D1983">
        <w:rPr>
          <w:rFonts w:asciiTheme="minorEastAsia" w:hAnsiTheme="minorEastAsia" w:hint="eastAsia"/>
          <w:sz w:val="22"/>
        </w:rPr>
        <w:t>移住定住特設サイト構築事業業務委託</w:t>
      </w:r>
      <w:r w:rsidRPr="002C53BD">
        <w:rPr>
          <w:rFonts w:asciiTheme="minorEastAsia" w:hAnsiTheme="minorEastAsia" w:cs="Meiryo UI" w:hint="eastAsia"/>
          <w:sz w:val="22"/>
        </w:rPr>
        <w:t>プロポーザル実施要領」に定めた以下の参加資格要件を全て満たしていることを、ここに宣誓いたします。</w:t>
      </w:r>
    </w:p>
    <w:p w14:paraId="46E62BEF" w14:textId="77777777" w:rsidR="00FF7F74" w:rsidRPr="002C53BD" w:rsidRDefault="00FF7F74" w:rsidP="00FF7F74">
      <w:pPr>
        <w:widowControl/>
        <w:jc w:val="left"/>
        <w:rPr>
          <w:rFonts w:asciiTheme="minorEastAsia" w:hAnsiTheme="minorEastAsia" w:cs="Meiryo UI"/>
          <w:sz w:val="22"/>
        </w:rPr>
      </w:pPr>
    </w:p>
    <w:p w14:paraId="07304CD0" w14:textId="5E89D9D8"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t>〈参加資格〉</w:t>
      </w:r>
    </w:p>
    <w:p w14:paraId="62FF8AFF"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地方自治法施行令（昭和２２年政令第１６号）第１６７条の４第１項の規定に該当する者でないこと。</w:t>
      </w:r>
    </w:p>
    <w:p w14:paraId="008444C3"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会社更生法（平成１４年法律第１５４号）に基づく更正手続開始、民事再生法（平成１１年法 律第２２５号）に基づく再生手続開始または破産法（平成１６年法律第７５号）に基づく破産手続開始の申立てがなされている者でないこと。</w:t>
      </w:r>
    </w:p>
    <w:p w14:paraId="6D4EA46F"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国税および地方税を滞納していないこと。</w:t>
      </w:r>
    </w:p>
    <w:p w14:paraId="7D072DFC"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鯖江市競争入札参加資格を有していること。</w:t>
      </w:r>
    </w:p>
    <w:p w14:paraId="177C0513"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鯖江市において、公告日から契約締結日までの間指名停止を受けていないこと。</w:t>
      </w:r>
    </w:p>
    <w:p w14:paraId="0BDB6C5E" w14:textId="77777777" w:rsidR="00FF7F74" w:rsidRPr="002C53BD" w:rsidRDefault="00FF7F74" w:rsidP="00FF7F74">
      <w:pPr>
        <w:pStyle w:val="a5"/>
        <w:numPr>
          <w:ilvl w:val="0"/>
          <w:numId w:val="19"/>
        </w:numPr>
        <w:ind w:leftChars="0" w:left="851" w:hanging="567"/>
        <w:rPr>
          <w:rFonts w:asciiTheme="minorEastAsia" w:hAnsiTheme="minorEastAsia" w:cs="Meiryo UI"/>
          <w:sz w:val="22"/>
        </w:rPr>
      </w:pPr>
      <w:r w:rsidRPr="002C53BD">
        <w:rPr>
          <w:rFonts w:asciiTheme="minorEastAsia" w:hAnsiTheme="minorEastAsia" w:cs="Meiryo UI" w:hint="eastAsia"/>
          <w:sz w:val="22"/>
        </w:rPr>
        <w:t>法人およびその役員が、鯖江市暴力団排除条例（平成２３年鯖江市条例第１０号）に規定する暴力団、暴力団員およびそれらの利益となる活動を行う者でないこと。</w:t>
      </w:r>
    </w:p>
    <w:p w14:paraId="7BD90A0B" w14:textId="77777777" w:rsidR="00FF7F74" w:rsidRPr="002C53BD" w:rsidRDefault="00FF7F74" w:rsidP="00FF7F74">
      <w:pPr>
        <w:pStyle w:val="a5"/>
        <w:numPr>
          <w:ilvl w:val="0"/>
          <w:numId w:val="19"/>
        </w:numPr>
        <w:ind w:leftChars="0" w:left="851" w:hanging="568"/>
        <w:rPr>
          <w:rFonts w:asciiTheme="minorEastAsia" w:hAnsiTheme="minorEastAsia" w:cs="Meiryo UI"/>
          <w:sz w:val="22"/>
        </w:rPr>
      </w:pPr>
      <w:r w:rsidRPr="002C53BD">
        <w:rPr>
          <w:rFonts w:asciiTheme="minorEastAsia" w:hAnsiTheme="minorEastAsia" w:cs="Meiryo UI" w:hint="eastAsia"/>
          <w:sz w:val="22"/>
        </w:rPr>
        <w:t>仕様書に定める内容を遂行できること。</w:t>
      </w:r>
    </w:p>
    <w:p w14:paraId="5063352A" w14:textId="77777777" w:rsidR="00FF7F74" w:rsidRPr="002C53BD" w:rsidRDefault="00FF7F74" w:rsidP="00FF7F74">
      <w:pPr>
        <w:widowControl/>
        <w:jc w:val="left"/>
        <w:rPr>
          <w:rFonts w:asciiTheme="minorEastAsia" w:hAnsiTheme="minorEastAsia" w:cs="Meiryo UI"/>
          <w:sz w:val="22"/>
        </w:rPr>
      </w:pPr>
    </w:p>
    <w:p w14:paraId="08FB7F20" w14:textId="77777777" w:rsidR="00FF7F74" w:rsidRPr="002C53BD" w:rsidRDefault="00FF7F74" w:rsidP="00FF7F74">
      <w:pPr>
        <w:widowControl/>
        <w:jc w:val="left"/>
        <w:rPr>
          <w:rFonts w:asciiTheme="minorEastAsia" w:hAnsiTheme="minorEastAsia" w:cs="Meiryo UI"/>
          <w:sz w:val="22"/>
        </w:rPr>
      </w:pPr>
    </w:p>
    <w:p w14:paraId="3348B38F" w14:textId="77777777" w:rsidR="00FF7F74" w:rsidRPr="002C53BD" w:rsidRDefault="00FF7F74" w:rsidP="00FF7F74">
      <w:pPr>
        <w:widowControl/>
        <w:jc w:val="left"/>
        <w:rPr>
          <w:rFonts w:asciiTheme="minorEastAsia" w:hAnsiTheme="minorEastAsia" w:cs="Meiryo UI"/>
          <w:sz w:val="22"/>
        </w:rPr>
      </w:pPr>
    </w:p>
    <w:p w14:paraId="071D52FD" w14:textId="77777777" w:rsidR="00FF7F74" w:rsidRPr="002C53BD" w:rsidRDefault="00FF7F74" w:rsidP="00FF7F74">
      <w:pPr>
        <w:widowControl/>
        <w:jc w:val="left"/>
        <w:rPr>
          <w:rFonts w:asciiTheme="minorEastAsia" w:hAnsiTheme="minorEastAsia" w:cs="Meiryo UI"/>
          <w:sz w:val="22"/>
        </w:rPr>
      </w:pPr>
    </w:p>
    <w:p w14:paraId="0B0565D1" w14:textId="77777777" w:rsidR="00FF7F74" w:rsidRPr="002C53BD" w:rsidRDefault="00FF7F74" w:rsidP="00FF7F74">
      <w:pPr>
        <w:widowControl/>
        <w:jc w:val="left"/>
        <w:rPr>
          <w:rFonts w:asciiTheme="minorEastAsia" w:hAnsiTheme="minorEastAsia" w:cs="Meiryo UI"/>
          <w:sz w:val="22"/>
        </w:rPr>
      </w:pPr>
    </w:p>
    <w:p w14:paraId="691FB55A" w14:textId="77777777"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t>令和　　　　年　　　　月　　　　日</w:t>
      </w:r>
    </w:p>
    <w:p w14:paraId="007D20E8" w14:textId="77777777" w:rsidR="00FF7F74" w:rsidRPr="002C53BD" w:rsidRDefault="00FF7F74" w:rsidP="00FF7F74">
      <w:pPr>
        <w:widowControl/>
        <w:jc w:val="left"/>
        <w:rPr>
          <w:rFonts w:asciiTheme="minorEastAsia" w:hAnsiTheme="minorEastAsia" w:cs="Meiryo UI"/>
          <w:sz w:val="22"/>
        </w:rPr>
      </w:pPr>
    </w:p>
    <w:p w14:paraId="5B640446" w14:textId="77777777" w:rsidR="00FF7F74" w:rsidRPr="002C53BD" w:rsidRDefault="00FF7F74" w:rsidP="00FF7F74">
      <w:pPr>
        <w:widowControl/>
        <w:jc w:val="left"/>
        <w:rPr>
          <w:rFonts w:asciiTheme="minorEastAsia" w:hAnsiTheme="minorEastAsia" w:cs="Meiryo UI"/>
          <w:sz w:val="22"/>
        </w:rPr>
      </w:pPr>
    </w:p>
    <w:p w14:paraId="2318E640" w14:textId="77777777" w:rsidR="00C60E40" w:rsidRDefault="00FF7F74" w:rsidP="00FF7F74">
      <w:pPr>
        <w:widowControl/>
        <w:jc w:val="righ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sz w:val="22"/>
        </w:rPr>
        <w:fldChar w:fldCharType="begin"/>
      </w:r>
      <w:r w:rsidRPr="002C53BD">
        <w:rPr>
          <w:rFonts w:asciiTheme="minorEastAsia" w:hAnsiTheme="minorEastAsia" w:cs="Meiryo UI"/>
          <w:sz w:val="22"/>
        </w:rPr>
        <w:instrText xml:space="preserve"> </w:instrText>
      </w:r>
      <w:r w:rsidRPr="002C53BD">
        <w:rPr>
          <w:rFonts w:asciiTheme="minorEastAsia" w:hAnsiTheme="minorEastAsia" w:cs="Meiryo UI" w:hint="eastAsia"/>
          <w:sz w:val="22"/>
        </w:rPr>
        <w:instrText>eq \o\ac(○,</w:instrText>
      </w:r>
      <w:r w:rsidRPr="002C53BD">
        <w:rPr>
          <w:rFonts w:asciiTheme="minorEastAsia" w:hAnsiTheme="minorEastAsia" w:cs="Meiryo UI" w:hint="eastAsia"/>
          <w:position w:val="3"/>
          <w:sz w:val="22"/>
        </w:rPr>
        <w:instrText>印</w:instrText>
      </w:r>
      <w:r w:rsidRPr="002C53BD">
        <w:rPr>
          <w:rFonts w:asciiTheme="minorEastAsia" w:hAnsiTheme="minorEastAsia" w:cs="Meiryo UI" w:hint="eastAsia"/>
          <w:sz w:val="22"/>
        </w:rPr>
        <w:instrText>)</w:instrText>
      </w:r>
      <w:r w:rsidRPr="002C53BD">
        <w:rPr>
          <w:rFonts w:asciiTheme="minorEastAsia" w:hAnsiTheme="minorEastAsia" w:cs="Meiryo UI"/>
          <w:sz w:val="22"/>
        </w:rPr>
        <w:fldChar w:fldCharType="end"/>
      </w:r>
    </w:p>
    <w:p w14:paraId="26CD99E3" w14:textId="0D45FC05" w:rsidR="00FF7F74" w:rsidRPr="002C53BD" w:rsidRDefault="00FF7F74" w:rsidP="00A239D2">
      <w:pPr>
        <w:widowControl/>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様式第３号</w:t>
      </w:r>
      <w:r w:rsidRPr="002C53BD">
        <w:rPr>
          <w:rFonts w:asciiTheme="minorEastAsia" w:hAnsiTheme="minorEastAsia" w:cs="Meiryo UI"/>
          <w:kern w:val="0"/>
          <w:sz w:val="22"/>
        </w:rPr>
        <w:t xml:space="preserve"> </w:t>
      </w:r>
    </w:p>
    <w:p w14:paraId="38954F6A" w14:textId="77777777" w:rsidR="00FF7F74" w:rsidRPr="002C53BD" w:rsidRDefault="00FF7F74" w:rsidP="00FF7F74">
      <w:pPr>
        <w:autoSpaceDE w:val="0"/>
        <w:autoSpaceDN w:val="0"/>
        <w:adjustRightInd w:val="0"/>
        <w:jc w:val="center"/>
        <w:rPr>
          <w:rFonts w:asciiTheme="minorEastAsia" w:hAnsiTheme="minorEastAsia" w:cs="Meiryo UI"/>
          <w:kern w:val="0"/>
          <w:sz w:val="22"/>
        </w:rPr>
      </w:pPr>
      <w:r w:rsidRPr="002C53BD">
        <w:rPr>
          <w:rFonts w:asciiTheme="minorEastAsia" w:hAnsiTheme="minorEastAsia" w:cs="Meiryo UI" w:hint="eastAsia"/>
          <w:spacing w:val="137"/>
          <w:kern w:val="0"/>
          <w:sz w:val="22"/>
          <w:fitText w:val="2200" w:id="-1265359616"/>
        </w:rPr>
        <w:t>会社概要</w:t>
      </w:r>
      <w:r w:rsidRPr="002C53BD">
        <w:rPr>
          <w:rFonts w:asciiTheme="minorEastAsia" w:hAnsiTheme="minorEastAsia" w:cs="Meiryo UI" w:hint="eastAsia"/>
          <w:spacing w:val="2"/>
          <w:kern w:val="0"/>
          <w:sz w:val="22"/>
          <w:fitText w:val="2200" w:id="-1265359616"/>
        </w:rPr>
        <w:t>書</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25"/>
      </w:tblGrid>
      <w:tr w:rsidR="00FF7F74" w:rsidRPr="002C53BD" w14:paraId="57E74926" w14:textId="77777777" w:rsidTr="00DA5A63">
        <w:trPr>
          <w:trHeight w:val="629"/>
        </w:trPr>
        <w:tc>
          <w:tcPr>
            <w:tcW w:w="2938" w:type="dxa"/>
            <w:vAlign w:val="center"/>
          </w:tcPr>
          <w:p w14:paraId="53147275"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商号または名称</w:t>
            </w:r>
          </w:p>
        </w:tc>
        <w:tc>
          <w:tcPr>
            <w:tcW w:w="6095" w:type="dxa"/>
            <w:vAlign w:val="center"/>
          </w:tcPr>
          <w:p w14:paraId="5277C5AC"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506EAAB3" w14:textId="77777777" w:rsidTr="00DA5A63">
        <w:trPr>
          <w:trHeight w:val="629"/>
        </w:trPr>
        <w:tc>
          <w:tcPr>
            <w:tcW w:w="2938" w:type="dxa"/>
            <w:vAlign w:val="center"/>
          </w:tcPr>
          <w:p w14:paraId="5EEE25B2"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代表者名</w:t>
            </w:r>
          </w:p>
        </w:tc>
        <w:tc>
          <w:tcPr>
            <w:tcW w:w="6095" w:type="dxa"/>
            <w:vAlign w:val="center"/>
          </w:tcPr>
          <w:p w14:paraId="71291745"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1DECCE41" w14:textId="77777777" w:rsidTr="00DA5A63">
        <w:trPr>
          <w:trHeight w:val="629"/>
        </w:trPr>
        <w:tc>
          <w:tcPr>
            <w:tcW w:w="2938" w:type="dxa"/>
            <w:vAlign w:val="center"/>
          </w:tcPr>
          <w:p w14:paraId="40977FF3"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所在地</w:t>
            </w:r>
          </w:p>
        </w:tc>
        <w:tc>
          <w:tcPr>
            <w:tcW w:w="6095" w:type="dxa"/>
            <w:vAlign w:val="center"/>
          </w:tcPr>
          <w:p w14:paraId="0F146ED6"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0887C372" w14:textId="77777777" w:rsidTr="00DA5A63">
        <w:trPr>
          <w:trHeight w:val="1788"/>
        </w:trPr>
        <w:tc>
          <w:tcPr>
            <w:tcW w:w="2938" w:type="dxa"/>
            <w:vAlign w:val="center"/>
          </w:tcPr>
          <w:p w14:paraId="20B1442B"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本件の担当部署</w:t>
            </w:r>
          </w:p>
        </w:tc>
        <w:tc>
          <w:tcPr>
            <w:tcW w:w="6095" w:type="dxa"/>
            <w:vAlign w:val="center"/>
          </w:tcPr>
          <w:p w14:paraId="4B90F412"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（担当部署名）</w:t>
            </w:r>
          </w:p>
          <w:p w14:paraId="12F03733"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（担当者職・氏名）</w:t>
            </w:r>
          </w:p>
          <w:p w14:paraId="24825F25"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（住所）</w:t>
            </w:r>
          </w:p>
          <w:p w14:paraId="3888CA16"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（電話）</w:t>
            </w:r>
          </w:p>
          <w:p w14:paraId="72BD77F2"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（ＦＡＸ）</w:t>
            </w:r>
          </w:p>
          <w:p w14:paraId="69AF6377"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（E-Mail）</w:t>
            </w:r>
          </w:p>
        </w:tc>
      </w:tr>
      <w:tr w:rsidR="00FF7F74" w:rsidRPr="002C53BD" w14:paraId="40425970" w14:textId="77777777" w:rsidTr="00DA5A63">
        <w:trPr>
          <w:trHeight w:val="576"/>
        </w:trPr>
        <w:tc>
          <w:tcPr>
            <w:tcW w:w="2938" w:type="dxa"/>
            <w:vAlign w:val="center"/>
          </w:tcPr>
          <w:p w14:paraId="5B619F84"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設立年月日</w:t>
            </w:r>
          </w:p>
        </w:tc>
        <w:tc>
          <w:tcPr>
            <w:tcW w:w="6095" w:type="dxa"/>
            <w:vAlign w:val="center"/>
          </w:tcPr>
          <w:p w14:paraId="4B316025"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4F211C8D" w14:textId="77777777" w:rsidTr="00DA5A63">
        <w:trPr>
          <w:trHeight w:val="629"/>
        </w:trPr>
        <w:tc>
          <w:tcPr>
            <w:tcW w:w="2938" w:type="dxa"/>
            <w:vAlign w:val="center"/>
          </w:tcPr>
          <w:p w14:paraId="4C6DEA0A"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資本金</w:t>
            </w:r>
          </w:p>
        </w:tc>
        <w:tc>
          <w:tcPr>
            <w:tcW w:w="6095" w:type="dxa"/>
            <w:vAlign w:val="center"/>
          </w:tcPr>
          <w:p w14:paraId="2FB85EFF"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7DCC35D3" w14:textId="77777777" w:rsidTr="00DA5A63">
        <w:trPr>
          <w:trHeight w:val="640"/>
        </w:trPr>
        <w:tc>
          <w:tcPr>
            <w:tcW w:w="2938" w:type="dxa"/>
            <w:vAlign w:val="center"/>
          </w:tcPr>
          <w:p w14:paraId="445124BD"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売上高</w:t>
            </w:r>
          </w:p>
        </w:tc>
        <w:tc>
          <w:tcPr>
            <w:tcW w:w="6095" w:type="dxa"/>
            <w:vAlign w:val="center"/>
          </w:tcPr>
          <w:p w14:paraId="77FB467E"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6A3A785E" w14:textId="77777777" w:rsidTr="00DA5A63">
        <w:trPr>
          <w:trHeight w:val="640"/>
        </w:trPr>
        <w:tc>
          <w:tcPr>
            <w:tcW w:w="2938" w:type="dxa"/>
            <w:vAlign w:val="center"/>
          </w:tcPr>
          <w:p w14:paraId="1E39C8C7"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従業員数</w:t>
            </w:r>
          </w:p>
        </w:tc>
        <w:tc>
          <w:tcPr>
            <w:tcW w:w="6095" w:type="dxa"/>
            <w:vAlign w:val="center"/>
          </w:tcPr>
          <w:p w14:paraId="29D84E24"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06C75EF1" w14:textId="77777777" w:rsidTr="00795FC1">
        <w:trPr>
          <w:trHeight w:val="2873"/>
        </w:trPr>
        <w:tc>
          <w:tcPr>
            <w:tcW w:w="2938" w:type="dxa"/>
            <w:vAlign w:val="center"/>
          </w:tcPr>
          <w:p w14:paraId="60289E50"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会社概要</w:t>
            </w:r>
          </w:p>
        </w:tc>
        <w:tc>
          <w:tcPr>
            <w:tcW w:w="6095" w:type="dxa"/>
          </w:tcPr>
          <w:p w14:paraId="114E600C" w14:textId="77777777" w:rsidR="00FF7F74" w:rsidRPr="002C53BD" w:rsidRDefault="00FF7F74" w:rsidP="00DA5A63">
            <w:pPr>
              <w:autoSpaceDE w:val="0"/>
              <w:autoSpaceDN w:val="0"/>
              <w:adjustRightInd w:val="0"/>
              <w:rPr>
                <w:rFonts w:asciiTheme="minorEastAsia" w:hAnsiTheme="minorEastAsia" w:cs="Meiryo UI"/>
                <w:kern w:val="0"/>
                <w:sz w:val="22"/>
              </w:rPr>
            </w:pPr>
          </w:p>
        </w:tc>
      </w:tr>
      <w:tr w:rsidR="00FF7F74" w:rsidRPr="002C53BD" w14:paraId="18BF8859" w14:textId="77777777" w:rsidTr="00990E2E">
        <w:trPr>
          <w:trHeight w:val="2249"/>
        </w:trPr>
        <w:tc>
          <w:tcPr>
            <w:tcW w:w="2938" w:type="dxa"/>
            <w:vAlign w:val="center"/>
          </w:tcPr>
          <w:p w14:paraId="2991E7F8"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特色・備考等</w:t>
            </w:r>
          </w:p>
        </w:tc>
        <w:tc>
          <w:tcPr>
            <w:tcW w:w="6095" w:type="dxa"/>
          </w:tcPr>
          <w:p w14:paraId="5D7CD335" w14:textId="77777777" w:rsidR="00FF7F74" w:rsidRPr="002C53BD" w:rsidRDefault="00FF7F74" w:rsidP="00DA5A63">
            <w:pPr>
              <w:autoSpaceDE w:val="0"/>
              <w:autoSpaceDN w:val="0"/>
              <w:adjustRightInd w:val="0"/>
              <w:rPr>
                <w:rFonts w:asciiTheme="minorEastAsia" w:hAnsiTheme="minorEastAsia" w:cs="Meiryo UI"/>
                <w:kern w:val="0"/>
                <w:sz w:val="22"/>
              </w:rPr>
            </w:pPr>
          </w:p>
        </w:tc>
      </w:tr>
    </w:tbl>
    <w:p w14:paraId="149156BD" w14:textId="26BCF4FF" w:rsidR="00990E2E" w:rsidRPr="00990E2E" w:rsidRDefault="00990E2E" w:rsidP="00990E2E">
      <w:pPr>
        <w:rPr>
          <w:rFonts w:asciiTheme="minorEastAsia" w:hAnsiTheme="minorEastAsia" w:cs="Meiryo UI"/>
          <w:sz w:val="22"/>
        </w:rPr>
        <w:sectPr w:rsidR="00990E2E" w:rsidRPr="00990E2E" w:rsidSect="004B50EA">
          <w:pgSz w:w="11906" w:h="16838"/>
          <w:pgMar w:top="1985" w:right="1701" w:bottom="1701" w:left="1701" w:header="851" w:footer="992" w:gutter="0"/>
          <w:pgNumType w:start="0"/>
          <w:cols w:space="425"/>
          <w:titlePg/>
          <w:docGrid w:type="lines" w:linePitch="360"/>
        </w:sectPr>
      </w:pPr>
      <w:r>
        <w:rPr>
          <w:rFonts w:asciiTheme="minorEastAsia" w:hAnsiTheme="minorEastAsia" w:cs="Meiryo UI" w:hint="eastAsia"/>
          <w:sz w:val="22"/>
        </w:rPr>
        <w:t>※会社案内、パンフレット</w:t>
      </w:r>
      <w:r w:rsidR="003D5AC0">
        <w:rPr>
          <w:rFonts w:asciiTheme="minorEastAsia" w:hAnsiTheme="minorEastAsia" w:cs="Meiryo UI" w:hint="eastAsia"/>
          <w:sz w:val="22"/>
        </w:rPr>
        <w:t>等があれば、</w:t>
      </w:r>
      <w:r w:rsidR="00795FC1">
        <w:rPr>
          <w:rFonts w:asciiTheme="minorEastAsia" w:hAnsiTheme="minorEastAsia" w:cs="Meiryo UI" w:hint="eastAsia"/>
          <w:sz w:val="22"/>
        </w:rPr>
        <w:t>添付資料として提出してください。</w:t>
      </w:r>
    </w:p>
    <w:p w14:paraId="22F9B33F" w14:textId="50E20C54" w:rsidR="00FF7F74" w:rsidRPr="002C53BD" w:rsidRDefault="00FF7F74" w:rsidP="00A239D2">
      <w:pPr>
        <w:widowControl/>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様式第４号</w:t>
      </w:r>
    </w:p>
    <w:p w14:paraId="605E424A"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 xml:space="preserve"> </w:t>
      </w:r>
      <w:r w:rsidRPr="002C53BD">
        <w:rPr>
          <w:rFonts w:asciiTheme="minorEastAsia" w:hAnsiTheme="minorEastAsia" w:cs="Meiryo UI"/>
          <w:kern w:val="0"/>
          <w:sz w:val="22"/>
        </w:rPr>
        <w:t xml:space="preserve"> </w:t>
      </w:r>
      <w:r w:rsidRPr="002C53BD">
        <w:rPr>
          <w:rFonts w:asciiTheme="minorEastAsia" w:hAnsiTheme="minorEastAsia" w:cs="Meiryo UI" w:hint="eastAsia"/>
          <w:kern w:val="0"/>
          <w:sz w:val="22"/>
        </w:rPr>
        <w:t>令和　　 年 　　月 　　日</w:t>
      </w:r>
    </w:p>
    <w:p w14:paraId="1B21F8E3" w14:textId="43A3BB54"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鯖江市</w:t>
      </w:r>
      <w:r w:rsidR="000E2F10">
        <w:rPr>
          <w:rFonts w:asciiTheme="minorEastAsia" w:hAnsiTheme="minorEastAsia" w:cs="Meiryo UI" w:hint="eastAsia"/>
          <w:kern w:val="0"/>
          <w:sz w:val="22"/>
        </w:rPr>
        <w:t>政策経営部総合政策課</w:t>
      </w:r>
      <w:r w:rsidRPr="002C53BD">
        <w:rPr>
          <w:rFonts w:asciiTheme="minorEastAsia" w:hAnsiTheme="minorEastAsia" w:cs="Meiryo UI" w:hint="eastAsia"/>
          <w:kern w:val="0"/>
          <w:sz w:val="22"/>
        </w:rPr>
        <w:t xml:space="preserve">  </w:t>
      </w:r>
      <w:r w:rsidR="00BA67B1">
        <w:rPr>
          <w:rFonts w:asciiTheme="minorEastAsia" w:hAnsiTheme="minorEastAsia" w:cs="Meiryo UI" w:hint="eastAsia"/>
          <w:kern w:val="0"/>
          <w:sz w:val="22"/>
        </w:rPr>
        <w:t>宛</w:t>
      </w:r>
    </w:p>
    <w:p w14:paraId="0155D471"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365"/>
      </w:tblGrid>
      <w:tr w:rsidR="00FF7F74" w:rsidRPr="002C53BD" w14:paraId="5CD46AF0" w14:textId="77777777" w:rsidTr="007E28C0">
        <w:trPr>
          <w:jc w:val="right"/>
        </w:trPr>
        <w:tc>
          <w:tcPr>
            <w:tcW w:w="1985" w:type="dxa"/>
            <w:vAlign w:val="center"/>
          </w:tcPr>
          <w:p w14:paraId="54C39A76"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550"/>
                <w:kern w:val="0"/>
                <w:sz w:val="22"/>
              </w:rPr>
              <w:t>住</w:t>
            </w:r>
            <w:r w:rsidRPr="002C53BD">
              <w:rPr>
                <w:rFonts w:asciiTheme="minorEastAsia" w:hAnsiTheme="minorEastAsia" w:cs="Meiryo UI" w:hint="eastAsia"/>
                <w:kern w:val="0"/>
                <w:sz w:val="22"/>
              </w:rPr>
              <w:t>所</w:t>
            </w:r>
          </w:p>
        </w:tc>
        <w:tc>
          <w:tcPr>
            <w:tcW w:w="3365" w:type="dxa"/>
            <w:vAlign w:val="center"/>
          </w:tcPr>
          <w:p w14:paraId="6F098F89" w14:textId="77777777" w:rsidR="00FF7F74" w:rsidRPr="002C53BD" w:rsidRDefault="00FF7F74" w:rsidP="00DA5A63">
            <w:pPr>
              <w:jc w:val="right"/>
              <w:rPr>
                <w:rFonts w:asciiTheme="minorEastAsia" w:hAnsiTheme="minorEastAsia" w:cs="Meiryo UI"/>
                <w:sz w:val="22"/>
              </w:rPr>
            </w:pPr>
          </w:p>
        </w:tc>
      </w:tr>
      <w:tr w:rsidR="00FF7F74" w:rsidRPr="002C53BD" w14:paraId="5A1C88F6" w14:textId="77777777" w:rsidTr="007E28C0">
        <w:trPr>
          <w:jc w:val="right"/>
        </w:trPr>
        <w:tc>
          <w:tcPr>
            <w:tcW w:w="1985" w:type="dxa"/>
            <w:vAlign w:val="center"/>
          </w:tcPr>
          <w:p w14:paraId="5C174FE1"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15"/>
                <w:kern w:val="0"/>
                <w:sz w:val="22"/>
              </w:rPr>
              <w:t>名称または商</w:t>
            </w:r>
            <w:r w:rsidRPr="002C53BD">
              <w:rPr>
                <w:rFonts w:asciiTheme="minorEastAsia" w:hAnsiTheme="minorEastAsia" w:cs="Meiryo UI" w:hint="eastAsia"/>
                <w:kern w:val="0"/>
                <w:sz w:val="22"/>
              </w:rPr>
              <w:t>号</w:t>
            </w:r>
          </w:p>
        </w:tc>
        <w:tc>
          <w:tcPr>
            <w:tcW w:w="3365" w:type="dxa"/>
            <w:vAlign w:val="center"/>
          </w:tcPr>
          <w:p w14:paraId="05604AA7" w14:textId="77777777" w:rsidR="00FF7F74" w:rsidRPr="002C53BD" w:rsidRDefault="00FF7F74" w:rsidP="00DA5A63">
            <w:pPr>
              <w:jc w:val="right"/>
              <w:rPr>
                <w:rFonts w:asciiTheme="minorEastAsia" w:hAnsiTheme="minorEastAsia" w:cs="Meiryo UI"/>
                <w:sz w:val="22"/>
              </w:rPr>
            </w:pPr>
          </w:p>
        </w:tc>
      </w:tr>
      <w:tr w:rsidR="00FF7F74" w:rsidRPr="002C53BD" w14:paraId="14E7FC6B" w14:textId="77777777" w:rsidTr="007E28C0">
        <w:trPr>
          <w:jc w:val="right"/>
        </w:trPr>
        <w:tc>
          <w:tcPr>
            <w:tcW w:w="1985" w:type="dxa"/>
            <w:vAlign w:val="center"/>
          </w:tcPr>
          <w:p w14:paraId="13BF2A39" w14:textId="36273787" w:rsidR="00FF7F74" w:rsidRPr="002C53BD" w:rsidRDefault="00FF7F74" w:rsidP="00DA5A63">
            <w:pPr>
              <w:jc w:val="distribute"/>
              <w:rPr>
                <w:rFonts w:asciiTheme="minorEastAsia" w:hAnsiTheme="minorEastAsia"/>
                <w:sz w:val="22"/>
              </w:rPr>
            </w:pPr>
            <w:r w:rsidRPr="002C53BD">
              <w:rPr>
                <w:rFonts w:asciiTheme="minorEastAsia" w:hAnsiTheme="minorEastAsia" w:cs="Meiryo UI" w:hint="eastAsia"/>
                <w:spacing w:val="22"/>
                <w:kern w:val="0"/>
                <w:sz w:val="22"/>
              </w:rPr>
              <w:t>氏</w:t>
            </w:r>
            <w:r w:rsidRPr="002C53BD">
              <w:rPr>
                <w:rFonts w:asciiTheme="minorEastAsia" w:hAnsiTheme="minorEastAsia" w:cs="Meiryo UI" w:hint="eastAsia"/>
                <w:kern w:val="0"/>
                <w:sz w:val="22"/>
              </w:rPr>
              <w:t>名</w:t>
            </w:r>
          </w:p>
        </w:tc>
        <w:tc>
          <w:tcPr>
            <w:tcW w:w="3365" w:type="dxa"/>
            <w:vAlign w:val="center"/>
          </w:tcPr>
          <w:p w14:paraId="27C392EB" w14:textId="198A1907" w:rsidR="00FF7F74" w:rsidRPr="002C53BD" w:rsidRDefault="00FF7F74" w:rsidP="00DA5A63">
            <w:pPr>
              <w:jc w:val="right"/>
              <w:rPr>
                <w:rFonts w:asciiTheme="minorEastAsia" w:hAnsiTheme="minorEastAsia"/>
                <w:sz w:val="22"/>
              </w:rPr>
            </w:pPr>
          </w:p>
        </w:tc>
      </w:tr>
    </w:tbl>
    <w:p w14:paraId="22CB4D72"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6C66C735"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3DF53051" w14:textId="37D160AC" w:rsidR="00FF7F74" w:rsidRPr="002C53BD" w:rsidRDefault="002265F0" w:rsidP="002265F0">
      <w:pPr>
        <w:autoSpaceDE w:val="0"/>
        <w:autoSpaceDN w:val="0"/>
        <w:adjustRightInd w:val="0"/>
        <w:jc w:val="center"/>
        <w:rPr>
          <w:rFonts w:asciiTheme="minorEastAsia" w:hAnsiTheme="minorEastAsia" w:cs="Meiryo UI"/>
          <w:kern w:val="0"/>
          <w:sz w:val="22"/>
        </w:rPr>
      </w:pPr>
      <w:r w:rsidRPr="002647F8">
        <w:rPr>
          <w:rFonts w:asciiTheme="minorEastAsia" w:hAnsiTheme="minorEastAsia" w:cs="Meiryo UI" w:hint="eastAsia"/>
          <w:spacing w:val="165"/>
          <w:kern w:val="0"/>
          <w:sz w:val="22"/>
          <w:fitText w:val="1320" w:id="-442718720"/>
        </w:rPr>
        <w:t>質問</w:t>
      </w:r>
      <w:r w:rsidRPr="002647F8">
        <w:rPr>
          <w:rFonts w:asciiTheme="minorEastAsia" w:hAnsiTheme="minorEastAsia" w:cs="Meiryo UI" w:hint="eastAsia"/>
          <w:kern w:val="0"/>
          <w:sz w:val="22"/>
          <w:fitText w:val="1320" w:id="-442718720"/>
        </w:rPr>
        <w:t>書</w:t>
      </w:r>
    </w:p>
    <w:p w14:paraId="024B7B35"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24C24353"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4B9D7AEE" w14:textId="71A4CB79" w:rsidR="00FF7F74" w:rsidRDefault="00031C9D" w:rsidP="00FF7F74">
      <w:pPr>
        <w:autoSpaceDE w:val="0"/>
        <w:autoSpaceDN w:val="0"/>
        <w:adjustRightInd w:val="0"/>
        <w:ind w:firstLineChars="100" w:firstLine="220"/>
        <w:jc w:val="left"/>
        <w:rPr>
          <w:rFonts w:asciiTheme="minorEastAsia" w:hAnsiTheme="minorEastAsia" w:cs="Meiryo UI"/>
          <w:kern w:val="0"/>
          <w:sz w:val="22"/>
        </w:rPr>
      </w:pPr>
      <w:r w:rsidRPr="009D1983">
        <w:rPr>
          <w:rFonts w:asciiTheme="minorEastAsia" w:hAnsiTheme="minorEastAsia" w:hint="eastAsia"/>
          <w:sz w:val="22"/>
        </w:rPr>
        <w:t>移住定住特設サイト構築事業業務委託</w:t>
      </w:r>
      <w:r w:rsidR="00FF7F74" w:rsidRPr="002C53BD">
        <w:rPr>
          <w:rFonts w:asciiTheme="minorEastAsia" w:hAnsiTheme="minorEastAsia" w:cs="Meiryo UI" w:hint="eastAsia"/>
          <w:kern w:val="0"/>
          <w:sz w:val="22"/>
        </w:rPr>
        <w:t>提案依頼に関し、次のとおり質問します。</w:t>
      </w:r>
    </w:p>
    <w:p w14:paraId="619362B4" w14:textId="77777777" w:rsidR="00155EDE" w:rsidRPr="002C53BD" w:rsidRDefault="00155EDE" w:rsidP="00FF7F74">
      <w:pPr>
        <w:autoSpaceDE w:val="0"/>
        <w:autoSpaceDN w:val="0"/>
        <w:adjustRightInd w:val="0"/>
        <w:ind w:firstLineChars="100" w:firstLine="220"/>
        <w:jc w:val="left"/>
        <w:rPr>
          <w:rFonts w:asciiTheme="minorEastAsia" w:hAnsiTheme="minorEastAsia" w:cs="Meiryo UI"/>
          <w:kern w:val="0"/>
          <w:sz w:val="22"/>
        </w:rPr>
      </w:pPr>
    </w:p>
    <w:tbl>
      <w:tblPr>
        <w:tblW w:w="90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3041"/>
        <w:gridCol w:w="4252"/>
      </w:tblGrid>
      <w:tr w:rsidR="00AE69CE" w:rsidRPr="002C53BD" w14:paraId="531E09F6" w14:textId="77777777" w:rsidTr="00D30686">
        <w:trPr>
          <w:trHeight w:val="600"/>
        </w:trPr>
        <w:tc>
          <w:tcPr>
            <w:tcW w:w="1725" w:type="dxa"/>
            <w:vAlign w:val="center"/>
          </w:tcPr>
          <w:p w14:paraId="57ADD224" w14:textId="18A8C90C" w:rsidR="00AE69CE" w:rsidRPr="002C53BD" w:rsidRDefault="0079376A" w:rsidP="00AE69CE">
            <w:pPr>
              <w:autoSpaceDE w:val="0"/>
              <w:autoSpaceDN w:val="0"/>
              <w:adjustRightInd w:val="0"/>
              <w:jc w:val="center"/>
              <w:rPr>
                <w:rFonts w:asciiTheme="minorEastAsia" w:hAnsiTheme="minorEastAsia" w:cs="Meiryo UI"/>
                <w:kern w:val="0"/>
                <w:sz w:val="22"/>
              </w:rPr>
            </w:pPr>
            <w:r>
              <w:rPr>
                <w:rFonts w:asciiTheme="minorEastAsia" w:hAnsiTheme="minorEastAsia" w:cs="Meiryo UI" w:hint="eastAsia"/>
                <w:kern w:val="0"/>
                <w:sz w:val="22"/>
              </w:rPr>
              <w:t>資料名・頁番</w:t>
            </w:r>
          </w:p>
        </w:tc>
        <w:tc>
          <w:tcPr>
            <w:tcW w:w="3041" w:type="dxa"/>
            <w:vAlign w:val="center"/>
          </w:tcPr>
          <w:p w14:paraId="4263A5FD" w14:textId="70F90FAE" w:rsidR="00AE69CE" w:rsidRPr="002C53BD" w:rsidRDefault="00AE69CE" w:rsidP="00AE69CE">
            <w:pPr>
              <w:autoSpaceDE w:val="0"/>
              <w:autoSpaceDN w:val="0"/>
              <w:adjustRightInd w:val="0"/>
              <w:jc w:val="center"/>
              <w:rPr>
                <w:rFonts w:asciiTheme="minorEastAsia" w:hAnsiTheme="minorEastAsia" w:cs="Meiryo UI"/>
                <w:kern w:val="0"/>
                <w:sz w:val="22"/>
              </w:rPr>
            </w:pPr>
            <w:r w:rsidRPr="002C53BD">
              <w:rPr>
                <w:rFonts w:asciiTheme="minorEastAsia" w:hAnsiTheme="minorEastAsia" w:cs="Meiryo UI" w:hint="eastAsia"/>
                <w:kern w:val="0"/>
                <w:sz w:val="22"/>
              </w:rPr>
              <w:t>質問</w:t>
            </w:r>
            <w:r w:rsidR="0079376A">
              <w:rPr>
                <w:rFonts w:asciiTheme="minorEastAsia" w:hAnsiTheme="minorEastAsia" w:cs="Meiryo UI" w:hint="eastAsia"/>
                <w:kern w:val="0"/>
                <w:sz w:val="22"/>
              </w:rPr>
              <w:t>項目</w:t>
            </w:r>
          </w:p>
        </w:tc>
        <w:tc>
          <w:tcPr>
            <w:tcW w:w="4252" w:type="dxa"/>
            <w:vAlign w:val="center"/>
          </w:tcPr>
          <w:p w14:paraId="03E3BEDE" w14:textId="53B91A93" w:rsidR="00AE69CE" w:rsidRPr="002C53BD" w:rsidRDefault="004425EA" w:rsidP="00AE69CE">
            <w:pPr>
              <w:autoSpaceDE w:val="0"/>
              <w:autoSpaceDN w:val="0"/>
              <w:adjustRightInd w:val="0"/>
              <w:jc w:val="center"/>
              <w:rPr>
                <w:rFonts w:asciiTheme="minorEastAsia" w:hAnsiTheme="minorEastAsia" w:cs="Meiryo UI"/>
                <w:kern w:val="0"/>
                <w:sz w:val="22"/>
              </w:rPr>
            </w:pPr>
            <w:r>
              <w:rPr>
                <w:rFonts w:asciiTheme="minorEastAsia" w:hAnsiTheme="minorEastAsia" w:cs="Meiryo UI" w:hint="eastAsia"/>
                <w:kern w:val="0"/>
                <w:sz w:val="22"/>
              </w:rPr>
              <w:t>質問内容</w:t>
            </w:r>
          </w:p>
        </w:tc>
      </w:tr>
      <w:tr w:rsidR="00FF7F74" w:rsidRPr="002C53BD" w14:paraId="5F9D03D8" w14:textId="77777777" w:rsidTr="00DA5A63">
        <w:trPr>
          <w:trHeight w:val="1248"/>
        </w:trPr>
        <w:tc>
          <w:tcPr>
            <w:tcW w:w="1725" w:type="dxa"/>
          </w:tcPr>
          <w:p w14:paraId="42710EDD" w14:textId="705A0D1F"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3041" w:type="dxa"/>
          </w:tcPr>
          <w:p w14:paraId="06540EBA" w14:textId="77777777" w:rsidR="00FF7F74" w:rsidRPr="002C53BD" w:rsidRDefault="00FF7F74" w:rsidP="00DA5A63">
            <w:pPr>
              <w:autoSpaceDE w:val="0"/>
              <w:autoSpaceDN w:val="0"/>
              <w:adjustRightInd w:val="0"/>
              <w:jc w:val="left"/>
              <w:rPr>
                <w:rFonts w:asciiTheme="minorEastAsia" w:hAnsiTheme="minorEastAsia" w:cs="Meiryo UI"/>
                <w:kern w:val="0"/>
                <w:sz w:val="22"/>
              </w:rPr>
            </w:pPr>
          </w:p>
          <w:p w14:paraId="61C5B243"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4252" w:type="dxa"/>
          </w:tcPr>
          <w:p w14:paraId="7854931F"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r>
      <w:tr w:rsidR="00FF7F74" w:rsidRPr="002C53BD" w14:paraId="60DCB4CD" w14:textId="77777777" w:rsidTr="00DA5A63">
        <w:trPr>
          <w:trHeight w:val="1248"/>
        </w:trPr>
        <w:tc>
          <w:tcPr>
            <w:tcW w:w="1725" w:type="dxa"/>
          </w:tcPr>
          <w:p w14:paraId="25A971C7"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3041" w:type="dxa"/>
          </w:tcPr>
          <w:p w14:paraId="707E9FE1" w14:textId="77777777" w:rsidR="00FF7F74" w:rsidRPr="002C53BD" w:rsidRDefault="00FF7F74" w:rsidP="00DA5A63">
            <w:pPr>
              <w:autoSpaceDE w:val="0"/>
              <w:autoSpaceDN w:val="0"/>
              <w:adjustRightInd w:val="0"/>
              <w:jc w:val="left"/>
              <w:rPr>
                <w:rFonts w:asciiTheme="minorEastAsia" w:hAnsiTheme="minorEastAsia" w:cs="Meiryo UI"/>
                <w:kern w:val="0"/>
                <w:sz w:val="22"/>
              </w:rPr>
            </w:pPr>
          </w:p>
          <w:p w14:paraId="44C86A9B"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4252" w:type="dxa"/>
          </w:tcPr>
          <w:p w14:paraId="57AE9D7D"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r>
      <w:tr w:rsidR="00FF7F74" w:rsidRPr="002C53BD" w14:paraId="7D8E2117" w14:textId="77777777" w:rsidTr="00DA5A63">
        <w:trPr>
          <w:trHeight w:val="1248"/>
        </w:trPr>
        <w:tc>
          <w:tcPr>
            <w:tcW w:w="1725" w:type="dxa"/>
          </w:tcPr>
          <w:p w14:paraId="0E110800"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3041" w:type="dxa"/>
          </w:tcPr>
          <w:p w14:paraId="3E6C8E37" w14:textId="77777777" w:rsidR="00FF7F74" w:rsidRPr="002C53BD" w:rsidRDefault="00FF7F74" w:rsidP="00DA5A63">
            <w:pPr>
              <w:autoSpaceDE w:val="0"/>
              <w:autoSpaceDN w:val="0"/>
              <w:adjustRightInd w:val="0"/>
              <w:jc w:val="left"/>
              <w:rPr>
                <w:rFonts w:asciiTheme="minorEastAsia" w:hAnsiTheme="minorEastAsia" w:cs="Meiryo UI"/>
                <w:kern w:val="0"/>
                <w:sz w:val="22"/>
              </w:rPr>
            </w:pPr>
          </w:p>
          <w:p w14:paraId="65989FE2"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4252" w:type="dxa"/>
          </w:tcPr>
          <w:p w14:paraId="2B3A7B04"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r>
      <w:tr w:rsidR="00FF7F74" w:rsidRPr="002C53BD" w14:paraId="554F5158" w14:textId="77777777" w:rsidTr="00DA5A63">
        <w:trPr>
          <w:trHeight w:val="1248"/>
        </w:trPr>
        <w:tc>
          <w:tcPr>
            <w:tcW w:w="1725" w:type="dxa"/>
          </w:tcPr>
          <w:p w14:paraId="50986AFD"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3041" w:type="dxa"/>
          </w:tcPr>
          <w:p w14:paraId="024D3AAA" w14:textId="77777777" w:rsidR="00FF7F74" w:rsidRPr="002C53BD" w:rsidRDefault="00FF7F74" w:rsidP="00DA5A63">
            <w:pPr>
              <w:autoSpaceDE w:val="0"/>
              <w:autoSpaceDN w:val="0"/>
              <w:adjustRightInd w:val="0"/>
              <w:jc w:val="left"/>
              <w:rPr>
                <w:rFonts w:asciiTheme="minorEastAsia" w:hAnsiTheme="minorEastAsia" w:cs="Meiryo UI"/>
                <w:kern w:val="0"/>
                <w:sz w:val="22"/>
              </w:rPr>
            </w:pPr>
          </w:p>
          <w:p w14:paraId="67D03B8F"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4252" w:type="dxa"/>
          </w:tcPr>
          <w:p w14:paraId="3A89D8CF"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r>
      <w:tr w:rsidR="00FF7F74" w:rsidRPr="002C53BD" w14:paraId="502B045F" w14:textId="77777777" w:rsidTr="00DA5A63">
        <w:trPr>
          <w:trHeight w:val="1248"/>
        </w:trPr>
        <w:tc>
          <w:tcPr>
            <w:tcW w:w="1725" w:type="dxa"/>
          </w:tcPr>
          <w:p w14:paraId="5EF07622"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3041" w:type="dxa"/>
          </w:tcPr>
          <w:p w14:paraId="49F0D609" w14:textId="77777777" w:rsidR="00FF7F74" w:rsidRPr="002C53BD" w:rsidRDefault="00FF7F74" w:rsidP="00DA5A63">
            <w:pPr>
              <w:autoSpaceDE w:val="0"/>
              <w:autoSpaceDN w:val="0"/>
              <w:adjustRightInd w:val="0"/>
              <w:jc w:val="left"/>
              <w:rPr>
                <w:rFonts w:asciiTheme="minorEastAsia" w:hAnsiTheme="minorEastAsia" w:cs="Meiryo UI"/>
                <w:kern w:val="0"/>
                <w:sz w:val="22"/>
              </w:rPr>
            </w:pPr>
          </w:p>
          <w:p w14:paraId="374FEF63"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c>
          <w:tcPr>
            <w:tcW w:w="4252" w:type="dxa"/>
          </w:tcPr>
          <w:p w14:paraId="109F73D2" w14:textId="77777777" w:rsidR="00FF7F74" w:rsidRPr="002C53BD" w:rsidRDefault="00FF7F74" w:rsidP="00DA5A63">
            <w:pPr>
              <w:autoSpaceDE w:val="0"/>
              <w:autoSpaceDN w:val="0"/>
              <w:adjustRightInd w:val="0"/>
              <w:jc w:val="left"/>
              <w:rPr>
                <w:rFonts w:asciiTheme="minorEastAsia" w:hAnsiTheme="minorEastAsia" w:cs="Meiryo UI"/>
                <w:kern w:val="0"/>
                <w:sz w:val="22"/>
              </w:rPr>
            </w:pPr>
          </w:p>
        </w:tc>
      </w:tr>
    </w:tbl>
    <w:p w14:paraId="13F657CA" w14:textId="499B732D" w:rsidR="00C60E40" w:rsidRDefault="00A52D99" w:rsidP="00A52D99">
      <w:pPr>
        <w:widowControl/>
        <w:tabs>
          <w:tab w:val="left" w:pos="1120"/>
        </w:tabs>
        <w:jc w:val="lef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Pr>
          <w:rFonts w:asciiTheme="minorEastAsia" w:hAnsiTheme="minorEastAsia" w:cs="Meiryo UI" w:hint="eastAsia"/>
          <w:sz w:val="22"/>
        </w:rPr>
        <w:t>※　記入欄が不足する場合は、行を追加すること。</w:t>
      </w:r>
    </w:p>
    <w:p w14:paraId="5BC45069" w14:textId="77777777" w:rsidR="00FF7F74" w:rsidRPr="002C53BD" w:rsidRDefault="00FF7F74" w:rsidP="00FF7F74">
      <w:pPr>
        <w:widowControl/>
        <w:jc w:val="left"/>
        <w:rPr>
          <w:rFonts w:asciiTheme="minorEastAsia" w:hAnsiTheme="minorEastAsia"/>
          <w:sz w:val="22"/>
        </w:rPr>
      </w:pPr>
      <w:r w:rsidRPr="002C53BD">
        <w:rPr>
          <w:rFonts w:asciiTheme="minorEastAsia" w:hAnsiTheme="minorEastAsia" w:cstheme="majorBidi" w:hint="eastAsia"/>
          <w:sz w:val="22"/>
        </w:rPr>
        <w:lastRenderedPageBreak/>
        <w:t>様式第５号</w:t>
      </w:r>
    </w:p>
    <w:p w14:paraId="154DC42F" w14:textId="328E039C" w:rsidR="00FF7F74" w:rsidRPr="002C53BD" w:rsidRDefault="00FF7F74" w:rsidP="00FF7F74">
      <w:pPr>
        <w:autoSpaceDE w:val="0"/>
        <w:autoSpaceDN w:val="0"/>
        <w:adjustRightInd w:val="0"/>
        <w:jc w:val="right"/>
        <w:rPr>
          <w:rFonts w:asciiTheme="minorEastAsia" w:hAnsiTheme="minorEastAsia" w:cs="Times New Roman"/>
          <w:sz w:val="22"/>
        </w:rPr>
      </w:pPr>
      <w:r w:rsidRPr="002C53BD">
        <w:rPr>
          <w:rFonts w:asciiTheme="minorEastAsia" w:hAnsiTheme="minorEastAsia" w:cs="Times New Roman" w:hint="eastAsia"/>
          <w:sz w:val="22"/>
        </w:rPr>
        <w:t xml:space="preserve">　　</w:t>
      </w:r>
      <w:r w:rsidR="004A0B50" w:rsidRPr="002C53BD">
        <w:rPr>
          <w:rFonts w:asciiTheme="minorEastAsia" w:hAnsiTheme="minorEastAsia" w:cs="Meiryo UI" w:hint="eastAsia"/>
          <w:kern w:val="0"/>
          <w:sz w:val="22"/>
        </w:rPr>
        <w:t xml:space="preserve">令和　　</w:t>
      </w:r>
      <w:r w:rsidRPr="002C53BD">
        <w:rPr>
          <w:rFonts w:asciiTheme="minorEastAsia" w:hAnsiTheme="minorEastAsia" w:cs="Times New Roman" w:hint="eastAsia"/>
          <w:sz w:val="22"/>
        </w:rPr>
        <w:t>年　　月　　日</w:t>
      </w:r>
    </w:p>
    <w:p w14:paraId="636BF219" w14:textId="77777777" w:rsidR="00FF7F74" w:rsidRPr="002C53BD" w:rsidRDefault="00FF7F74" w:rsidP="00FF7F74">
      <w:pPr>
        <w:autoSpaceDE w:val="0"/>
        <w:autoSpaceDN w:val="0"/>
        <w:adjustRightInd w:val="0"/>
        <w:rPr>
          <w:rFonts w:asciiTheme="minorEastAsia" w:hAnsiTheme="minorEastAsia" w:cs="Times New Roman"/>
          <w:sz w:val="22"/>
        </w:rPr>
      </w:pPr>
    </w:p>
    <w:p w14:paraId="3F339DAC" w14:textId="77777777" w:rsidR="00FF7F74" w:rsidRPr="002C53BD" w:rsidRDefault="00FF7F74" w:rsidP="00FF7F74">
      <w:pPr>
        <w:tabs>
          <w:tab w:val="left" w:pos="7710"/>
        </w:tabs>
        <w:ind w:firstLineChars="800" w:firstLine="1760"/>
        <w:rPr>
          <w:rFonts w:asciiTheme="minorEastAsia" w:hAnsiTheme="minorEastAsia" w:cs="Times New Roman"/>
          <w:sz w:val="22"/>
        </w:rPr>
      </w:pPr>
      <w:r w:rsidRPr="002C53BD">
        <w:rPr>
          <w:rFonts w:asciiTheme="minorEastAsia" w:hAnsiTheme="minorEastAsia" w:cs="Times New Roman" w:hint="eastAsia"/>
          <w:sz w:val="22"/>
        </w:rPr>
        <w:t xml:space="preserve">　　様</w:t>
      </w:r>
    </w:p>
    <w:p w14:paraId="3A349B3D" w14:textId="77777777" w:rsidR="00FF7F74" w:rsidRPr="002C53BD" w:rsidRDefault="00FF7F74" w:rsidP="00FF7F74">
      <w:pPr>
        <w:autoSpaceDE w:val="0"/>
        <w:autoSpaceDN w:val="0"/>
        <w:adjustRightInd w:val="0"/>
        <w:jc w:val="left"/>
        <w:rPr>
          <w:rFonts w:asciiTheme="minorEastAsia" w:hAnsiTheme="minorEastAsia" w:cs="Times New Roman"/>
          <w:sz w:val="22"/>
        </w:rPr>
      </w:pPr>
    </w:p>
    <w:p w14:paraId="0F343F24" w14:textId="77777777" w:rsidR="00FF7F74" w:rsidRPr="002C53BD" w:rsidRDefault="00FF7F74" w:rsidP="00FF7F74">
      <w:pPr>
        <w:wordWrap w:val="0"/>
        <w:autoSpaceDE w:val="0"/>
        <w:autoSpaceDN w:val="0"/>
        <w:adjustRightInd w:val="0"/>
        <w:ind w:rightChars="201" w:right="422"/>
        <w:jc w:val="right"/>
        <w:rPr>
          <w:rFonts w:asciiTheme="minorEastAsia" w:hAnsiTheme="minorEastAsia" w:cs="Times New Roman"/>
          <w:sz w:val="22"/>
        </w:rPr>
      </w:pPr>
      <w:r w:rsidRPr="002C53BD">
        <w:rPr>
          <w:rFonts w:asciiTheme="minorEastAsia" w:hAnsiTheme="minorEastAsia" w:cs="Times New Roman" w:hint="eastAsia"/>
          <w:sz w:val="22"/>
        </w:rPr>
        <w:t xml:space="preserve">鯖江市長　　　　　　</w:t>
      </w:r>
    </w:p>
    <w:p w14:paraId="62670298" w14:textId="77777777" w:rsidR="00FF7F74" w:rsidRPr="002C53BD" w:rsidRDefault="00FF7F74" w:rsidP="00FF7F74">
      <w:pPr>
        <w:autoSpaceDE w:val="0"/>
        <w:autoSpaceDN w:val="0"/>
        <w:adjustRightInd w:val="0"/>
        <w:rPr>
          <w:rStyle w:val="p80"/>
          <w:rFonts w:asciiTheme="minorEastAsia" w:hAnsiTheme="minorEastAsia"/>
          <w:sz w:val="22"/>
        </w:rPr>
      </w:pPr>
    </w:p>
    <w:p w14:paraId="24DB7C1A" w14:textId="77777777" w:rsidR="00FF7F74" w:rsidRPr="002C53BD" w:rsidRDefault="00FF7F74" w:rsidP="00FF7F74">
      <w:pPr>
        <w:autoSpaceDE w:val="0"/>
        <w:autoSpaceDN w:val="0"/>
        <w:adjustRightInd w:val="0"/>
        <w:rPr>
          <w:rStyle w:val="p80"/>
          <w:rFonts w:asciiTheme="minorEastAsia" w:hAnsiTheme="minorEastAsia"/>
          <w:sz w:val="22"/>
        </w:rPr>
      </w:pPr>
    </w:p>
    <w:p w14:paraId="1334C717" w14:textId="77777777" w:rsidR="00FF7F74" w:rsidRPr="002C53BD" w:rsidRDefault="00FF7F74" w:rsidP="00FF7F74">
      <w:pPr>
        <w:autoSpaceDE w:val="0"/>
        <w:autoSpaceDN w:val="0"/>
        <w:adjustRightInd w:val="0"/>
        <w:jc w:val="center"/>
        <w:rPr>
          <w:rFonts w:asciiTheme="minorEastAsia" w:hAnsiTheme="minorEastAsia" w:cs="Times New Roman"/>
          <w:sz w:val="22"/>
        </w:rPr>
      </w:pPr>
      <w:r w:rsidRPr="002C53BD">
        <w:rPr>
          <w:rStyle w:val="p80"/>
          <w:rFonts w:asciiTheme="minorEastAsia" w:hAnsiTheme="minorEastAsia" w:hint="eastAsia"/>
          <w:sz w:val="22"/>
        </w:rPr>
        <w:t>プロポーザル参加資格確認結果通知書</w:t>
      </w:r>
    </w:p>
    <w:p w14:paraId="6AC6886E"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5D6CE450"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357FB0BF"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次の業務について、参加資格の確認結果を通知します。</w:t>
      </w:r>
    </w:p>
    <w:p w14:paraId="7EAC6780"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370B8AB8" w14:textId="744CD2D5"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業務名：</w:t>
      </w:r>
      <w:r w:rsidR="00031C9D" w:rsidRPr="009D1983">
        <w:rPr>
          <w:rFonts w:asciiTheme="minorEastAsia" w:hAnsiTheme="minorEastAsia" w:hint="eastAsia"/>
          <w:sz w:val="22"/>
        </w:rPr>
        <w:t>移住定住特設サイト構築事業業務委託</w:t>
      </w:r>
    </w:p>
    <w:p w14:paraId="50D57A00"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28B644F1"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737F9D73" w14:textId="1117BBE3" w:rsidR="00FF7F74" w:rsidRPr="002C53BD" w:rsidRDefault="00FF7F74" w:rsidP="00FF7F74">
      <w:pPr>
        <w:autoSpaceDE w:val="0"/>
        <w:autoSpaceDN w:val="0"/>
        <w:adjustRightInd w:val="0"/>
        <w:ind w:left="880" w:hangingChars="400" w:hanging="880"/>
        <w:rPr>
          <w:rFonts w:asciiTheme="minorEastAsia" w:hAnsiTheme="minorEastAsia" w:cs="Times New Roman"/>
          <w:sz w:val="22"/>
        </w:rPr>
      </w:pPr>
      <w:r w:rsidRPr="002C53BD">
        <w:rPr>
          <w:rFonts w:asciiTheme="minorEastAsia" w:hAnsiTheme="minorEastAsia" w:cs="Times New Roman" w:hint="eastAsia"/>
          <w:sz w:val="22"/>
        </w:rPr>
        <w:t xml:space="preserve">　結果：参加資格を有することを認めます。つきましては、提案書提出依頼通知書に基づき</w:t>
      </w:r>
      <w:r w:rsidR="002A7494" w:rsidRPr="002C53BD">
        <w:rPr>
          <w:rFonts w:asciiTheme="minorEastAsia" w:hAnsiTheme="minorEastAsia" w:cs="Times New Roman" w:hint="eastAsia"/>
          <w:sz w:val="22"/>
        </w:rPr>
        <w:t>企画</w:t>
      </w:r>
      <w:r w:rsidRPr="002C53BD">
        <w:rPr>
          <w:rFonts w:asciiTheme="minorEastAsia" w:hAnsiTheme="minorEastAsia" w:cs="Times New Roman" w:hint="eastAsia"/>
          <w:sz w:val="22"/>
        </w:rPr>
        <w:t>提案書を提出してください。</w:t>
      </w:r>
    </w:p>
    <w:p w14:paraId="01C8450F"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w:t>
      </w:r>
    </w:p>
    <w:p w14:paraId="7B0E02B9"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（または）</w:t>
      </w:r>
    </w:p>
    <w:p w14:paraId="638B6ED7"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結果：次の理由により、資格を有することが認められませんでした。</w:t>
      </w:r>
    </w:p>
    <w:p w14:paraId="772813C8"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理由：</w:t>
      </w:r>
    </w:p>
    <w:p w14:paraId="578BCC27"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2923CE9C" w14:textId="77777777" w:rsidR="00FF7F74" w:rsidRPr="002C53BD" w:rsidRDefault="00FF7F74" w:rsidP="00FF7F74">
      <w:pPr>
        <w:autoSpaceDE w:val="0"/>
        <w:autoSpaceDN w:val="0"/>
        <w:adjustRightInd w:val="0"/>
        <w:rPr>
          <w:rFonts w:asciiTheme="minorEastAsia" w:hAnsiTheme="minorEastAsia" w:cs="Times New Roman"/>
          <w:sz w:val="22"/>
        </w:rPr>
      </w:pPr>
      <w:r w:rsidRPr="002C53BD">
        <w:rPr>
          <w:rFonts w:asciiTheme="minorEastAsia" w:hAnsiTheme="minorEastAsia" w:cs="Times New Roman" w:hint="eastAsia"/>
          <w:sz w:val="22"/>
        </w:rPr>
        <w:t xml:space="preserve">　なお、この</w:t>
      </w:r>
      <w:r w:rsidRPr="002C53BD">
        <w:rPr>
          <w:rStyle w:val="p84"/>
          <w:rFonts w:asciiTheme="minorEastAsia" w:hAnsiTheme="minorEastAsia" w:hint="eastAsia"/>
          <w:color w:val="000000"/>
          <w:sz w:val="22"/>
        </w:rPr>
        <w:t>通知を受けた日から7日以内</w:t>
      </w:r>
      <w:r w:rsidRPr="002C53BD">
        <w:rPr>
          <w:rFonts w:asciiTheme="minorEastAsia" w:hAnsiTheme="minorEastAsia" w:cs="Times New Roman" w:hint="eastAsia"/>
          <w:sz w:val="22"/>
        </w:rPr>
        <w:t>に上記理由について、書面により説明を求めることができます。</w:t>
      </w:r>
    </w:p>
    <w:p w14:paraId="5DB9F35D" w14:textId="77777777" w:rsidR="00FF7F74" w:rsidRPr="002C53BD" w:rsidRDefault="00FF7F74" w:rsidP="00FF7F74">
      <w:pPr>
        <w:autoSpaceDE w:val="0"/>
        <w:autoSpaceDN w:val="0"/>
        <w:adjustRightInd w:val="0"/>
        <w:rPr>
          <w:rFonts w:asciiTheme="minorEastAsia" w:hAnsiTheme="minorEastAsia" w:cs="Times New Roman"/>
          <w:sz w:val="22"/>
        </w:rPr>
      </w:pPr>
    </w:p>
    <w:p w14:paraId="6C929F18" w14:textId="77777777" w:rsidR="00C60E40" w:rsidRDefault="00FF7F74" w:rsidP="00FF7F74">
      <w:pPr>
        <w:widowControl/>
        <w:jc w:val="left"/>
        <w:rPr>
          <w:rFonts w:asciiTheme="minorEastAsia" w:hAnsiTheme="minorEastAsia" w:cs="Times New Roman"/>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Times New Roman"/>
          <w:sz w:val="22"/>
        </w:rPr>
        <w:br w:type="page"/>
      </w:r>
    </w:p>
    <w:p w14:paraId="1ADA5344" w14:textId="77777777" w:rsidR="00FF7F74" w:rsidRPr="002C53BD" w:rsidRDefault="00FF7F74" w:rsidP="00FF7F74">
      <w:pPr>
        <w:widowControl/>
        <w:jc w:val="left"/>
        <w:rPr>
          <w:rFonts w:asciiTheme="minorEastAsia" w:hAnsiTheme="minorEastAsia"/>
          <w:sz w:val="22"/>
        </w:rPr>
      </w:pPr>
      <w:r w:rsidRPr="002C53BD">
        <w:rPr>
          <w:rFonts w:asciiTheme="minorEastAsia" w:hAnsiTheme="minorEastAsia" w:cstheme="majorBidi" w:hint="eastAsia"/>
          <w:sz w:val="22"/>
        </w:rPr>
        <w:lastRenderedPageBreak/>
        <w:t>様式第６号</w:t>
      </w:r>
    </w:p>
    <w:p w14:paraId="44B90748" w14:textId="0D2D4035" w:rsidR="00FF7F74" w:rsidRPr="002C53BD" w:rsidRDefault="00FF7F74" w:rsidP="00FF7F74">
      <w:pPr>
        <w:autoSpaceDE w:val="0"/>
        <w:autoSpaceDN w:val="0"/>
        <w:adjustRightInd w:val="0"/>
        <w:jc w:val="right"/>
        <w:rPr>
          <w:rFonts w:asciiTheme="minorEastAsia" w:hAnsiTheme="minorEastAsia" w:cs="Times New Roman"/>
          <w:sz w:val="22"/>
        </w:rPr>
      </w:pPr>
      <w:r w:rsidRPr="002C53BD">
        <w:rPr>
          <w:rFonts w:asciiTheme="minorEastAsia" w:hAnsiTheme="minorEastAsia" w:cs="Times New Roman" w:hint="eastAsia"/>
          <w:sz w:val="22"/>
        </w:rPr>
        <w:t xml:space="preserve">　　</w:t>
      </w:r>
      <w:r w:rsidR="004A0B50" w:rsidRPr="002C53BD">
        <w:rPr>
          <w:rFonts w:asciiTheme="minorEastAsia" w:hAnsiTheme="minorEastAsia" w:cs="Meiryo UI" w:hint="eastAsia"/>
          <w:kern w:val="0"/>
          <w:sz w:val="22"/>
        </w:rPr>
        <w:t xml:space="preserve">令和　　</w:t>
      </w:r>
      <w:r w:rsidRPr="002C53BD">
        <w:rPr>
          <w:rFonts w:asciiTheme="minorEastAsia" w:hAnsiTheme="minorEastAsia" w:cs="Times New Roman" w:hint="eastAsia"/>
          <w:sz w:val="22"/>
        </w:rPr>
        <w:t>年　　月　　日</w:t>
      </w:r>
    </w:p>
    <w:p w14:paraId="09593C1D" w14:textId="77777777" w:rsidR="00FF7F74" w:rsidRPr="002C53BD" w:rsidRDefault="00FF7F74" w:rsidP="00FF7F74">
      <w:pPr>
        <w:autoSpaceDE w:val="0"/>
        <w:autoSpaceDN w:val="0"/>
        <w:adjustRightInd w:val="0"/>
        <w:rPr>
          <w:rFonts w:asciiTheme="minorEastAsia" w:hAnsiTheme="minorEastAsia" w:cs="Times New Roman"/>
          <w:sz w:val="22"/>
        </w:rPr>
      </w:pPr>
    </w:p>
    <w:p w14:paraId="3F63C7AD" w14:textId="77777777" w:rsidR="00FF7F74" w:rsidRPr="002C53BD" w:rsidRDefault="00FF7F74" w:rsidP="00FF7F74">
      <w:pPr>
        <w:tabs>
          <w:tab w:val="left" w:pos="7710"/>
        </w:tabs>
        <w:ind w:firstLineChars="800" w:firstLine="1760"/>
        <w:rPr>
          <w:rFonts w:asciiTheme="minorEastAsia" w:hAnsiTheme="minorEastAsia" w:cs="Times New Roman"/>
          <w:sz w:val="22"/>
        </w:rPr>
      </w:pPr>
      <w:r w:rsidRPr="002C53BD">
        <w:rPr>
          <w:rFonts w:asciiTheme="minorEastAsia" w:hAnsiTheme="minorEastAsia" w:cs="Times New Roman" w:hint="eastAsia"/>
          <w:sz w:val="22"/>
        </w:rPr>
        <w:t xml:space="preserve">　　様</w:t>
      </w:r>
    </w:p>
    <w:p w14:paraId="71F018F4" w14:textId="77777777" w:rsidR="00FF7F74" w:rsidRPr="002C53BD" w:rsidRDefault="00FF7F74" w:rsidP="00FF7F74">
      <w:pPr>
        <w:autoSpaceDE w:val="0"/>
        <w:autoSpaceDN w:val="0"/>
        <w:adjustRightInd w:val="0"/>
        <w:jc w:val="left"/>
        <w:rPr>
          <w:rFonts w:asciiTheme="minorEastAsia" w:hAnsiTheme="minorEastAsia" w:cs="Times New Roman"/>
          <w:sz w:val="22"/>
        </w:rPr>
      </w:pPr>
    </w:p>
    <w:p w14:paraId="22FA3211" w14:textId="77777777" w:rsidR="00FF7F74" w:rsidRPr="002C53BD" w:rsidRDefault="00FF7F74" w:rsidP="00FF7F74">
      <w:pPr>
        <w:wordWrap w:val="0"/>
        <w:autoSpaceDE w:val="0"/>
        <w:autoSpaceDN w:val="0"/>
        <w:adjustRightInd w:val="0"/>
        <w:ind w:rightChars="201" w:right="422"/>
        <w:jc w:val="right"/>
        <w:rPr>
          <w:rFonts w:asciiTheme="minorEastAsia" w:hAnsiTheme="minorEastAsia" w:cs="Times New Roman"/>
          <w:sz w:val="22"/>
        </w:rPr>
      </w:pPr>
      <w:r w:rsidRPr="002C53BD">
        <w:rPr>
          <w:rFonts w:asciiTheme="minorEastAsia" w:hAnsiTheme="minorEastAsia" w:cs="Times New Roman" w:hint="eastAsia"/>
          <w:sz w:val="22"/>
        </w:rPr>
        <w:t xml:space="preserve">鯖江市長　　　　　　</w:t>
      </w:r>
    </w:p>
    <w:p w14:paraId="735F7F87" w14:textId="77777777" w:rsidR="00FF7F74" w:rsidRPr="002C53BD" w:rsidRDefault="00FF7F74" w:rsidP="00FF7F74">
      <w:pPr>
        <w:autoSpaceDE w:val="0"/>
        <w:autoSpaceDN w:val="0"/>
        <w:adjustRightInd w:val="0"/>
        <w:rPr>
          <w:rStyle w:val="p80"/>
          <w:rFonts w:asciiTheme="minorEastAsia" w:hAnsiTheme="minorEastAsia"/>
          <w:sz w:val="22"/>
        </w:rPr>
      </w:pPr>
    </w:p>
    <w:p w14:paraId="31AC5794" w14:textId="77777777" w:rsidR="00FF7F74" w:rsidRPr="002C53BD" w:rsidRDefault="00FF7F74" w:rsidP="00FF7F74">
      <w:pPr>
        <w:autoSpaceDE w:val="0"/>
        <w:autoSpaceDN w:val="0"/>
        <w:adjustRightInd w:val="0"/>
        <w:rPr>
          <w:rStyle w:val="p80"/>
          <w:rFonts w:asciiTheme="minorEastAsia" w:hAnsiTheme="minorEastAsia"/>
          <w:sz w:val="22"/>
        </w:rPr>
      </w:pPr>
    </w:p>
    <w:p w14:paraId="3BA89438" w14:textId="77777777" w:rsidR="00FF7F74" w:rsidRPr="002C53BD" w:rsidRDefault="00FF7F74" w:rsidP="00FF7F74">
      <w:pPr>
        <w:autoSpaceDE w:val="0"/>
        <w:autoSpaceDN w:val="0"/>
        <w:adjustRightInd w:val="0"/>
        <w:jc w:val="center"/>
        <w:rPr>
          <w:rFonts w:asciiTheme="minorEastAsia" w:hAnsiTheme="minorEastAsia" w:cs="Times New Roman"/>
          <w:sz w:val="22"/>
        </w:rPr>
      </w:pPr>
      <w:r w:rsidRPr="002C53BD">
        <w:rPr>
          <w:rStyle w:val="p81"/>
          <w:rFonts w:asciiTheme="minorEastAsia" w:hAnsiTheme="minorEastAsia" w:hint="eastAsia"/>
          <w:sz w:val="22"/>
        </w:rPr>
        <w:t>企画提案書提出依頼通知書</w:t>
      </w:r>
    </w:p>
    <w:p w14:paraId="4D4AFECF"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511E3C91"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100659B3" w14:textId="4E094D79"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次の業務について、下記のとおり</w:t>
      </w:r>
      <w:r w:rsidR="002A7494" w:rsidRPr="002C53BD">
        <w:rPr>
          <w:rFonts w:asciiTheme="minorEastAsia" w:hAnsiTheme="minorEastAsia" w:cs="Times New Roman" w:hint="eastAsia"/>
          <w:sz w:val="22"/>
        </w:rPr>
        <w:t>企画</w:t>
      </w:r>
      <w:r w:rsidRPr="002C53BD">
        <w:rPr>
          <w:rFonts w:asciiTheme="minorEastAsia" w:hAnsiTheme="minorEastAsia" w:cs="Times New Roman" w:hint="eastAsia"/>
          <w:sz w:val="22"/>
        </w:rPr>
        <w:t>提案書の提出を依頼します。</w:t>
      </w:r>
    </w:p>
    <w:p w14:paraId="5EABE564"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038C2478" w14:textId="4665E590"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業務名：</w:t>
      </w:r>
      <w:r w:rsidR="00031C9D" w:rsidRPr="009D1983">
        <w:rPr>
          <w:rFonts w:asciiTheme="minorEastAsia" w:hAnsiTheme="minorEastAsia" w:hint="eastAsia"/>
          <w:sz w:val="22"/>
        </w:rPr>
        <w:t>移住定住特設サイト構築事業業務委託</w:t>
      </w:r>
    </w:p>
    <w:p w14:paraId="325FBBBA" w14:textId="77777777" w:rsidR="00FF7F74" w:rsidRPr="002C53BD" w:rsidRDefault="00FF7F74" w:rsidP="00FF7F74">
      <w:pPr>
        <w:autoSpaceDE w:val="0"/>
        <w:autoSpaceDN w:val="0"/>
        <w:adjustRightInd w:val="0"/>
        <w:rPr>
          <w:rFonts w:asciiTheme="minorEastAsia" w:hAnsiTheme="minorEastAsia" w:cs="Times New Roman"/>
          <w:sz w:val="22"/>
        </w:rPr>
      </w:pPr>
    </w:p>
    <w:p w14:paraId="1DB1A7E3" w14:textId="77777777" w:rsidR="00FF7F74" w:rsidRPr="002C53BD" w:rsidRDefault="00FF7F74" w:rsidP="00FF7F74">
      <w:pPr>
        <w:autoSpaceDE w:val="0"/>
        <w:autoSpaceDN w:val="0"/>
        <w:adjustRightInd w:val="0"/>
        <w:jc w:val="center"/>
        <w:rPr>
          <w:rFonts w:asciiTheme="minorEastAsia" w:hAnsiTheme="minorEastAsia" w:cs="Times New Roman"/>
          <w:sz w:val="22"/>
        </w:rPr>
      </w:pPr>
      <w:r w:rsidRPr="002C53BD">
        <w:rPr>
          <w:rFonts w:asciiTheme="minorEastAsia" w:hAnsiTheme="minorEastAsia" w:cs="Times New Roman" w:hint="eastAsia"/>
          <w:sz w:val="22"/>
        </w:rPr>
        <w:t>記</w:t>
      </w:r>
    </w:p>
    <w:p w14:paraId="438276B9" w14:textId="77777777" w:rsidR="00FF7F74" w:rsidRPr="002C53BD" w:rsidRDefault="00FF7F74" w:rsidP="00FF7F74">
      <w:pPr>
        <w:autoSpaceDE w:val="0"/>
        <w:autoSpaceDN w:val="0"/>
        <w:adjustRightInd w:val="0"/>
        <w:rPr>
          <w:rFonts w:asciiTheme="minorEastAsia" w:hAnsiTheme="minorEastAsia" w:cs="Times New Roman"/>
          <w:sz w:val="22"/>
        </w:rPr>
      </w:pPr>
    </w:p>
    <w:p w14:paraId="7F116714" w14:textId="77777777" w:rsidR="00FF7F74" w:rsidRPr="002C53BD" w:rsidRDefault="00FF7F74" w:rsidP="00FF7F74">
      <w:pPr>
        <w:autoSpaceDE w:val="0"/>
        <w:autoSpaceDN w:val="0"/>
        <w:adjustRightInd w:val="0"/>
        <w:rPr>
          <w:rFonts w:asciiTheme="minorEastAsia" w:hAnsiTheme="minorEastAsia" w:cs="Times New Roman"/>
          <w:sz w:val="22"/>
        </w:rPr>
      </w:pPr>
      <w:r w:rsidRPr="002C53BD">
        <w:rPr>
          <w:rFonts w:asciiTheme="minorEastAsia" w:hAnsiTheme="minorEastAsia" w:cs="Times New Roman" w:hint="eastAsia"/>
          <w:sz w:val="22"/>
        </w:rPr>
        <w:t>1　提出方法：</w:t>
      </w:r>
    </w:p>
    <w:p w14:paraId="59AC5C3B" w14:textId="77777777" w:rsidR="00FF7F74" w:rsidRPr="002C53BD" w:rsidRDefault="00FF7F74" w:rsidP="00FF7F74">
      <w:pPr>
        <w:autoSpaceDE w:val="0"/>
        <w:autoSpaceDN w:val="0"/>
        <w:adjustRightInd w:val="0"/>
        <w:rPr>
          <w:rFonts w:asciiTheme="minorEastAsia" w:hAnsiTheme="minorEastAsia" w:cs="Times New Roman"/>
          <w:sz w:val="22"/>
        </w:rPr>
      </w:pPr>
      <w:r w:rsidRPr="002C53BD">
        <w:rPr>
          <w:rFonts w:asciiTheme="minorEastAsia" w:hAnsiTheme="minorEastAsia" w:cs="Times New Roman" w:hint="eastAsia"/>
          <w:sz w:val="22"/>
        </w:rPr>
        <w:t>2　提 出 先：</w:t>
      </w:r>
    </w:p>
    <w:p w14:paraId="445B27EA" w14:textId="77777777" w:rsidR="00FF7F74" w:rsidRPr="002C53BD" w:rsidRDefault="00FF7F74" w:rsidP="00FF7F74">
      <w:pPr>
        <w:autoSpaceDE w:val="0"/>
        <w:autoSpaceDN w:val="0"/>
        <w:adjustRightInd w:val="0"/>
        <w:rPr>
          <w:rFonts w:asciiTheme="minorEastAsia" w:hAnsiTheme="minorEastAsia" w:cs="Times New Roman"/>
          <w:sz w:val="22"/>
        </w:rPr>
      </w:pPr>
      <w:r w:rsidRPr="002C53BD">
        <w:rPr>
          <w:rFonts w:asciiTheme="minorEastAsia" w:hAnsiTheme="minorEastAsia" w:cs="Times New Roman" w:hint="eastAsia"/>
          <w:sz w:val="22"/>
        </w:rPr>
        <w:t>3　提出期限：</w:t>
      </w:r>
    </w:p>
    <w:p w14:paraId="781705BC" w14:textId="77777777" w:rsidR="00FF7F74" w:rsidRPr="002C53BD" w:rsidRDefault="00FF7F74" w:rsidP="00FF7F74">
      <w:pPr>
        <w:autoSpaceDE w:val="0"/>
        <w:autoSpaceDN w:val="0"/>
        <w:adjustRightInd w:val="0"/>
        <w:rPr>
          <w:rFonts w:asciiTheme="minorEastAsia" w:hAnsiTheme="minorEastAsia" w:cs="Times New Roman"/>
          <w:sz w:val="22"/>
        </w:rPr>
      </w:pPr>
    </w:p>
    <w:p w14:paraId="2643F350" w14:textId="77777777" w:rsidR="00FF7F74" w:rsidRPr="002C53BD" w:rsidRDefault="00FF7F74" w:rsidP="00FF7F74">
      <w:pPr>
        <w:autoSpaceDE w:val="0"/>
        <w:autoSpaceDN w:val="0"/>
        <w:adjustRightInd w:val="0"/>
        <w:rPr>
          <w:rFonts w:asciiTheme="minorEastAsia" w:hAnsiTheme="minorEastAsia" w:cs="Times New Roman"/>
          <w:sz w:val="22"/>
        </w:rPr>
      </w:pPr>
    </w:p>
    <w:p w14:paraId="17D9FAD6" w14:textId="77777777" w:rsidR="00FF7F74" w:rsidRPr="002C53BD" w:rsidRDefault="00FF7F74" w:rsidP="00FF7F74">
      <w:pPr>
        <w:autoSpaceDE w:val="0"/>
        <w:autoSpaceDN w:val="0"/>
        <w:adjustRightInd w:val="0"/>
        <w:rPr>
          <w:rFonts w:asciiTheme="minorEastAsia" w:hAnsiTheme="minorEastAsia" w:cs="Times New Roman"/>
          <w:sz w:val="22"/>
        </w:rPr>
      </w:pPr>
    </w:p>
    <w:p w14:paraId="2078B51E" w14:textId="77777777" w:rsidR="00FF7F74" w:rsidRPr="002C53BD" w:rsidRDefault="00FF7F74" w:rsidP="00FF7F74">
      <w:pPr>
        <w:autoSpaceDE w:val="0"/>
        <w:autoSpaceDN w:val="0"/>
        <w:adjustRightInd w:val="0"/>
        <w:rPr>
          <w:rFonts w:asciiTheme="minorEastAsia" w:hAnsiTheme="minorEastAsia" w:cs="Times New Roman"/>
          <w:sz w:val="22"/>
        </w:rPr>
      </w:pPr>
    </w:p>
    <w:p w14:paraId="51C8FD6A" w14:textId="77777777" w:rsidR="00FF7F74" w:rsidRPr="002C53BD" w:rsidRDefault="00FF7F74" w:rsidP="00FF7F74">
      <w:pPr>
        <w:autoSpaceDE w:val="0"/>
        <w:autoSpaceDN w:val="0"/>
        <w:adjustRightInd w:val="0"/>
        <w:rPr>
          <w:rFonts w:asciiTheme="minorEastAsia" w:hAnsiTheme="minorEastAsia" w:cs="Times New Roman"/>
          <w:sz w:val="22"/>
        </w:rPr>
      </w:pPr>
    </w:p>
    <w:p w14:paraId="26AEAA38" w14:textId="77777777" w:rsidR="00FF7F74" w:rsidRPr="002C53BD" w:rsidRDefault="00FF7F74" w:rsidP="00FF7F74">
      <w:pPr>
        <w:autoSpaceDE w:val="0"/>
        <w:autoSpaceDN w:val="0"/>
        <w:adjustRightInd w:val="0"/>
        <w:rPr>
          <w:rFonts w:asciiTheme="minorEastAsia" w:hAnsiTheme="minorEastAsia" w:cs="Times New Roman"/>
          <w:sz w:val="22"/>
        </w:rPr>
      </w:pPr>
    </w:p>
    <w:p w14:paraId="15C4F09A" w14:textId="77777777" w:rsidR="00FF7F74" w:rsidRPr="002C53BD" w:rsidRDefault="00FF7F74" w:rsidP="00FF7F74">
      <w:pPr>
        <w:autoSpaceDE w:val="0"/>
        <w:autoSpaceDN w:val="0"/>
        <w:adjustRightInd w:val="0"/>
        <w:rPr>
          <w:rFonts w:asciiTheme="minorEastAsia" w:hAnsiTheme="minorEastAsia" w:cs="Times New Roman"/>
          <w:sz w:val="22"/>
        </w:rPr>
      </w:pPr>
    </w:p>
    <w:tbl>
      <w:tblPr>
        <w:tblStyle w:val="af9"/>
        <w:tblW w:w="0" w:type="auto"/>
        <w:tblInd w:w="108" w:type="dxa"/>
        <w:tblLook w:val="04A0" w:firstRow="1" w:lastRow="0" w:firstColumn="1" w:lastColumn="0" w:noHBand="0" w:noVBand="1"/>
      </w:tblPr>
      <w:tblGrid>
        <w:gridCol w:w="8386"/>
      </w:tblGrid>
      <w:tr w:rsidR="00C60E40" w:rsidRPr="002C53BD" w14:paraId="1B40C478" w14:textId="77777777" w:rsidTr="00DA5A63">
        <w:trPr>
          <w:trHeight w:val="2196"/>
        </w:trPr>
        <w:tc>
          <w:tcPr>
            <w:tcW w:w="8386" w:type="dxa"/>
          </w:tcPr>
          <w:p w14:paraId="68CECBCD" w14:textId="77777777" w:rsidR="00C60E40" w:rsidRPr="002C53BD" w:rsidRDefault="00C60E40" w:rsidP="00DA5A63">
            <w:pPr>
              <w:autoSpaceDE w:val="0"/>
              <w:autoSpaceDN w:val="0"/>
              <w:adjustRightInd w:val="0"/>
              <w:ind w:rightChars="150" w:right="315"/>
              <w:rPr>
                <w:rFonts w:asciiTheme="minorEastAsia" w:hAnsiTheme="minorEastAsia" w:cs="Times New Roman"/>
                <w:sz w:val="22"/>
              </w:rPr>
            </w:pPr>
            <w:r w:rsidRPr="002C53BD">
              <w:rPr>
                <w:rFonts w:asciiTheme="minorEastAsia" w:hAnsiTheme="minorEastAsia" w:cs="Times New Roman" w:hint="eastAsia"/>
                <w:sz w:val="22"/>
              </w:rPr>
              <w:t>注意事項</w:t>
            </w:r>
          </w:p>
          <w:p w14:paraId="606D69D0" w14:textId="77777777" w:rsidR="00C60E40" w:rsidRPr="002C53BD" w:rsidRDefault="00C60E40" w:rsidP="00DA5A63">
            <w:pPr>
              <w:numPr>
                <w:ilvl w:val="0"/>
                <w:numId w:val="20"/>
              </w:numPr>
              <w:tabs>
                <w:tab w:val="clear" w:pos="750"/>
                <w:tab w:val="num" w:pos="-426"/>
                <w:tab w:val="num" w:pos="567"/>
              </w:tabs>
              <w:ind w:leftChars="67" w:left="566" w:rightChars="150" w:right="315" w:hangingChars="193" w:hanging="425"/>
              <w:rPr>
                <w:rFonts w:asciiTheme="minorEastAsia" w:hAnsiTheme="minorEastAsia" w:cs="Times New Roman"/>
                <w:sz w:val="22"/>
              </w:rPr>
            </w:pPr>
            <w:r w:rsidRPr="002C53BD">
              <w:rPr>
                <w:rFonts w:asciiTheme="minorEastAsia" w:hAnsiTheme="minorEastAsia" w:cs="Times New Roman" w:hint="eastAsia"/>
                <w:sz w:val="22"/>
              </w:rPr>
              <w:t>企画提案書の提出期限後における書類の追加、修正および再提出には原則として応じないこととする。</w:t>
            </w:r>
          </w:p>
          <w:p w14:paraId="60813171" w14:textId="77777777" w:rsidR="00C60E40" w:rsidRPr="002C53BD" w:rsidRDefault="00C60E40" w:rsidP="00DA5A63">
            <w:pPr>
              <w:numPr>
                <w:ilvl w:val="0"/>
                <w:numId w:val="20"/>
              </w:numPr>
              <w:tabs>
                <w:tab w:val="clear" w:pos="750"/>
                <w:tab w:val="num" w:pos="567"/>
                <w:tab w:val="num" w:pos="892"/>
              </w:tabs>
              <w:ind w:leftChars="67" w:left="550" w:rightChars="150" w:right="315" w:hangingChars="193" w:hanging="409"/>
              <w:rPr>
                <w:rFonts w:asciiTheme="minorEastAsia" w:hAnsiTheme="minorEastAsia" w:cs="Times New Roman"/>
                <w:spacing w:val="-4"/>
                <w:sz w:val="22"/>
              </w:rPr>
            </w:pPr>
            <w:r w:rsidRPr="002C53BD">
              <w:rPr>
                <w:rFonts w:asciiTheme="minorEastAsia" w:hAnsiTheme="minorEastAsia" w:cs="Times New Roman" w:hint="eastAsia"/>
                <w:spacing w:val="-4"/>
                <w:sz w:val="22"/>
              </w:rPr>
              <w:t>企画提案書の作成および提出等に要する費用は、提案者側の負担とする。</w:t>
            </w:r>
          </w:p>
          <w:p w14:paraId="5752B6EF" w14:textId="33884206" w:rsidR="00C60E40" w:rsidRPr="002C53BD" w:rsidRDefault="00C60E40" w:rsidP="00DA5A63">
            <w:pPr>
              <w:numPr>
                <w:ilvl w:val="0"/>
                <w:numId w:val="20"/>
              </w:numPr>
              <w:tabs>
                <w:tab w:val="clear" w:pos="750"/>
                <w:tab w:val="num" w:pos="567"/>
              </w:tabs>
              <w:ind w:leftChars="67" w:left="566" w:rightChars="150" w:right="315" w:hangingChars="193" w:hanging="425"/>
              <w:rPr>
                <w:rFonts w:asciiTheme="minorEastAsia" w:hAnsiTheme="minorEastAsia" w:cs="Times New Roman"/>
                <w:sz w:val="22"/>
              </w:rPr>
            </w:pPr>
            <w:r w:rsidRPr="002C53BD">
              <w:rPr>
                <w:rFonts w:asciiTheme="minorEastAsia" w:hAnsiTheme="minorEastAsia" w:cs="Times New Roman" w:hint="eastAsia"/>
                <w:sz w:val="22"/>
              </w:rPr>
              <w:t>提出された企画提案書等は返却しないものとし、当該提案者に無断で</w:t>
            </w:r>
            <w:r w:rsidR="001852E5">
              <w:rPr>
                <w:rFonts w:asciiTheme="minorEastAsia" w:hAnsiTheme="minorEastAsia" w:cs="Times New Roman" w:hint="eastAsia"/>
                <w:sz w:val="22"/>
              </w:rPr>
              <w:t>２</w:t>
            </w:r>
            <w:r w:rsidRPr="002C53BD">
              <w:rPr>
                <w:rFonts w:asciiTheme="minorEastAsia" w:hAnsiTheme="minorEastAsia" w:cs="Times New Roman" w:hint="eastAsia"/>
                <w:sz w:val="22"/>
              </w:rPr>
              <w:t>次的な使用は行わない。</w:t>
            </w:r>
          </w:p>
        </w:tc>
      </w:tr>
    </w:tbl>
    <w:p w14:paraId="4FEE5D32" w14:textId="77777777" w:rsidR="00C60E40" w:rsidRPr="00C60E40" w:rsidRDefault="00C60E40" w:rsidP="00FF7F74">
      <w:pPr>
        <w:autoSpaceDE w:val="0"/>
        <w:autoSpaceDN w:val="0"/>
        <w:adjustRightInd w:val="0"/>
        <w:rPr>
          <w:rFonts w:asciiTheme="minorEastAsia" w:hAnsiTheme="minorEastAsia" w:cs="Times New Roman"/>
          <w:sz w:val="22"/>
        </w:rPr>
        <w:sectPr w:rsidR="00C60E40" w:rsidRPr="00C60E40" w:rsidSect="004B50EA">
          <w:pgSz w:w="11906" w:h="16838"/>
          <w:pgMar w:top="1985" w:right="1701" w:bottom="1701" w:left="1701" w:header="851" w:footer="992" w:gutter="0"/>
          <w:pgNumType w:start="0"/>
          <w:cols w:space="425"/>
          <w:titlePg/>
          <w:docGrid w:type="lines" w:linePitch="360"/>
        </w:sectPr>
      </w:pPr>
    </w:p>
    <w:p w14:paraId="613D2C85"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様式第７号１</w:t>
      </w:r>
    </w:p>
    <w:p w14:paraId="02E1D0D3"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令和　　 年 　　月 　　日</w:t>
      </w:r>
    </w:p>
    <w:p w14:paraId="2C14CE59"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鯖江市長  殿</w:t>
      </w:r>
    </w:p>
    <w:p w14:paraId="353CFFCE"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365"/>
      </w:tblGrid>
      <w:tr w:rsidR="00FF7F74" w:rsidRPr="002C53BD" w14:paraId="598F15A8" w14:textId="77777777" w:rsidTr="007E28C0">
        <w:trPr>
          <w:jc w:val="right"/>
        </w:trPr>
        <w:tc>
          <w:tcPr>
            <w:tcW w:w="1985" w:type="dxa"/>
            <w:vAlign w:val="center"/>
          </w:tcPr>
          <w:p w14:paraId="002E59A8"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550"/>
                <w:kern w:val="0"/>
                <w:sz w:val="22"/>
              </w:rPr>
              <w:t>住</w:t>
            </w:r>
            <w:r w:rsidRPr="002C53BD">
              <w:rPr>
                <w:rFonts w:asciiTheme="minorEastAsia" w:hAnsiTheme="minorEastAsia" w:cs="Meiryo UI" w:hint="eastAsia"/>
                <w:kern w:val="0"/>
                <w:sz w:val="22"/>
              </w:rPr>
              <w:t>所</w:t>
            </w:r>
          </w:p>
        </w:tc>
        <w:tc>
          <w:tcPr>
            <w:tcW w:w="3365" w:type="dxa"/>
            <w:vAlign w:val="center"/>
          </w:tcPr>
          <w:p w14:paraId="0D323104" w14:textId="77777777" w:rsidR="00FF7F74" w:rsidRPr="002C53BD" w:rsidRDefault="00FF7F74" w:rsidP="00DA5A63">
            <w:pPr>
              <w:jc w:val="right"/>
              <w:rPr>
                <w:rFonts w:asciiTheme="minorEastAsia" w:hAnsiTheme="minorEastAsia" w:cs="Meiryo UI"/>
                <w:sz w:val="22"/>
              </w:rPr>
            </w:pPr>
          </w:p>
        </w:tc>
      </w:tr>
      <w:tr w:rsidR="00FF7F74" w:rsidRPr="002C53BD" w14:paraId="546C5B82" w14:textId="77777777" w:rsidTr="007E28C0">
        <w:trPr>
          <w:jc w:val="right"/>
        </w:trPr>
        <w:tc>
          <w:tcPr>
            <w:tcW w:w="1985" w:type="dxa"/>
            <w:vAlign w:val="center"/>
          </w:tcPr>
          <w:p w14:paraId="613EC6E1"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15"/>
                <w:kern w:val="0"/>
                <w:sz w:val="22"/>
              </w:rPr>
              <w:t>名称または商</w:t>
            </w:r>
            <w:r w:rsidRPr="002C53BD">
              <w:rPr>
                <w:rFonts w:asciiTheme="minorEastAsia" w:hAnsiTheme="minorEastAsia" w:cs="Meiryo UI" w:hint="eastAsia"/>
                <w:kern w:val="0"/>
                <w:sz w:val="22"/>
              </w:rPr>
              <w:t>号</w:t>
            </w:r>
          </w:p>
        </w:tc>
        <w:tc>
          <w:tcPr>
            <w:tcW w:w="3365" w:type="dxa"/>
            <w:vAlign w:val="center"/>
          </w:tcPr>
          <w:p w14:paraId="40609622" w14:textId="77777777" w:rsidR="00FF7F74" w:rsidRPr="002C53BD" w:rsidRDefault="00FF7F74" w:rsidP="00DA5A63">
            <w:pPr>
              <w:jc w:val="right"/>
              <w:rPr>
                <w:rFonts w:asciiTheme="minorEastAsia" w:hAnsiTheme="minorEastAsia" w:cs="Meiryo UI"/>
                <w:sz w:val="22"/>
              </w:rPr>
            </w:pPr>
          </w:p>
        </w:tc>
      </w:tr>
      <w:tr w:rsidR="00FF7F74" w:rsidRPr="002C53BD" w14:paraId="6A0E3C97" w14:textId="77777777" w:rsidTr="007E28C0">
        <w:trPr>
          <w:jc w:val="right"/>
        </w:trPr>
        <w:tc>
          <w:tcPr>
            <w:tcW w:w="1985" w:type="dxa"/>
            <w:vAlign w:val="center"/>
          </w:tcPr>
          <w:p w14:paraId="5BFF7D2A" w14:textId="77777777" w:rsidR="00FF7F74" w:rsidRPr="002C53BD" w:rsidRDefault="00FF7F74" w:rsidP="00DA5A63">
            <w:pPr>
              <w:jc w:val="distribute"/>
              <w:rPr>
                <w:rFonts w:asciiTheme="minorEastAsia" w:hAnsiTheme="minorEastAsia"/>
                <w:sz w:val="22"/>
              </w:rPr>
            </w:pPr>
            <w:r w:rsidRPr="002C53BD">
              <w:rPr>
                <w:rFonts w:asciiTheme="minorEastAsia" w:hAnsiTheme="minorEastAsia" w:cs="Meiryo UI" w:hint="eastAsia"/>
                <w:spacing w:val="22"/>
                <w:kern w:val="0"/>
                <w:sz w:val="22"/>
              </w:rPr>
              <w:t>代表者職氏</w:t>
            </w:r>
            <w:r w:rsidRPr="002C53BD">
              <w:rPr>
                <w:rFonts w:asciiTheme="minorEastAsia" w:hAnsiTheme="minorEastAsia" w:cs="Meiryo UI" w:hint="eastAsia"/>
                <w:kern w:val="0"/>
                <w:sz w:val="22"/>
              </w:rPr>
              <w:t>名</w:t>
            </w:r>
          </w:p>
        </w:tc>
        <w:tc>
          <w:tcPr>
            <w:tcW w:w="3365" w:type="dxa"/>
            <w:vAlign w:val="center"/>
          </w:tcPr>
          <w:p w14:paraId="7371A685" w14:textId="77777777" w:rsidR="00FF7F74" w:rsidRPr="002C53BD" w:rsidRDefault="00FF7F74" w:rsidP="00DA5A63">
            <w:pPr>
              <w:jc w:val="right"/>
              <w:rPr>
                <w:rFonts w:asciiTheme="minorEastAsia" w:hAnsiTheme="minorEastAsia"/>
                <w:sz w:val="22"/>
              </w:rPr>
            </w:pPr>
            <w:r w:rsidRPr="002C53BD">
              <w:rPr>
                <w:rFonts w:asciiTheme="minorEastAsia" w:hAnsiTheme="minorEastAsia" w:hint="eastAsia"/>
                <w:sz w:val="22"/>
              </w:rPr>
              <w:t>印</w:t>
            </w:r>
          </w:p>
        </w:tc>
      </w:tr>
    </w:tbl>
    <w:p w14:paraId="3F376BDC" w14:textId="77777777" w:rsidR="00FF7F74" w:rsidRPr="002C53BD" w:rsidRDefault="00FF7F74" w:rsidP="00FF7F74">
      <w:pPr>
        <w:autoSpaceDE w:val="0"/>
        <w:autoSpaceDN w:val="0"/>
        <w:adjustRightInd w:val="0"/>
        <w:jc w:val="center"/>
        <w:rPr>
          <w:rFonts w:asciiTheme="minorEastAsia" w:hAnsiTheme="minorEastAsia" w:cs="Meiryo UI"/>
          <w:kern w:val="0"/>
          <w:sz w:val="22"/>
        </w:rPr>
      </w:pPr>
    </w:p>
    <w:p w14:paraId="4C31AC31" w14:textId="77777777" w:rsidR="00FF7F74" w:rsidRPr="002C53BD" w:rsidRDefault="00FF7F74" w:rsidP="00FF7F74">
      <w:pPr>
        <w:autoSpaceDE w:val="0"/>
        <w:autoSpaceDN w:val="0"/>
        <w:adjustRightInd w:val="0"/>
        <w:jc w:val="center"/>
        <w:rPr>
          <w:rFonts w:asciiTheme="minorEastAsia" w:hAnsiTheme="minorEastAsia" w:cs="Meiryo UI"/>
          <w:kern w:val="0"/>
          <w:sz w:val="22"/>
        </w:rPr>
      </w:pPr>
    </w:p>
    <w:p w14:paraId="28A7A267" w14:textId="25DDE2E3" w:rsidR="00FF7F74" w:rsidRPr="002C53BD" w:rsidRDefault="0080146B" w:rsidP="0080146B">
      <w:pPr>
        <w:autoSpaceDE w:val="0"/>
        <w:autoSpaceDN w:val="0"/>
        <w:adjustRightInd w:val="0"/>
        <w:jc w:val="center"/>
        <w:rPr>
          <w:rFonts w:asciiTheme="minorEastAsia" w:hAnsiTheme="minorEastAsia" w:cs="Meiryo UI"/>
          <w:kern w:val="0"/>
          <w:sz w:val="22"/>
        </w:rPr>
      </w:pPr>
      <w:r w:rsidRPr="002C53BD">
        <w:rPr>
          <w:rFonts w:asciiTheme="minorEastAsia" w:hAnsiTheme="minorEastAsia" w:cs="Meiryo UI" w:hint="eastAsia"/>
          <w:kern w:val="0"/>
          <w:sz w:val="22"/>
        </w:rPr>
        <w:t xml:space="preserve">企　画　提　案　</w:t>
      </w:r>
      <w:r w:rsidR="00FF7F74" w:rsidRPr="002C53BD">
        <w:rPr>
          <w:rFonts w:asciiTheme="minorEastAsia" w:hAnsiTheme="minorEastAsia" w:cs="Meiryo UI" w:hint="eastAsia"/>
          <w:kern w:val="0"/>
          <w:sz w:val="22"/>
        </w:rPr>
        <w:t>書</w:t>
      </w:r>
    </w:p>
    <w:p w14:paraId="420E11A6" w14:textId="77777777" w:rsidR="00FF7F74" w:rsidRPr="002C53BD" w:rsidRDefault="00FF7F74" w:rsidP="00FF7F74">
      <w:pPr>
        <w:autoSpaceDE w:val="0"/>
        <w:autoSpaceDN w:val="0"/>
        <w:adjustRightInd w:val="0"/>
        <w:jc w:val="center"/>
        <w:rPr>
          <w:rFonts w:asciiTheme="minorEastAsia" w:hAnsiTheme="minorEastAsia" w:cs="Meiryo UI"/>
          <w:kern w:val="0"/>
          <w:sz w:val="22"/>
        </w:rPr>
      </w:pPr>
    </w:p>
    <w:p w14:paraId="30C7EB0B" w14:textId="48E5B17A"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次の業務について、下記のとおり</w:t>
      </w:r>
      <w:r w:rsidR="002A7494" w:rsidRPr="002C53BD">
        <w:rPr>
          <w:rFonts w:asciiTheme="minorEastAsia" w:hAnsiTheme="minorEastAsia" w:cs="Times New Roman" w:hint="eastAsia"/>
          <w:sz w:val="22"/>
        </w:rPr>
        <w:t>企画</w:t>
      </w:r>
      <w:r w:rsidRPr="002C53BD">
        <w:rPr>
          <w:rFonts w:asciiTheme="minorEastAsia" w:hAnsiTheme="minorEastAsia" w:cs="Times New Roman" w:hint="eastAsia"/>
          <w:sz w:val="22"/>
        </w:rPr>
        <w:t>提案書を提出します。</w:t>
      </w:r>
    </w:p>
    <w:p w14:paraId="0090C164"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4C57DC3D"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61A8F1DE" w14:textId="0AD09C4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業務名：</w:t>
      </w:r>
      <w:r w:rsidR="00AD102F" w:rsidRPr="009D1983">
        <w:rPr>
          <w:rFonts w:asciiTheme="minorEastAsia" w:hAnsiTheme="minorEastAsia" w:hint="eastAsia"/>
          <w:sz w:val="22"/>
        </w:rPr>
        <w:t>移住定住特設サイト構築事業業務委託</w:t>
      </w:r>
    </w:p>
    <w:p w14:paraId="2953B18F"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067A1C36" w14:textId="77777777" w:rsidR="00C60E40" w:rsidRDefault="00FF7F74" w:rsidP="00FF7F74">
      <w:pPr>
        <w:widowControl/>
        <w:jc w:val="lef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sz w:val="22"/>
        </w:rPr>
        <w:br w:type="page"/>
      </w:r>
    </w:p>
    <w:p w14:paraId="55ABFC29" w14:textId="77777777" w:rsidR="00FF7F74" w:rsidRPr="002C53BD" w:rsidRDefault="00FF7F74" w:rsidP="00FF7F74">
      <w:pPr>
        <w:overflowPunct w:val="0"/>
        <w:autoSpaceDE w:val="0"/>
        <w:autoSpaceDN w:val="0"/>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様式第７号２</w:t>
      </w:r>
    </w:p>
    <w:p w14:paraId="41F59D77" w14:textId="77777777" w:rsidR="00FF7F74" w:rsidRPr="002C53BD" w:rsidRDefault="00FF7F74" w:rsidP="00FF7F74">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pacing w:val="82"/>
          <w:kern w:val="0"/>
          <w:sz w:val="22"/>
          <w:fitText w:val="1760" w:id="-1265359613"/>
        </w:rPr>
        <w:t>業務実績</w:t>
      </w:r>
      <w:r w:rsidRPr="002C53BD">
        <w:rPr>
          <w:rFonts w:asciiTheme="minorEastAsia" w:hAnsiTheme="minorEastAsia" w:cs="Meiryo UI" w:hint="eastAsia"/>
          <w:spacing w:val="2"/>
          <w:kern w:val="0"/>
          <w:sz w:val="22"/>
          <w:fitText w:val="1760" w:id="-1265359613"/>
        </w:rPr>
        <w:t>書</w:t>
      </w:r>
    </w:p>
    <w:p w14:paraId="06A6BFA4" w14:textId="77777777" w:rsidR="00FF7F74" w:rsidRPr="002C53BD" w:rsidRDefault="00FF7F74" w:rsidP="00FF7F74">
      <w:pPr>
        <w:overflowPunct w:val="0"/>
        <w:autoSpaceDE w:val="0"/>
        <w:autoSpaceDN w:val="0"/>
        <w:jc w:val="center"/>
        <w:rPr>
          <w:rFonts w:asciiTheme="minorEastAsia" w:hAnsiTheme="minorEastAsia" w:cs="Meiryo UI"/>
          <w:sz w:val="22"/>
        </w:rPr>
      </w:pPr>
    </w:p>
    <w:p w14:paraId="4612AF26" w14:textId="2C10E267" w:rsidR="00FF7F74" w:rsidRPr="002C53BD" w:rsidRDefault="00FF7F74" w:rsidP="00FF7F74">
      <w:pPr>
        <w:overflowPunct w:val="0"/>
        <w:autoSpaceDE w:val="0"/>
        <w:autoSpaceDN w:val="0"/>
        <w:ind w:firstLineChars="100" w:firstLine="220"/>
        <w:jc w:val="left"/>
        <w:rPr>
          <w:rFonts w:asciiTheme="minorEastAsia" w:hAnsiTheme="minorEastAsia" w:cs="Meiryo UI"/>
          <w:sz w:val="22"/>
        </w:rPr>
      </w:pPr>
      <w:r w:rsidRPr="002C53BD">
        <w:rPr>
          <w:rFonts w:asciiTheme="minorEastAsia" w:hAnsiTheme="minorEastAsia" w:hint="eastAsia"/>
          <w:sz w:val="22"/>
        </w:rPr>
        <w:t>地方自治体</w:t>
      </w:r>
      <w:r w:rsidR="00A239D2" w:rsidRPr="002C53BD">
        <w:rPr>
          <w:rFonts w:asciiTheme="minorEastAsia" w:hAnsiTheme="minorEastAsia" w:hint="eastAsia"/>
          <w:sz w:val="22"/>
        </w:rPr>
        <w:t>および民間</w:t>
      </w:r>
      <w:r w:rsidR="002A7494" w:rsidRPr="002C53BD">
        <w:rPr>
          <w:rFonts w:asciiTheme="minorEastAsia" w:hAnsiTheme="minorEastAsia" w:hint="eastAsia"/>
          <w:sz w:val="22"/>
        </w:rPr>
        <w:t>事業者</w:t>
      </w:r>
      <w:r w:rsidRPr="002C53BD">
        <w:rPr>
          <w:rFonts w:asciiTheme="minorEastAsia" w:hAnsiTheme="minorEastAsia" w:hint="eastAsia"/>
          <w:sz w:val="22"/>
        </w:rPr>
        <w:t>へ納入</w:t>
      </w:r>
      <w:r w:rsidRPr="002C53BD">
        <w:rPr>
          <w:rFonts w:asciiTheme="minorEastAsia" w:hAnsiTheme="minorEastAsia" w:cs="Meiryo UI" w:hint="eastAsia"/>
          <w:sz w:val="22"/>
        </w:rPr>
        <w:t>の業務実績を記入すること。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680"/>
        <w:gridCol w:w="2973"/>
        <w:gridCol w:w="2116"/>
      </w:tblGrid>
      <w:tr w:rsidR="00FF7F74" w:rsidRPr="002C53BD" w14:paraId="503371AE" w14:textId="77777777" w:rsidTr="00DA5A63">
        <w:trPr>
          <w:trHeight w:val="850"/>
          <w:jc w:val="center"/>
        </w:trPr>
        <w:tc>
          <w:tcPr>
            <w:tcW w:w="726" w:type="dxa"/>
            <w:vMerge w:val="restart"/>
            <w:vAlign w:val="center"/>
          </w:tcPr>
          <w:p w14:paraId="55D623F6"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No.</w:t>
            </w:r>
          </w:p>
        </w:tc>
        <w:tc>
          <w:tcPr>
            <w:tcW w:w="2693" w:type="dxa"/>
            <w:tcBorders>
              <w:bottom w:val="dashSmallGap" w:sz="4" w:space="0" w:color="auto"/>
            </w:tcBorders>
            <w:vAlign w:val="center"/>
          </w:tcPr>
          <w:p w14:paraId="132E886F"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契約相手</w:t>
            </w:r>
          </w:p>
        </w:tc>
        <w:tc>
          <w:tcPr>
            <w:tcW w:w="2991" w:type="dxa"/>
            <w:tcBorders>
              <w:bottom w:val="dashSmallGap" w:sz="4" w:space="0" w:color="auto"/>
            </w:tcBorders>
            <w:vAlign w:val="center"/>
          </w:tcPr>
          <w:p w14:paraId="7B34CBA9"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契約金額</w:t>
            </w:r>
          </w:p>
        </w:tc>
        <w:tc>
          <w:tcPr>
            <w:tcW w:w="2128" w:type="dxa"/>
            <w:vMerge w:val="restart"/>
            <w:vAlign w:val="center"/>
          </w:tcPr>
          <w:p w14:paraId="3375FB38"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備考</w:t>
            </w:r>
          </w:p>
        </w:tc>
      </w:tr>
      <w:tr w:rsidR="00FF7F74" w:rsidRPr="002C53BD" w14:paraId="7E103BE6" w14:textId="77777777" w:rsidTr="00DA5A63">
        <w:trPr>
          <w:trHeight w:val="850"/>
          <w:jc w:val="center"/>
        </w:trPr>
        <w:tc>
          <w:tcPr>
            <w:tcW w:w="726" w:type="dxa"/>
            <w:vMerge/>
          </w:tcPr>
          <w:p w14:paraId="609CEDFC" w14:textId="77777777" w:rsidR="00FF7F74" w:rsidRPr="002C53BD" w:rsidRDefault="00FF7F74" w:rsidP="00DA5A63">
            <w:pPr>
              <w:overflowPunct w:val="0"/>
              <w:autoSpaceDE w:val="0"/>
              <w:autoSpaceDN w:val="0"/>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7F62CB36" w14:textId="64C43B6C"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契約形態</w:t>
            </w:r>
          </w:p>
        </w:tc>
        <w:tc>
          <w:tcPr>
            <w:tcW w:w="2991" w:type="dxa"/>
            <w:tcBorders>
              <w:top w:val="dashSmallGap" w:sz="4" w:space="0" w:color="auto"/>
              <w:bottom w:val="single" w:sz="4" w:space="0" w:color="auto"/>
            </w:tcBorders>
            <w:vAlign w:val="center"/>
          </w:tcPr>
          <w:p w14:paraId="0C1AE1B0"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契約期間</w:t>
            </w:r>
          </w:p>
        </w:tc>
        <w:tc>
          <w:tcPr>
            <w:tcW w:w="2128" w:type="dxa"/>
            <w:vMerge/>
          </w:tcPr>
          <w:p w14:paraId="7E50D535"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3FDDA26D" w14:textId="77777777" w:rsidTr="00DA5A63">
        <w:trPr>
          <w:trHeight w:val="850"/>
          <w:jc w:val="center"/>
        </w:trPr>
        <w:tc>
          <w:tcPr>
            <w:tcW w:w="726" w:type="dxa"/>
            <w:vMerge w:val="restart"/>
            <w:vAlign w:val="center"/>
          </w:tcPr>
          <w:p w14:paraId="4FD6EB41"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①</w:t>
            </w:r>
          </w:p>
        </w:tc>
        <w:tc>
          <w:tcPr>
            <w:tcW w:w="2693" w:type="dxa"/>
            <w:tcBorders>
              <w:bottom w:val="dashSmallGap" w:sz="4" w:space="0" w:color="auto"/>
            </w:tcBorders>
          </w:tcPr>
          <w:p w14:paraId="030BEA78" w14:textId="77777777" w:rsidR="00FF7F74" w:rsidRPr="002C53BD" w:rsidRDefault="00FF7F74" w:rsidP="00DA5A63">
            <w:pPr>
              <w:wordWrap w:val="0"/>
              <w:overflowPunct w:val="0"/>
              <w:autoSpaceDE w:val="0"/>
              <w:autoSpaceDN w:val="0"/>
              <w:rPr>
                <w:rFonts w:asciiTheme="minorEastAsia" w:hAnsiTheme="minorEastAsia" w:cs="Meiryo UI"/>
                <w:sz w:val="22"/>
              </w:rPr>
            </w:pPr>
          </w:p>
        </w:tc>
        <w:tc>
          <w:tcPr>
            <w:tcW w:w="2991" w:type="dxa"/>
            <w:tcBorders>
              <w:bottom w:val="dashSmallGap" w:sz="4" w:space="0" w:color="auto"/>
            </w:tcBorders>
            <w:vAlign w:val="center"/>
          </w:tcPr>
          <w:p w14:paraId="7B2EA680" w14:textId="77777777" w:rsidR="00FF7F74" w:rsidRPr="002C53BD" w:rsidRDefault="00FF7F74" w:rsidP="00DA5A63">
            <w:pPr>
              <w:wordWrap w:val="0"/>
              <w:overflowPunct w:val="0"/>
              <w:autoSpaceDE w:val="0"/>
              <w:autoSpaceDN w:val="0"/>
              <w:jc w:val="right"/>
              <w:rPr>
                <w:rFonts w:asciiTheme="minorEastAsia" w:hAnsiTheme="minorEastAsia" w:cs="Meiryo UI"/>
                <w:sz w:val="22"/>
              </w:rPr>
            </w:pPr>
            <w:r w:rsidRPr="002C53BD">
              <w:rPr>
                <w:rFonts w:asciiTheme="minorEastAsia" w:hAnsiTheme="minorEastAsia" w:cs="Meiryo UI" w:hint="eastAsia"/>
                <w:sz w:val="22"/>
              </w:rPr>
              <w:t>円</w:t>
            </w:r>
          </w:p>
        </w:tc>
        <w:tc>
          <w:tcPr>
            <w:tcW w:w="2128" w:type="dxa"/>
            <w:vMerge w:val="restart"/>
          </w:tcPr>
          <w:p w14:paraId="47B68373"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37C92EAB" w14:textId="77777777" w:rsidTr="00DA5A63">
        <w:trPr>
          <w:trHeight w:val="850"/>
          <w:jc w:val="center"/>
        </w:trPr>
        <w:tc>
          <w:tcPr>
            <w:tcW w:w="726" w:type="dxa"/>
            <w:vMerge/>
            <w:vAlign w:val="center"/>
          </w:tcPr>
          <w:p w14:paraId="34AD0CA9"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6DCB79CC"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入札 ・ 随契 ・ その他</w:t>
            </w:r>
          </w:p>
          <w:p w14:paraId="320C6F1C"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（該当に○印）</w:t>
            </w:r>
          </w:p>
        </w:tc>
        <w:tc>
          <w:tcPr>
            <w:tcW w:w="2991" w:type="dxa"/>
            <w:tcBorders>
              <w:top w:val="dashSmallGap" w:sz="4" w:space="0" w:color="auto"/>
              <w:bottom w:val="single" w:sz="4" w:space="0" w:color="auto"/>
            </w:tcBorders>
            <w:vAlign w:val="center"/>
          </w:tcPr>
          <w:p w14:paraId="220F6382"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w:t>
            </w:r>
          </w:p>
        </w:tc>
        <w:tc>
          <w:tcPr>
            <w:tcW w:w="2128" w:type="dxa"/>
            <w:vMerge/>
          </w:tcPr>
          <w:p w14:paraId="43694001"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77B16D1C" w14:textId="77777777" w:rsidTr="00DA5A63">
        <w:trPr>
          <w:trHeight w:val="850"/>
          <w:jc w:val="center"/>
        </w:trPr>
        <w:tc>
          <w:tcPr>
            <w:tcW w:w="726" w:type="dxa"/>
            <w:vMerge w:val="restart"/>
            <w:vAlign w:val="center"/>
          </w:tcPr>
          <w:p w14:paraId="3C103AD3"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②</w:t>
            </w:r>
          </w:p>
        </w:tc>
        <w:tc>
          <w:tcPr>
            <w:tcW w:w="2693" w:type="dxa"/>
            <w:tcBorders>
              <w:bottom w:val="dashSmallGap" w:sz="4" w:space="0" w:color="auto"/>
            </w:tcBorders>
            <w:vAlign w:val="center"/>
          </w:tcPr>
          <w:p w14:paraId="55AD8F49"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991" w:type="dxa"/>
            <w:tcBorders>
              <w:bottom w:val="dashSmallGap" w:sz="4" w:space="0" w:color="auto"/>
            </w:tcBorders>
            <w:vAlign w:val="center"/>
          </w:tcPr>
          <w:p w14:paraId="7E5ECD2A" w14:textId="77777777" w:rsidR="00FF7F74" w:rsidRPr="002C53BD" w:rsidRDefault="00FF7F74" w:rsidP="00DA5A63">
            <w:pPr>
              <w:wordWrap w:val="0"/>
              <w:overflowPunct w:val="0"/>
              <w:autoSpaceDE w:val="0"/>
              <w:autoSpaceDN w:val="0"/>
              <w:jc w:val="right"/>
              <w:rPr>
                <w:rFonts w:asciiTheme="minorEastAsia" w:hAnsiTheme="minorEastAsia" w:cs="Meiryo UI"/>
                <w:sz w:val="22"/>
              </w:rPr>
            </w:pPr>
            <w:r w:rsidRPr="002C53BD">
              <w:rPr>
                <w:rFonts w:asciiTheme="minorEastAsia" w:hAnsiTheme="minorEastAsia" w:cs="Meiryo UI" w:hint="eastAsia"/>
                <w:sz w:val="22"/>
              </w:rPr>
              <w:t>円</w:t>
            </w:r>
          </w:p>
        </w:tc>
        <w:tc>
          <w:tcPr>
            <w:tcW w:w="2128" w:type="dxa"/>
            <w:vMerge w:val="restart"/>
          </w:tcPr>
          <w:p w14:paraId="15F1C8CF"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6353F2FB" w14:textId="77777777" w:rsidTr="00DA5A63">
        <w:trPr>
          <w:trHeight w:val="850"/>
          <w:jc w:val="center"/>
        </w:trPr>
        <w:tc>
          <w:tcPr>
            <w:tcW w:w="726" w:type="dxa"/>
            <w:vMerge/>
            <w:vAlign w:val="center"/>
          </w:tcPr>
          <w:p w14:paraId="6CB3C90D"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4834D78E"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入札 ・ 随契 ・ その他</w:t>
            </w:r>
          </w:p>
          <w:p w14:paraId="2E3E48B7"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（該当に○印）</w:t>
            </w:r>
          </w:p>
        </w:tc>
        <w:tc>
          <w:tcPr>
            <w:tcW w:w="2991" w:type="dxa"/>
            <w:tcBorders>
              <w:top w:val="dashSmallGap" w:sz="4" w:space="0" w:color="auto"/>
              <w:bottom w:val="single" w:sz="4" w:space="0" w:color="auto"/>
            </w:tcBorders>
            <w:vAlign w:val="center"/>
          </w:tcPr>
          <w:p w14:paraId="26785E10"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w:t>
            </w:r>
          </w:p>
        </w:tc>
        <w:tc>
          <w:tcPr>
            <w:tcW w:w="2128" w:type="dxa"/>
            <w:vMerge/>
          </w:tcPr>
          <w:p w14:paraId="72BD4D86"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56930AD2" w14:textId="77777777" w:rsidTr="00DA5A63">
        <w:trPr>
          <w:trHeight w:val="850"/>
          <w:jc w:val="center"/>
        </w:trPr>
        <w:tc>
          <w:tcPr>
            <w:tcW w:w="726" w:type="dxa"/>
            <w:vMerge w:val="restart"/>
            <w:vAlign w:val="center"/>
          </w:tcPr>
          <w:p w14:paraId="269D7734"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③</w:t>
            </w:r>
          </w:p>
        </w:tc>
        <w:tc>
          <w:tcPr>
            <w:tcW w:w="2693" w:type="dxa"/>
            <w:tcBorders>
              <w:bottom w:val="dashSmallGap" w:sz="4" w:space="0" w:color="auto"/>
            </w:tcBorders>
            <w:vAlign w:val="center"/>
          </w:tcPr>
          <w:p w14:paraId="01F2CE93"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991" w:type="dxa"/>
            <w:tcBorders>
              <w:bottom w:val="dashSmallGap" w:sz="4" w:space="0" w:color="auto"/>
            </w:tcBorders>
            <w:vAlign w:val="center"/>
          </w:tcPr>
          <w:p w14:paraId="5AEB9838" w14:textId="77777777" w:rsidR="00FF7F74" w:rsidRPr="002C53BD" w:rsidRDefault="00FF7F74" w:rsidP="00DA5A63">
            <w:pPr>
              <w:wordWrap w:val="0"/>
              <w:overflowPunct w:val="0"/>
              <w:autoSpaceDE w:val="0"/>
              <w:autoSpaceDN w:val="0"/>
              <w:jc w:val="right"/>
              <w:rPr>
                <w:rFonts w:asciiTheme="minorEastAsia" w:hAnsiTheme="minorEastAsia" w:cs="Meiryo UI"/>
                <w:sz w:val="22"/>
              </w:rPr>
            </w:pPr>
            <w:r w:rsidRPr="002C53BD">
              <w:rPr>
                <w:rFonts w:asciiTheme="minorEastAsia" w:hAnsiTheme="minorEastAsia" w:cs="Meiryo UI" w:hint="eastAsia"/>
                <w:sz w:val="22"/>
              </w:rPr>
              <w:t>円</w:t>
            </w:r>
          </w:p>
        </w:tc>
        <w:tc>
          <w:tcPr>
            <w:tcW w:w="2128" w:type="dxa"/>
            <w:vMerge w:val="restart"/>
          </w:tcPr>
          <w:p w14:paraId="1B3B8CBE"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691A2188" w14:textId="77777777" w:rsidTr="00DA5A63">
        <w:trPr>
          <w:trHeight w:val="850"/>
          <w:jc w:val="center"/>
        </w:trPr>
        <w:tc>
          <w:tcPr>
            <w:tcW w:w="726" w:type="dxa"/>
            <w:vMerge/>
            <w:vAlign w:val="center"/>
          </w:tcPr>
          <w:p w14:paraId="62130429"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0E938BFD"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入札 ・ 随契 ・ その他</w:t>
            </w:r>
          </w:p>
          <w:p w14:paraId="4D6E1C63"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（該当に○印）</w:t>
            </w:r>
          </w:p>
        </w:tc>
        <w:tc>
          <w:tcPr>
            <w:tcW w:w="2991" w:type="dxa"/>
            <w:tcBorders>
              <w:top w:val="dashSmallGap" w:sz="4" w:space="0" w:color="auto"/>
              <w:bottom w:val="single" w:sz="4" w:space="0" w:color="auto"/>
            </w:tcBorders>
            <w:vAlign w:val="center"/>
          </w:tcPr>
          <w:p w14:paraId="1443D3A4"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w:t>
            </w:r>
          </w:p>
        </w:tc>
        <w:tc>
          <w:tcPr>
            <w:tcW w:w="2128" w:type="dxa"/>
            <w:vMerge/>
          </w:tcPr>
          <w:p w14:paraId="091AED9C"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63A926AF" w14:textId="77777777" w:rsidTr="00DA5A63">
        <w:trPr>
          <w:trHeight w:val="850"/>
          <w:jc w:val="center"/>
        </w:trPr>
        <w:tc>
          <w:tcPr>
            <w:tcW w:w="726" w:type="dxa"/>
            <w:vMerge w:val="restart"/>
            <w:vAlign w:val="center"/>
          </w:tcPr>
          <w:p w14:paraId="2A855086"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④</w:t>
            </w:r>
          </w:p>
        </w:tc>
        <w:tc>
          <w:tcPr>
            <w:tcW w:w="2693" w:type="dxa"/>
            <w:tcBorders>
              <w:bottom w:val="dashSmallGap" w:sz="4" w:space="0" w:color="auto"/>
            </w:tcBorders>
            <w:vAlign w:val="center"/>
          </w:tcPr>
          <w:p w14:paraId="576EF0A8"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991" w:type="dxa"/>
            <w:tcBorders>
              <w:bottom w:val="dashSmallGap" w:sz="4" w:space="0" w:color="auto"/>
            </w:tcBorders>
            <w:vAlign w:val="center"/>
          </w:tcPr>
          <w:p w14:paraId="56133DEA" w14:textId="77777777" w:rsidR="00FF7F74" w:rsidRPr="002C53BD" w:rsidRDefault="00FF7F74" w:rsidP="00DA5A63">
            <w:pPr>
              <w:wordWrap w:val="0"/>
              <w:overflowPunct w:val="0"/>
              <w:autoSpaceDE w:val="0"/>
              <w:autoSpaceDN w:val="0"/>
              <w:jc w:val="right"/>
              <w:rPr>
                <w:rFonts w:asciiTheme="minorEastAsia" w:hAnsiTheme="minorEastAsia" w:cs="Meiryo UI"/>
                <w:sz w:val="22"/>
              </w:rPr>
            </w:pPr>
            <w:r w:rsidRPr="002C53BD">
              <w:rPr>
                <w:rFonts w:asciiTheme="minorEastAsia" w:hAnsiTheme="minorEastAsia" w:cs="Meiryo UI" w:hint="eastAsia"/>
                <w:sz w:val="22"/>
              </w:rPr>
              <w:t>円</w:t>
            </w:r>
          </w:p>
        </w:tc>
        <w:tc>
          <w:tcPr>
            <w:tcW w:w="2128" w:type="dxa"/>
            <w:vMerge w:val="restart"/>
          </w:tcPr>
          <w:p w14:paraId="3B3B0E87"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505C1FDE" w14:textId="77777777" w:rsidTr="00DA5A63">
        <w:trPr>
          <w:trHeight w:val="850"/>
          <w:jc w:val="center"/>
        </w:trPr>
        <w:tc>
          <w:tcPr>
            <w:tcW w:w="726" w:type="dxa"/>
            <w:vMerge/>
            <w:vAlign w:val="center"/>
          </w:tcPr>
          <w:p w14:paraId="6B3DF903"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4386E871"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入札 ・ 随契 ・ その他</w:t>
            </w:r>
          </w:p>
          <w:p w14:paraId="299016BC"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（該当に○印）</w:t>
            </w:r>
          </w:p>
        </w:tc>
        <w:tc>
          <w:tcPr>
            <w:tcW w:w="2991" w:type="dxa"/>
            <w:tcBorders>
              <w:top w:val="dashSmallGap" w:sz="4" w:space="0" w:color="auto"/>
              <w:bottom w:val="single" w:sz="4" w:space="0" w:color="auto"/>
            </w:tcBorders>
            <w:vAlign w:val="center"/>
          </w:tcPr>
          <w:p w14:paraId="17C5026A"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w:t>
            </w:r>
          </w:p>
        </w:tc>
        <w:tc>
          <w:tcPr>
            <w:tcW w:w="2128" w:type="dxa"/>
            <w:vMerge/>
          </w:tcPr>
          <w:p w14:paraId="7BFA675C"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71464A90" w14:textId="77777777" w:rsidTr="00DA5A63">
        <w:trPr>
          <w:trHeight w:val="850"/>
          <w:jc w:val="center"/>
        </w:trPr>
        <w:tc>
          <w:tcPr>
            <w:tcW w:w="726" w:type="dxa"/>
            <w:vMerge w:val="restart"/>
            <w:vAlign w:val="center"/>
          </w:tcPr>
          <w:p w14:paraId="793F73C4"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⑤</w:t>
            </w:r>
          </w:p>
        </w:tc>
        <w:tc>
          <w:tcPr>
            <w:tcW w:w="2693" w:type="dxa"/>
            <w:tcBorders>
              <w:bottom w:val="dashSmallGap" w:sz="4" w:space="0" w:color="auto"/>
            </w:tcBorders>
            <w:vAlign w:val="center"/>
          </w:tcPr>
          <w:p w14:paraId="12492A88"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991" w:type="dxa"/>
            <w:tcBorders>
              <w:bottom w:val="dashSmallGap" w:sz="4" w:space="0" w:color="auto"/>
            </w:tcBorders>
            <w:vAlign w:val="center"/>
          </w:tcPr>
          <w:p w14:paraId="1BF14E7E" w14:textId="77777777" w:rsidR="00FF7F74" w:rsidRPr="002C53BD" w:rsidRDefault="00FF7F74" w:rsidP="00DA5A63">
            <w:pPr>
              <w:overflowPunct w:val="0"/>
              <w:autoSpaceDE w:val="0"/>
              <w:autoSpaceDN w:val="0"/>
              <w:jc w:val="right"/>
              <w:rPr>
                <w:rFonts w:asciiTheme="minorEastAsia" w:hAnsiTheme="minorEastAsia" w:cs="Meiryo UI"/>
                <w:sz w:val="22"/>
              </w:rPr>
            </w:pPr>
            <w:r w:rsidRPr="002C53BD">
              <w:rPr>
                <w:rFonts w:asciiTheme="minorEastAsia" w:hAnsiTheme="minorEastAsia" w:cs="Meiryo UI" w:hint="eastAsia"/>
                <w:sz w:val="22"/>
              </w:rPr>
              <w:t>円</w:t>
            </w:r>
          </w:p>
        </w:tc>
        <w:tc>
          <w:tcPr>
            <w:tcW w:w="2128" w:type="dxa"/>
            <w:vMerge w:val="restart"/>
          </w:tcPr>
          <w:p w14:paraId="135CFC43"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0C0E8F34" w14:textId="77777777" w:rsidTr="00DA5A63">
        <w:trPr>
          <w:trHeight w:val="850"/>
          <w:jc w:val="center"/>
        </w:trPr>
        <w:tc>
          <w:tcPr>
            <w:tcW w:w="726" w:type="dxa"/>
            <w:vMerge/>
            <w:vAlign w:val="center"/>
          </w:tcPr>
          <w:p w14:paraId="30A7674E"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p>
        </w:tc>
        <w:tc>
          <w:tcPr>
            <w:tcW w:w="2693" w:type="dxa"/>
            <w:tcBorders>
              <w:top w:val="dashSmallGap" w:sz="4" w:space="0" w:color="auto"/>
              <w:bottom w:val="single" w:sz="4" w:space="0" w:color="auto"/>
            </w:tcBorders>
            <w:vAlign w:val="center"/>
          </w:tcPr>
          <w:p w14:paraId="2132F1E1"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入札 ・ 随契 ・ その他</w:t>
            </w:r>
          </w:p>
          <w:p w14:paraId="3A7616B6"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（該当に○印）</w:t>
            </w:r>
          </w:p>
        </w:tc>
        <w:tc>
          <w:tcPr>
            <w:tcW w:w="2991" w:type="dxa"/>
            <w:tcBorders>
              <w:top w:val="dashSmallGap" w:sz="4" w:space="0" w:color="auto"/>
              <w:bottom w:val="single" w:sz="4" w:space="0" w:color="auto"/>
            </w:tcBorders>
            <w:vAlign w:val="center"/>
          </w:tcPr>
          <w:p w14:paraId="5F521304"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w:t>
            </w:r>
          </w:p>
        </w:tc>
        <w:tc>
          <w:tcPr>
            <w:tcW w:w="2128" w:type="dxa"/>
            <w:vMerge/>
          </w:tcPr>
          <w:p w14:paraId="6AB0648E" w14:textId="77777777" w:rsidR="00FF7F74" w:rsidRPr="002C53BD" w:rsidRDefault="00FF7F74" w:rsidP="00DA5A63">
            <w:pPr>
              <w:wordWrap w:val="0"/>
              <w:overflowPunct w:val="0"/>
              <w:autoSpaceDE w:val="0"/>
              <w:autoSpaceDN w:val="0"/>
              <w:rPr>
                <w:rFonts w:asciiTheme="minorEastAsia" w:hAnsiTheme="minorEastAsia" w:cs="Meiryo UI"/>
                <w:sz w:val="22"/>
              </w:rPr>
            </w:pPr>
          </w:p>
        </w:tc>
      </w:tr>
    </w:tbl>
    <w:p w14:paraId="25987BC9" w14:textId="77777777" w:rsidR="00FF7F74" w:rsidRPr="002C53BD" w:rsidRDefault="00FF7F74" w:rsidP="00FF7F74">
      <w:pPr>
        <w:overflowPunct w:val="0"/>
        <w:autoSpaceDE w:val="0"/>
        <w:autoSpaceDN w:val="0"/>
        <w:jc w:val="left"/>
        <w:rPr>
          <w:rFonts w:asciiTheme="minorEastAsia" w:hAnsiTheme="minorEastAsia" w:cs="Meiryo UI"/>
          <w:kern w:val="0"/>
          <w:sz w:val="22"/>
        </w:rPr>
      </w:pPr>
    </w:p>
    <w:p w14:paraId="1598FD51" w14:textId="77777777" w:rsidR="00C60E40" w:rsidRDefault="00FF7F74" w:rsidP="00FF7F74">
      <w:pPr>
        <w:widowControl/>
        <w:jc w:val="left"/>
        <w:rPr>
          <w:rFonts w:asciiTheme="minorEastAsia" w:hAnsiTheme="minorEastAsia" w:cs="Meiryo UI"/>
          <w:kern w:val="0"/>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kern w:val="0"/>
          <w:sz w:val="22"/>
        </w:rPr>
        <w:br w:type="page"/>
      </w:r>
    </w:p>
    <w:p w14:paraId="3195747B" w14:textId="77777777" w:rsidR="00FF7F74" w:rsidRPr="002C53BD" w:rsidRDefault="00FF7F74" w:rsidP="00FF7F74">
      <w:pPr>
        <w:overflowPunct w:val="0"/>
        <w:autoSpaceDE w:val="0"/>
        <w:autoSpaceDN w:val="0"/>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様式第８号</w:t>
      </w:r>
    </w:p>
    <w:p w14:paraId="4DA26E9F" w14:textId="77777777" w:rsidR="00FF7F74" w:rsidRPr="002C53BD" w:rsidRDefault="00FF7F74" w:rsidP="00FF7F74">
      <w:pPr>
        <w:overflowPunct w:val="0"/>
        <w:autoSpaceDE w:val="0"/>
        <w:autoSpaceDN w:val="0"/>
        <w:jc w:val="left"/>
        <w:rPr>
          <w:rFonts w:asciiTheme="minorEastAsia" w:hAnsiTheme="minorEastAsia" w:cs="Meiryo UI"/>
          <w:kern w:val="0"/>
          <w:sz w:val="22"/>
        </w:rPr>
      </w:pPr>
    </w:p>
    <w:p w14:paraId="6B7A9EBA" w14:textId="77777777" w:rsidR="00FF7F74" w:rsidRPr="002C53BD" w:rsidRDefault="00FF7F74" w:rsidP="00FF7F74">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pacing w:val="108"/>
          <w:kern w:val="0"/>
          <w:sz w:val="22"/>
          <w:fitText w:val="2400" w:id="-1265359612"/>
        </w:rPr>
        <w:t>実施体制調</w:t>
      </w:r>
      <w:r w:rsidRPr="002C53BD">
        <w:rPr>
          <w:rFonts w:asciiTheme="minorEastAsia" w:hAnsiTheme="minorEastAsia" w:cs="Meiryo UI" w:hint="eastAsia"/>
          <w:kern w:val="0"/>
          <w:sz w:val="22"/>
          <w:fitText w:val="2400" w:id="-1265359612"/>
        </w:rPr>
        <w:t>書</w:t>
      </w:r>
    </w:p>
    <w:p w14:paraId="5A284506" w14:textId="77777777" w:rsidR="00FF7F74" w:rsidRPr="002C53BD" w:rsidRDefault="00FF7F74" w:rsidP="00FF7F74">
      <w:pPr>
        <w:overflowPunct w:val="0"/>
        <w:autoSpaceDE w:val="0"/>
        <w:autoSpaceDN w:val="0"/>
        <w:ind w:firstLineChars="100" w:firstLine="220"/>
        <w:jc w:val="left"/>
        <w:rPr>
          <w:rFonts w:asciiTheme="minorEastAsia" w:hAnsiTheme="minorEastAsia" w:cs="Meiryo UI"/>
          <w:sz w:val="22"/>
        </w:rPr>
      </w:pPr>
    </w:p>
    <w:tbl>
      <w:tblPr>
        <w:tblStyle w:val="af9"/>
        <w:tblW w:w="0" w:type="auto"/>
        <w:jc w:val="center"/>
        <w:tblLook w:val="04A0" w:firstRow="1" w:lastRow="0" w:firstColumn="1" w:lastColumn="0" w:noHBand="0" w:noVBand="1"/>
      </w:tblPr>
      <w:tblGrid>
        <w:gridCol w:w="3105"/>
        <w:gridCol w:w="3157"/>
        <w:gridCol w:w="2232"/>
      </w:tblGrid>
      <w:tr w:rsidR="00FF7F74" w:rsidRPr="002C53BD" w14:paraId="5C0BD5EF" w14:textId="77777777" w:rsidTr="00DA5A63">
        <w:trPr>
          <w:trHeight w:val="700"/>
          <w:jc w:val="center"/>
        </w:trPr>
        <w:tc>
          <w:tcPr>
            <w:tcW w:w="3199" w:type="dxa"/>
            <w:vAlign w:val="center"/>
          </w:tcPr>
          <w:p w14:paraId="55ECCFF8" w14:textId="77777777" w:rsidR="00FF7F74" w:rsidRPr="002C53BD" w:rsidRDefault="00FF7F74" w:rsidP="00DA5A63">
            <w:pPr>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役職・氏名</w:t>
            </w:r>
          </w:p>
        </w:tc>
        <w:tc>
          <w:tcPr>
            <w:tcW w:w="3260" w:type="dxa"/>
            <w:vAlign w:val="center"/>
          </w:tcPr>
          <w:p w14:paraId="78F3404C"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担当業務</w:t>
            </w:r>
          </w:p>
        </w:tc>
        <w:tc>
          <w:tcPr>
            <w:tcW w:w="2300" w:type="dxa"/>
            <w:vAlign w:val="center"/>
          </w:tcPr>
          <w:p w14:paraId="26F69055" w14:textId="77777777" w:rsidR="00FF7F74" w:rsidRPr="002C53BD" w:rsidRDefault="00FF7F74" w:rsidP="00DA5A63">
            <w:pPr>
              <w:wordWrap w:val="0"/>
              <w:overflowPunct w:val="0"/>
              <w:autoSpaceDE w:val="0"/>
              <w:autoSpaceDN w:val="0"/>
              <w:jc w:val="center"/>
              <w:rPr>
                <w:rFonts w:asciiTheme="minorEastAsia" w:hAnsiTheme="minorEastAsia" w:cs="Meiryo UI"/>
                <w:sz w:val="22"/>
              </w:rPr>
            </w:pPr>
            <w:r w:rsidRPr="002C53BD">
              <w:rPr>
                <w:rFonts w:asciiTheme="minorEastAsia" w:hAnsiTheme="minorEastAsia" w:cs="Meiryo UI" w:hint="eastAsia"/>
                <w:sz w:val="22"/>
              </w:rPr>
              <w:t>備考</w:t>
            </w:r>
          </w:p>
        </w:tc>
      </w:tr>
      <w:tr w:rsidR="00FF7F74" w:rsidRPr="002C53BD" w14:paraId="396593BA" w14:textId="77777777" w:rsidTr="00DA5A63">
        <w:trPr>
          <w:trHeight w:val="2268"/>
          <w:jc w:val="center"/>
        </w:trPr>
        <w:tc>
          <w:tcPr>
            <w:tcW w:w="3199" w:type="dxa"/>
          </w:tcPr>
          <w:p w14:paraId="4D1B0F7C"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所属・役職</w:t>
            </w:r>
          </w:p>
          <w:p w14:paraId="222DE3D6"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558A4FC6"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36234043"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氏名</w:t>
            </w:r>
          </w:p>
        </w:tc>
        <w:tc>
          <w:tcPr>
            <w:tcW w:w="3260" w:type="dxa"/>
          </w:tcPr>
          <w:p w14:paraId="0165224F" w14:textId="77777777" w:rsidR="00FF7F74" w:rsidRPr="002C53BD" w:rsidRDefault="00FF7F74" w:rsidP="00DA5A63">
            <w:pPr>
              <w:wordWrap w:val="0"/>
              <w:overflowPunct w:val="0"/>
              <w:autoSpaceDE w:val="0"/>
              <w:autoSpaceDN w:val="0"/>
              <w:rPr>
                <w:rFonts w:asciiTheme="minorEastAsia" w:hAnsiTheme="minorEastAsia" w:cs="Meiryo UI"/>
                <w:sz w:val="22"/>
              </w:rPr>
            </w:pPr>
          </w:p>
        </w:tc>
        <w:tc>
          <w:tcPr>
            <w:tcW w:w="2300" w:type="dxa"/>
          </w:tcPr>
          <w:p w14:paraId="1FE1ED9E"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4923B06A" w14:textId="77777777" w:rsidTr="00DA5A63">
        <w:trPr>
          <w:trHeight w:val="2268"/>
          <w:jc w:val="center"/>
        </w:trPr>
        <w:tc>
          <w:tcPr>
            <w:tcW w:w="3199" w:type="dxa"/>
          </w:tcPr>
          <w:p w14:paraId="08E116EF"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所属・役職</w:t>
            </w:r>
          </w:p>
          <w:p w14:paraId="3E398E37"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4111A115"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5C5D78F2"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氏名</w:t>
            </w:r>
          </w:p>
        </w:tc>
        <w:tc>
          <w:tcPr>
            <w:tcW w:w="3260" w:type="dxa"/>
          </w:tcPr>
          <w:p w14:paraId="08F5BF59" w14:textId="77777777" w:rsidR="00FF7F74" w:rsidRPr="002C53BD" w:rsidRDefault="00FF7F74" w:rsidP="00DA5A63">
            <w:pPr>
              <w:wordWrap w:val="0"/>
              <w:overflowPunct w:val="0"/>
              <w:autoSpaceDE w:val="0"/>
              <w:autoSpaceDN w:val="0"/>
              <w:rPr>
                <w:rFonts w:asciiTheme="minorEastAsia" w:hAnsiTheme="minorEastAsia" w:cs="Meiryo UI"/>
                <w:sz w:val="22"/>
              </w:rPr>
            </w:pPr>
          </w:p>
        </w:tc>
        <w:tc>
          <w:tcPr>
            <w:tcW w:w="2300" w:type="dxa"/>
          </w:tcPr>
          <w:p w14:paraId="56BA6E3B"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7F97A001" w14:textId="77777777" w:rsidTr="00DA5A63">
        <w:trPr>
          <w:trHeight w:val="2268"/>
          <w:jc w:val="center"/>
        </w:trPr>
        <w:tc>
          <w:tcPr>
            <w:tcW w:w="3199" w:type="dxa"/>
          </w:tcPr>
          <w:p w14:paraId="7933AA52"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所属・役職</w:t>
            </w:r>
          </w:p>
          <w:p w14:paraId="4E1A077F"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579E68C7"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73268BBB"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氏名</w:t>
            </w:r>
          </w:p>
        </w:tc>
        <w:tc>
          <w:tcPr>
            <w:tcW w:w="3260" w:type="dxa"/>
          </w:tcPr>
          <w:p w14:paraId="28CB854A" w14:textId="77777777" w:rsidR="00FF7F74" w:rsidRPr="002C53BD" w:rsidRDefault="00FF7F74" w:rsidP="00DA5A63">
            <w:pPr>
              <w:wordWrap w:val="0"/>
              <w:overflowPunct w:val="0"/>
              <w:autoSpaceDE w:val="0"/>
              <w:autoSpaceDN w:val="0"/>
              <w:rPr>
                <w:rFonts w:asciiTheme="minorEastAsia" w:hAnsiTheme="minorEastAsia" w:cs="Meiryo UI"/>
                <w:sz w:val="22"/>
              </w:rPr>
            </w:pPr>
          </w:p>
        </w:tc>
        <w:tc>
          <w:tcPr>
            <w:tcW w:w="2300" w:type="dxa"/>
          </w:tcPr>
          <w:p w14:paraId="22C52134" w14:textId="77777777" w:rsidR="00FF7F74" w:rsidRPr="002C53BD" w:rsidRDefault="00FF7F74" w:rsidP="00DA5A63">
            <w:pPr>
              <w:wordWrap w:val="0"/>
              <w:overflowPunct w:val="0"/>
              <w:autoSpaceDE w:val="0"/>
              <w:autoSpaceDN w:val="0"/>
              <w:rPr>
                <w:rFonts w:asciiTheme="minorEastAsia" w:hAnsiTheme="minorEastAsia" w:cs="Meiryo UI"/>
                <w:sz w:val="22"/>
              </w:rPr>
            </w:pPr>
          </w:p>
        </w:tc>
      </w:tr>
      <w:tr w:rsidR="00FF7F74" w:rsidRPr="002C53BD" w14:paraId="7D67B7C9" w14:textId="77777777" w:rsidTr="00DA5A63">
        <w:trPr>
          <w:trHeight w:val="2268"/>
          <w:jc w:val="center"/>
        </w:trPr>
        <w:tc>
          <w:tcPr>
            <w:tcW w:w="3199" w:type="dxa"/>
          </w:tcPr>
          <w:p w14:paraId="76E23794"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所属・役職</w:t>
            </w:r>
          </w:p>
          <w:p w14:paraId="5F7B1449"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0FC6278A" w14:textId="77777777" w:rsidR="00FF7F74" w:rsidRPr="002C53BD" w:rsidRDefault="00FF7F74" w:rsidP="00DA5A63">
            <w:pPr>
              <w:wordWrap w:val="0"/>
              <w:overflowPunct w:val="0"/>
              <w:autoSpaceDE w:val="0"/>
              <w:autoSpaceDN w:val="0"/>
              <w:rPr>
                <w:rFonts w:asciiTheme="minorEastAsia" w:hAnsiTheme="minorEastAsia" w:cs="Meiryo UI"/>
                <w:sz w:val="22"/>
              </w:rPr>
            </w:pPr>
          </w:p>
          <w:p w14:paraId="3FE785A4" w14:textId="77777777" w:rsidR="00FF7F74" w:rsidRPr="002C53BD" w:rsidRDefault="00FF7F74" w:rsidP="00DA5A63">
            <w:pPr>
              <w:wordWrap w:val="0"/>
              <w:overflowPunct w:val="0"/>
              <w:autoSpaceDE w:val="0"/>
              <w:autoSpaceDN w:val="0"/>
              <w:rPr>
                <w:rFonts w:asciiTheme="minorEastAsia" w:hAnsiTheme="minorEastAsia" w:cs="Meiryo UI"/>
                <w:sz w:val="22"/>
              </w:rPr>
            </w:pPr>
            <w:r w:rsidRPr="002C53BD">
              <w:rPr>
                <w:rFonts w:asciiTheme="minorEastAsia" w:hAnsiTheme="minorEastAsia" w:cs="Meiryo UI" w:hint="eastAsia"/>
                <w:sz w:val="22"/>
              </w:rPr>
              <w:t>氏名</w:t>
            </w:r>
          </w:p>
        </w:tc>
        <w:tc>
          <w:tcPr>
            <w:tcW w:w="3260" w:type="dxa"/>
          </w:tcPr>
          <w:p w14:paraId="2FFEBA5F" w14:textId="77777777" w:rsidR="00FF7F74" w:rsidRPr="002C53BD" w:rsidRDefault="00FF7F74" w:rsidP="00DA5A63">
            <w:pPr>
              <w:wordWrap w:val="0"/>
              <w:overflowPunct w:val="0"/>
              <w:autoSpaceDE w:val="0"/>
              <w:autoSpaceDN w:val="0"/>
              <w:rPr>
                <w:rFonts w:asciiTheme="minorEastAsia" w:hAnsiTheme="minorEastAsia" w:cs="Meiryo UI"/>
                <w:sz w:val="22"/>
              </w:rPr>
            </w:pPr>
          </w:p>
        </w:tc>
        <w:tc>
          <w:tcPr>
            <w:tcW w:w="2300" w:type="dxa"/>
          </w:tcPr>
          <w:p w14:paraId="5A40A786" w14:textId="77777777" w:rsidR="00FF7F74" w:rsidRPr="002C53BD" w:rsidRDefault="00FF7F74" w:rsidP="00DA5A63">
            <w:pPr>
              <w:wordWrap w:val="0"/>
              <w:overflowPunct w:val="0"/>
              <w:autoSpaceDE w:val="0"/>
              <w:autoSpaceDN w:val="0"/>
              <w:rPr>
                <w:rFonts w:asciiTheme="minorEastAsia" w:hAnsiTheme="minorEastAsia" w:cs="Meiryo UI"/>
                <w:sz w:val="22"/>
              </w:rPr>
            </w:pPr>
          </w:p>
        </w:tc>
      </w:tr>
    </w:tbl>
    <w:p w14:paraId="0F02A0BE" w14:textId="77777777" w:rsidR="00FF7F74" w:rsidRPr="002C53BD" w:rsidRDefault="00FF7F74" w:rsidP="00FF7F74">
      <w:pPr>
        <w:widowControl/>
        <w:jc w:val="left"/>
        <w:rPr>
          <w:rFonts w:asciiTheme="minorEastAsia" w:hAnsiTheme="minorEastAsia" w:cs="Meiryo UI"/>
          <w:sz w:val="22"/>
        </w:rPr>
      </w:pPr>
      <w:r w:rsidRPr="002C53BD">
        <w:rPr>
          <w:rFonts w:asciiTheme="minorEastAsia" w:hAnsiTheme="minorEastAsia" w:cs="Meiryo UI" w:hint="eastAsia"/>
          <w:sz w:val="22"/>
        </w:rPr>
        <w:t>※業務に携わる技術者の担当業務領域がわかるように記載すること</w:t>
      </w:r>
    </w:p>
    <w:p w14:paraId="293ABAA9" w14:textId="77777777" w:rsidR="00C60E40" w:rsidRDefault="00FF7F74" w:rsidP="00FF7F74">
      <w:pPr>
        <w:widowControl/>
        <w:jc w:val="lef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sz w:val="22"/>
        </w:rPr>
        <w:br w:type="page"/>
      </w:r>
    </w:p>
    <w:p w14:paraId="323674DC"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様式第９号１</w:t>
      </w:r>
    </w:p>
    <w:p w14:paraId="6E2DDC48"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 xml:space="preserve"> </w:t>
      </w:r>
      <w:r w:rsidRPr="002C53BD">
        <w:rPr>
          <w:rFonts w:asciiTheme="minorEastAsia" w:hAnsiTheme="minorEastAsia" w:cs="Meiryo UI"/>
          <w:kern w:val="0"/>
          <w:sz w:val="22"/>
        </w:rPr>
        <w:t xml:space="preserve"> </w:t>
      </w:r>
      <w:r w:rsidRPr="002C53BD">
        <w:rPr>
          <w:rFonts w:asciiTheme="minorEastAsia" w:hAnsiTheme="minorEastAsia" w:cs="Meiryo UI" w:hint="eastAsia"/>
          <w:kern w:val="0"/>
          <w:sz w:val="22"/>
        </w:rPr>
        <w:t>令和　　 年 　　月 　　日</w:t>
      </w:r>
    </w:p>
    <w:p w14:paraId="7068B77B"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鯖江市長  殿</w:t>
      </w:r>
    </w:p>
    <w:p w14:paraId="7C53D74D"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37779B49" w14:textId="77777777" w:rsidR="00FF7F74" w:rsidRPr="002C53BD" w:rsidRDefault="00FF7F74" w:rsidP="00FF7F74">
      <w:pPr>
        <w:autoSpaceDE w:val="0"/>
        <w:autoSpaceDN w:val="0"/>
        <w:adjustRightInd w:val="0"/>
        <w:jc w:val="center"/>
        <w:rPr>
          <w:rFonts w:asciiTheme="minorEastAsia" w:hAnsiTheme="minorEastAsia" w:cs="Meiryo UI"/>
          <w:kern w:val="0"/>
          <w:sz w:val="22"/>
        </w:rPr>
      </w:pPr>
      <w:r w:rsidRPr="002C53BD">
        <w:rPr>
          <w:rFonts w:asciiTheme="minorEastAsia" w:hAnsiTheme="minorEastAsia" w:cs="Meiryo UI" w:hint="eastAsia"/>
          <w:spacing w:val="255"/>
          <w:kern w:val="0"/>
          <w:sz w:val="22"/>
          <w:fitText w:val="1680" w:id="-1265359611"/>
        </w:rPr>
        <w:t>見積</w:t>
      </w:r>
      <w:r w:rsidRPr="002C53BD">
        <w:rPr>
          <w:rFonts w:asciiTheme="minorEastAsia" w:hAnsiTheme="minorEastAsia" w:cs="Meiryo UI" w:hint="eastAsia"/>
          <w:kern w:val="0"/>
          <w:sz w:val="22"/>
          <w:fitText w:val="1680" w:id="-1265359611"/>
        </w:rPr>
        <w:t>書</w:t>
      </w:r>
    </w:p>
    <w:p w14:paraId="028D122B"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78FEBC81"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5F92AC9B"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下記のとおり見積りいたします。</w:t>
      </w:r>
    </w:p>
    <w:p w14:paraId="18F49DF0"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0" w:type="auto"/>
        <w:tblLook w:val="04A0" w:firstRow="1" w:lastRow="0" w:firstColumn="1" w:lastColumn="0" w:noHBand="0" w:noVBand="1"/>
      </w:tblPr>
      <w:tblGrid>
        <w:gridCol w:w="1666"/>
        <w:gridCol w:w="6828"/>
      </w:tblGrid>
      <w:tr w:rsidR="00FF7F74" w:rsidRPr="002C53BD" w14:paraId="59BD61BA" w14:textId="77777777" w:rsidTr="00DA5A63">
        <w:trPr>
          <w:trHeight w:val="913"/>
        </w:trPr>
        <w:tc>
          <w:tcPr>
            <w:tcW w:w="1809" w:type="dxa"/>
            <w:vAlign w:val="center"/>
          </w:tcPr>
          <w:p w14:paraId="7B5BBBAD"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業務名</w:t>
            </w:r>
          </w:p>
        </w:tc>
        <w:tc>
          <w:tcPr>
            <w:tcW w:w="7459" w:type="dxa"/>
            <w:vAlign w:val="center"/>
          </w:tcPr>
          <w:p w14:paraId="093BE498" w14:textId="2EAFE7D8" w:rsidR="00FF7F74" w:rsidRPr="002C53BD" w:rsidRDefault="00AD102F" w:rsidP="00DA5A63">
            <w:pPr>
              <w:autoSpaceDE w:val="0"/>
              <w:autoSpaceDN w:val="0"/>
              <w:adjustRightInd w:val="0"/>
              <w:rPr>
                <w:rFonts w:asciiTheme="minorEastAsia" w:hAnsiTheme="minorEastAsia" w:cs="Meiryo UI"/>
                <w:kern w:val="0"/>
                <w:sz w:val="22"/>
              </w:rPr>
            </w:pPr>
            <w:r w:rsidRPr="009D1983">
              <w:rPr>
                <w:rFonts w:asciiTheme="minorEastAsia" w:hAnsiTheme="minorEastAsia" w:hint="eastAsia"/>
                <w:sz w:val="22"/>
              </w:rPr>
              <w:t>移住定住特設サイト構築事業業務委託</w:t>
            </w:r>
          </w:p>
        </w:tc>
      </w:tr>
      <w:tr w:rsidR="00FF7F74" w:rsidRPr="002C53BD" w14:paraId="7BDAEA1A" w14:textId="77777777" w:rsidTr="00DA5A63">
        <w:trPr>
          <w:trHeight w:val="2273"/>
        </w:trPr>
        <w:tc>
          <w:tcPr>
            <w:tcW w:w="1809" w:type="dxa"/>
            <w:vAlign w:val="center"/>
          </w:tcPr>
          <w:p w14:paraId="515AF37D"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見積金額</w:t>
            </w:r>
          </w:p>
        </w:tc>
        <w:tc>
          <w:tcPr>
            <w:tcW w:w="7459" w:type="dxa"/>
            <w:vAlign w:val="center"/>
          </w:tcPr>
          <w:p w14:paraId="293BD0DD" w14:textId="77777777" w:rsidR="00FF7F74" w:rsidRPr="002C53BD" w:rsidRDefault="00FF7F74" w:rsidP="00DA5A63">
            <w:pPr>
              <w:autoSpaceDE w:val="0"/>
              <w:autoSpaceDN w:val="0"/>
              <w:adjustRightInd w:val="0"/>
              <w:ind w:rightChars="462" w:right="970"/>
              <w:jc w:val="right"/>
              <w:rPr>
                <w:rFonts w:asciiTheme="minorEastAsia" w:hAnsiTheme="minorEastAsia" w:cs="Meiryo UI"/>
                <w:kern w:val="0"/>
                <w:sz w:val="22"/>
              </w:rPr>
            </w:pPr>
            <w:r w:rsidRPr="002C53BD">
              <w:rPr>
                <w:rFonts w:asciiTheme="minorEastAsia" w:hAnsiTheme="minorEastAsia" w:cs="Meiryo UI" w:hint="eastAsia"/>
                <w:kern w:val="0"/>
                <w:sz w:val="22"/>
              </w:rPr>
              <w:t>円</w:t>
            </w:r>
          </w:p>
          <w:p w14:paraId="76C86894" w14:textId="77777777" w:rsidR="00FF7F74" w:rsidRPr="002C53BD" w:rsidRDefault="00FF7F74" w:rsidP="00DA5A63">
            <w:pPr>
              <w:autoSpaceDE w:val="0"/>
              <w:autoSpaceDN w:val="0"/>
              <w:adjustRightInd w:val="0"/>
              <w:ind w:rightChars="462" w:right="970"/>
              <w:jc w:val="right"/>
              <w:rPr>
                <w:rFonts w:asciiTheme="minorEastAsia" w:hAnsiTheme="minorEastAsia" w:cs="Meiryo UI"/>
                <w:kern w:val="0"/>
                <w:sz w:val="22"/>
              </w:rPr>
            </w:pPr>
          </w:p>
          <w:p w14:paraId="0160DBBF" w14:textId="77777777" w:rsidR="00FF7F74" w:rsidRPr="002C53BD" w:rsidRDefault="00FF7F74" w:rsidP="00DA5A63">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（消費税および地方消費税相当額含む。</w:t>
            </w:r>
            <w:r w:rsidRPr="002C53BD">
              <w:rPr>
                <w:rFonts w:asciiTheme="minorEastAsia" w:hAnsiTheme="minorEastAsia" w:cs="Meiryo UI" w:hint="eastAsia"/>
                <w:sz w:val="22"/>
              </w:rPr>
              <w:t>税率は10％で算出すること。</w:t>
            </w:r>
            <w:r w:rsidRPr="002C53BD">
              <w:rPr>
                <w:rFonts w:asciiTheme="minorEastAsia" w:hAnsiTheme="minorEastAsia" w:cs="Meiryo UI" w:hint="eastAsia"/>
                <w:kern w:val="0"/>
                <w:sz w:val="22"/>
              </w:rPr>
              <w:t>）</w:t>
            </w:r>
          </w:p>
        </w:tc>
      </w:tr>
    </w:tbl>
    <w:p w14:paraId="1853DEBC"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※積算内訳の明細書を別途添付してください。</w:t>
      </w:r>
    </w:p>
    <w:p w14:paraId="649497E7"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33946F4E"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607EDCE0"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365"/>
      </w:tblGrid>
      <w:tr w:rsidR="00FF7F74" w:rsidRPr="002C53BD" w14:paraId="305874BF" w14:textId="77777777" w:rsidTr="007E28C0">
        <w:trPr>
          <w:jc w:val="right"/>
        </w:trPr>
        <w:tc>
          <w:tcPr>
            <w:tcW w:w="1985" w:type="dxa"/>
            <w:vAlign w:val="center"/>
          </w:tcPr>
          <w:p w14:paraId="7DEC5989"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550"/>
                <w:kern w:val="0"/>
                <w:sz w:val="22"/>
              </w:rPr>
              <w:t>住</w:t>
            </w:r>
            <w:r w:rsidRPr="002C53BD">
              <w:rPr>
                <w:rFonts w:asciiTheme="minorEastAsia" w:hAnsiTheme="minorEastAsia" w:cs="Meiryo UI" w:hint="eastAsia"/>
                <w:kern w:val="0"/>
                <w:sz w:val="22"/>
              </w:rPr>
              <w:t>所</w:t>
            </w:r>
          </w:p>
        </w:tc>
        <w:tc>
          <w:tcPr>
            <w:tcW w:w="3365" w:type="dxa"/>
            <w:vAlign w:val="center"/>
          </w:tcPr>
          <w:p w14:paraId="6F33C6A4" w14:textId="77777777" w:rsidR="00FF7F74" w:rsidRPr="002C53BD" w:rsidRDefault="00FF7F74" w:rsidP="00DA5A63">
            <w:pPr>
              <w:jc w:val="right"/>
              <w:rPr>
                <w:rFonts w:asciiTheme="minorEastAsia" w:hAnsiTheme="minorEastAsia" w:cs="Meiryo UI"/>
                <w:sz w:val="22"/>
              </w:rPr>
            </w:pPr>
          </w:p>
        </w:tc>
      </w:tr>
      <w:tr w:rsidR="00FF7F74" w:rsidRPr="002C53BD" w14:paraId="758BEB1D" w14:textId="77777777" w:rsidTr="007E28C0">
        <w:trPr>
          <w:jc w:val="right"/>
        </w:trPr>
        <w:tc>
          <w:tcPr>
            <w:tcW w:w="1985" w:type="dxa"/>
            <w:vAlign w:val="center"/>
          </w:tcPr>
          <w:p w14:paraId="4C837DE8"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15"/>
                <w:kern w:val="0"/>
                <w:sz w:val="22"/>
              </w:rPr>
              <w:t>名称または商</w:t>
            </w:r>
            <w:r w:rsidRPr="002C53BD">
              <w:rPr>
                <w:rFonts w:asciiTheme="minorEastAsia" w:hAnsiTheme="minorEastAsia" w:cs="Meiryo UI" w:hint="eastAsia"/>
                <w:kern w:val="0"/>
                <w:sz w:val="22"/>
              </w:rPr>
              <w:t>号</w:t>
            </w:r>
          </w:p>
        </w:tc>
        <w:tc>
          <w:tcPr>
            <w:tcW w:w="3365" w:type="dxa"/>
            <w:vAlign w:val="center"/>
          </w:tcPr>
          <w:p w14:paraId="6B8201CC" w14:textId="77777777" w:rsidR="00FF7F74" w:rsidRPr="002C53BD" w:rsidRDefault="00FF7F74" w:rsidP="00DA5A63">
            <w:pPr>
              <w:jc w:val="right"/>
              <w:rPr>
                <w:rFonts w:asciiTheme="minorEastAsia" w:hAnsiTheme="minorEastAsia" w:cs="Meiryo UI"/>
                <w:sz w:val="22"/>
              </w:rPr>
            </w:pPr>
          </w:p>
        </w:tc>
      </w:tr>
      <w:tr w:rsidR="00FF7F74" w:rsidRPr="002C53BD" w14:paraId="29672692" w14:textId="77777777" w:rsidTr="007E28C0">
        <w:trPr>
          <w:jc w:val="right"/>
        </w:trPr>
        <w:tc>
          <w:tcPr>
            <w:tcW w:w="1985" w:type="dxa"/>
            <w:vAlign w:val="center"/>
          </w:tcPr>
          <w:p w14:paraId="13C7A90E" w14:textId="77777777" w:rsidR="00FF7F74" w:rsidRPr="002C53BD" w:rsidRDefault="00FF7F74" w:rsidP="00DA5A63">
            <w:pPr>
              <w:jc w:val="distribute"/>
              <w:rPr>
                <w:rFonts w:asciiTheme="minorEastAsia" w:hAnsiTheme="minorEastAsia"/>
                <w:sz w:val="22"/>
              </w:rPr>
            </w:pPr>
            <w:r w:rsidRPr="002C53BD">
              <w:rPr>
                <w:rFonts w:asciiTheme="minorEastAsia" w:hAnsiTheme="minorEastAsia" w:cs="Meiryo UI" w:hint="eastAsia"/>
                <w:spacing w:val="22"/>
                <w:kern w:val="0"/>
                <w:sz w:val="22"/>
              </w:rPr>
              <w:t>代表者職氏</w:t>
            </w:r>
            <w:r w:rsidRPr="002C53BD">
              <w:rPr>
                <w:rFonts w:asciiTheme="minorEastAsia" w:hAnsiTheme="minorEastAsia" w:cs="Meiryo UI" w:hint="eastAsia"/>
                <w:kern w:val="0"/>
                <w:sz w:val="22"/>
              </w:rPr>
              <w:t>名</w:t>
            </w:r>
          </w:p>
        </w:tc>
        <w:tc>
          <w:tcPr>
            <w:tcW w:w="3365" w:type="dxa"/>
            <w:vAlign w:val="center"/>
          </w:tcPr>
          <w:p w14:paraId="6DAD38C1" w14:textId="77777777" w:rsidR="00FF7F74" w:rsidRPr="002C53BD" w:rsidRDefault="00FF7F74" w:rsidP="00DA5A63">
            <w:pPr>
              <w:jc w:val="right"/>
              <w:rPr>
                <w:rFonts w:asciiTheme="minorEastAsia" w:hAnsiTheme="minorEastAsia"/>
                <w:sz w:val="22"/>
              </w:rPr>
            </w:pPr>
            <w:r w:rsidRPr="002C53BD">
              <w:rPr>
                <w:rFonts w:asciiTheme="minorEastAsia" w:hAnsiTheme="minorEastAsia" w:hint="eastAsia"/>
                <w:sz w:val="22"/>
              </w:rPr>
              <w:t>印</w:t>
            </w:r>
          </w:p>
        </w:tc>
      </w:tr>
    </w:tbl>
    <w:p w14:paraId="753F7C96"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1F9B869F"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2C884C9E"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4D179BA4" w14:textId="77777777" w:rsidR="00C60E40" w:rsidRDefault="00FF7F74" w:rsidP="00FF7F74">
      <w:pPr>
        <w:widowControl/>
        <w:jc w:val="lef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sz w:val="22"/>
        </w:rPr>
        <w:br w:type="page"/>
      </w:r>
    </w:p>
    <w:p w14:paraId="2B6870A8"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lastRenderedPageBreak/>
        <w:t>様式第９号２</w:t>
      </w:r>
    </w:p>
    <w:p w14:paraId="60B6AD0E"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 xml:space="preserve"> </w:t>
      </w:r>
      <w:r w:rsidRPr="002C53BD">
        <w:rPr>
          <w:rFonts w:asciiTheme="minorEastAsia" w:hAnsiTheme="minorEastAsia" w:cs="Meiryo UI"/>
          <w:kern w:val="0"/>
          <w:sz w:val="22"/>
        </w:rPr>
        <w:t xml:space="preserve"> </w:t>
      </w:r>
      <w:r w:rsidRPr="002C53BD">
        <w:rPr>
          <w:rFonts w:asciiTheme="minorEastAsia" w:hAnsiTheme="minorEastAsia" w:cs="Meiryo UI" w:hint="eastAsia"/>
          <w:kern w:val="0"/>
          <w:sz w:val="22"/>
        </w:rPr>
        <w:t>令和　　 年 　　月 　　日</w:t>
      </w:r>
    </w:p>
    <w:p w14:paraId="5B19CBA0"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鯖江市長  殿</w:t>
      </w:r>
    </w:p>
    <w:p w14:paraId="07A5954A"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765CFB64" w14:textId="77777777" w:rsidR="00FF7F74" w:rsidRPr="002C53BD" w:rsidRDefault="00FF7F74" w:rsidP="00FF7F74">
      <w:pPr>
        <w:autoSpaceDE w:val="0"/>
        <w:autoSpaceDN w:val="0"/>
        <w:adjustRightInd w:val="0"/>
        <w:jc w:val="center"/>
        <w:rPr>
          <w:rFonts w:asciiTheme="minorEastAsia" w:hAnsiTheme="minorEastAsia" w:cs="Meiryo UI"/>
          <w:kern w:val="0"/>
          <w:sz w:val="22"/>
        </w:rPr>
      </w:pPr>
      <w:r w:rsidRPr="00D17787">
        <w:rPr>
          <w:rFonts w:asciiTheme="minorEastAsia" w:hAnsiTheme="minorEastAsia" w:cs="Meiryo UI" w:hint="eastAsia"/>
          <w:spacing w:val="212"/>
          <w:kern w:val="0"/>
          <w:sz w:val="22"/>
          <w:fitText w:val="2800" w:id="-1265359610"/>
        </w:rPr>
        <w:t>参考見積</w:t>
      </w:r>
      <w:r w:rsidRPr="00D17787">
        <w:rPr>
          <w:rFonts w:asciiTheme="minorEastAsia" w:hAnsiTheme="minorEastAsia" w:cs="Meiryo UI" w:hint="eastAsia"/>
          <w:spacing w:val="2"/>
          <w:kern w:val="0"/>
          <w:sz w:val="22"/>
          <w:fitText w:val="2800" w:id="-1265359610"/>
        </w:rPr>
        <w:t>書</w:t>
      </w:r>
    </w:p>
    <w:p w14:paraId="68251E6A"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730CC8B5"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4C7CBFCA" w14:textId="77777777" w:rsidR="00FF7F74" w:rsidRPr="002C53BD" w:rsidRDefault="00FF7F74" w:rsidP="00FF7F74">
      <w:pPr>
        <w:autoSpaceDE w:val="0"/>
        <w:autoSpaceDN w:val="0"/>
        <w:adjustRightInd w:val="0"/>
        <w:jc w:val="left"/>
        <w:rPr>
          <w:rFonts w:asciiTheme="minorEastAsia" w:hAnsiTheme="minorEastAsia" w:cs="Meiryo UI"/>
          <w:kern w:val="0"/>
          <w:sz w:val="22"/>
        </w:rPr>
      </w:pPr>
      <w:r w:rsidRPr="002C53BD">
        <w:rPr>
          <w:rFonts w:asciiTheme="minorEastAsia" w:hAnsiTheme="minorEastAsia" w:cs="Meiryo UI" w:hint="eastAsia"/>
          <w:kern w:val="0"/>
          <w:sz w:val="22"/>
        </w:rPr>
        <w:t>下記のとおり参考見積りいたします。</w:t>
      </w:r>
    </w:p>
    <w:p w14:paraId="68D681EC"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9606" w:type="dxa"/>
        <w:tblLook w:val="04A0" w:firstRow="1" w:lastRow="0" w:firstColumn="1" w:lastColumn="0" w:noHBand="0" w:noVBand="1"/>
      </w:tblPr>
      <w:tblGrid>
        <w:gridCol w:w="1809"/>
        <w:gridCol w:w="7797"/>
      </w:tblGrid>
      <w:tr w:rsidR="00FF7F74" w:rsidRPr="002C53BD" w14:paraId="4DB95439" w14:textId="77777777" w:rsidTr="00DA5A63">
        <w:trPr>
          <w:trHeight w:val="2273"/>
        </w:trPr>
        <w:tc>
          <w:tcPr>
            <w:tcW w:w="1809" w:type="dxa"/>
            <w:vAlign w:val="center"/>
          </w:tcPr>
          <w:p w14:paraId="084316E6"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参考見積内容</w:t>
            </w:r>
          </w:p>
        </w:tc>
        <w:tc>
          <w:tcPr>
            <w:tcW w:w="7797" w:type="dxa"/>
            <w:vAlign w:val="center"/>
          </w:tcPr>
          <w:p w14:paraId="20D13F34" w14:textId="77777777" w:rsidR="00FF7F74" w:rsidRDefault="00CC07A1" w:rsidP="00CC07A1">
            <w:pPr>
              <w:autoSpaceDE w:val="0"/>
              <w:autoSpaceDN w:val="0"/>
              <w:adjustRightInd w:val="0"/>
              <w:ind w:right="221"/>
              <w:jc w:val="left"/>
              <w:rPr>
                <w:rFonts w:asciiTheme="minorEastAsia" w:hAnsiTheme="minorEastAsia" w:cs="Meiryo UI"/>
                <w:sz w:val="22"/>
              </w:rPr>
            </w:pPr>
            <w:r>
              <w:rPr>
                <w:rFonts w:asciiTheme="minorEastAsia" w:hAnsiTheme="minorEastAsia" w:cs="Meiryo UI" w:hint="eastAsia"/>
                <w:sz w:val="22"/>
              </w:rPr>
              <w:t>・</w:t>
            </w:r>
            <w:r w:rsidR="001D3799" w:rsidRPr="002C53BD">
              <w:rPr>
                <w:rFonts w:asciiTheme="minorEastAsia" w:hAnsiTheme="minorEastAsia" w:cs="Meiryo UI" w:hint="eastAsia"/>
                <w:sz w:val="22"/>
              </w:rPr>
              <w:t>令和</w:t>
            </w:r>
            <w:r w:rsidR="00AD102F">
              <w:rPr>
                <w:rFonts w:asciiTheme="minorEastAsia" w:hAnsiTheme="minorEastAsia" w:cs="Meiryo UI" w:hint="eastAsia"/>
                <w:sz w:val="22"/>
              </w:rPr>
              <w:t>９</w:t>
            </w:r>
            <w:r w:rsidR="001D3799" w:rsidRPr="002C53BD">
              <w:rPr>
                <w:rFonts w:asciiTheme="minorEastAsia" w:hAnsiTheme="minorEastAsia" w:cs="Meiryo UI" w:hint="eastAsia"/>
                <w:sz w:val="22"/>
              </w:rPr>
              <w:t>年４月１日から</w:t>
            </w:r>
            <w:r w:rsidR="00A239D2" w:rsidRPr="002C53BD">
              <w:rPr>
                <w:rFonts w:asciiTheme="minorEastAsia" w:hAnsiTheme="minorEastAsia" w:cs="Meiryo UI" w:hint="eastAsia"/>
                <w:sz w:val="22"/>
              </w:rPr>
              <w:t>５</w:t>
            </w:r>
            <w:r w:rsidR="00FF7F74" w:rsidRPr="002C53BD">
              <w:rPr>
                <w:rFonts w:asciiTheme="minorEastAsia" w:hAnsiTheme="minorEastAsia" w:cs="Meiryo UI" w:hint="eastAsia"/>
                <w:sz w:val="22"/>
              </w:rPr>
              <w:t>年間の</w:t>
            </w:r>
            <w:r w:rsidR="001D3799" w:rsidRPr="002C53BD">
              <w:rPr>
                <w:rFonts w:asciiTheme="minorEastAsia" w:hAnsiTheme="minorEastAsia" w:cs="Meiryo UI" w:hint="eastAsia"/>
                <w:sz w:val="22"/>
              </w:rPr>
              <w:t>運用に係る</w:t>
            </w:r>
            <w:r w:rsidR="00FF7F74" w:rsidRPr="002C53BD">
              <w:rPr>
                <w:rFonts w:asciiTheme="minorEastAsia" w:hAnsiTheme="minorEastAsia" w:cs="Meiryo UI" w:hint="eastAsia"/>
                <w:sz w:val="22"/>
              </w:rPr>
              <w:t>利用料および保守費用等必要と見込まれる費用</w:t>
            </w:r>
          </w:p>
          <w:p w14:paraId="753E692C" w14:textId="211E0E98" w:rsidR="00F70994" w:rsidRDefault="00CC07A1" w:rsidP="00F70994">
            <w:pPr>
              <w:autoSpaceDE w:val="0"/>
              <w:autoSpaceDN w:val="0"/>
              <w:adjustRightInd w:val="0"/>
              <w:ind w:right="221"/>
              <w:jc w:val="left"/>
              <w:rPr>
                <w:rFonts w:asciiTheme="minorEastAsia" w:hAnsiTheme="minorEastAsia" w:cs="Meiryo UI"/>
                <w:sz w:val="22"/>
              </w:rPr>
            </w:pPr>
            <w:r>
              <w:rPr>
                <w:rFonts w:asciiTheme="minorEastAsia" w:hAnsiTheme="minorEastAsia" w:cs="Meiryo UI" w:hint="eastAsia"/>
                <w:sz w:val="22"/>
              </w:rPr>
              <w:t>・</w:t>
            </w:r>
            <w:r w:rsidR="004D3F44" w:rsidRPr="004D3F44">
              <w:rPr>
                <w:rFonts w:asciiTheme="minorEastAsia" w:hAnsiTheme="minorEastAsia" w:cs="Meiryo UI"/>
                <w:sz w:val="22"/>
              </w:rPr>
              <w:t>移住者インタビュー記事制作・掲載</w:t>
            </w:r>
            <w:r w:rsidR="00D523A6">
              <w:rPr>
                <w:rFonts w:asciiTheme="minorEastAsia" w:hAnsiTheme="minorEastAsia" w:cs="Meiryo UI" w:hint="eastAsia"/>
                <w:sz w:val="22"/>
              </w:rPr>
              <w:t>に見込まれる費用</w:t>
            </w:r>
            <w:r w:rsidR="00F70994" w:rsidRPr="00F70994">
              <w:rPr>
                <w:rFonts w:asciiTheme="minorEastAsia" w:hAnsiTheme="minorEastAsia" w:cs="Meiryo UI"/>
                <w:sz w:val="22"/>
              </w:rPr>
              <w:t>（年</w:t>
            </w:r>
            <w:r w:rsidR="00F70994">
              <w:rPr>
                <w:rFonts w:asciiTheme="minorEastAsia" w:hAnsiTheme="minorEastAsia" w:cs="Meiryo UI" w:hint="eastAsia"/>
                <w:sz w:val="22"/>
              </w:rPr>
              <w:t>４</w:t>
            </w:r>
            <w:r w:rsidR="00F70994" w:rsidRPr="00F70994">
              <w:rPr>
                <w:rFonts w:asciiTheme="minorEastAsia" w:hAnsiTheme="minorEastAsia" w:cs="Meiryo UI"/>
                <w:sz w:val="22"/>
              </w:rPr>
              <w:t>件）</w:t>
            </w:r>
          </w:p>
          <w:p w14:paraId="26F630C2" w14:textId="7655A1E9" w:rsidR="00CC07A1" w:rsidRPr="002C53BD" w:rsidRDefault="00F70994" w:rsidP="00F70994">
            <w:pPr>
              <w:autoSpaceDE w:val="0"/>
              <w:autoSpaceDN w:val="0"/>
              <w:adjustRightInd w:val="0"/>
              <w:ind w:right="221"/>
              <w:jc w:val="left"/>
              <w:rPr>
                <w:rFonts w:asciiTheme="minorEastAsia" w:hAnsiTheme="minorEastAsia" w:cs="Meiryo UI"/>
                <w:sz w:val="22"/>
              </w:rPr>
            </w:pPr>
            <w:r>
              <w:rPr>
                <w:rFonts w:asciiTheme="minorEastAsia" w:hAnsiTheme="minorEastAsia" w:cs="Meiryo UI" w:hint="eastAsia"/>
                <w:sz w:val="22"/>
              </w:rPr>
              <w:t>※</w:t>
            </w:r>
            <w:r w:rsidR="00D523A6" w:rsidRPr="00D523A6">
              <w:rPr>
                <w:rFonts w:asciiTheme="minorEastAsia" w:hAnsiTheme="minorEastAsia" w:cs="Meiryo UI"/>
                <w:sz w:val="22"/>
              </w:rPr>
              <w:t>移住者インタビュー記事制作・掲載費には、取材、撮影、記事編集およびサイト掲載に係る費用を含むこと。</w:t>
            </w:r>
          </w:p>
        </w:tc>
      </w:tr>
      <w:tr w:rsidR="00FF7F74" w:rsidRPr="002C53BD" w14:paraId="6484CB5A" w14:textId="77777777" w:rsidTr="00DA5A63">
        <w:trPr>
          <w:trHeight w:val="2273"/>
        </w:trPr>
        <w:tc>
          <w:tcPr>
            <w:tcW w:w="1809" w:type="dxa"/>
            <w:vAlign w:val="center"/>
          </w:tcPr>
          <w:p w14:paraId="59E0EF10" w14:textId="77777777" w:rsidR="00FF7F74" w:rsidRPr="002C53BD" w:rsidRDefault="00FF7F74" w:rsidP="00DA5A63">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参考見積金額</w:t>
            </w:r>
          </w:p>
        </w:tc>
        <w:tc>
          <w:tcPr>
            <w:tcW w:w="7797" w:type="dxa"/>
            <w:vAlign w:val="center"/>
          </w:tcPr>
          <w:p w14:paraId="297C7B49" w14:textId="77777777" w:rsidR="00FF7F74" w:rsidRPr="002C53BD" w:rsidRDefault="00FF7F74" w:rsidP="00DA5A63">
            <w:pPr>
              <w:autoSpaceDE w:val="0"/>
              <w:autoSpaceDN w:val="0"/>
              <w:adjustRightInd w:val="0"/>
              <w:ind w:rightChars="462" w:right="970"/>
              <w:rPr>
                <w:rFonts w:asciiTheme="minorEastAsia" w:hAnsiTheme="minorEastAsia" w:cs="Meiryo UI"/>
                <w:kern w:val="0"/>
                <w:sz w:val="22"/>
              </w:rPr>
            </w:pPr>
          </w:p>
          <w:p w14:paraId="279267FA" w14:textId="280094BE" w:rsidR="00FF7F74" w:rsidRPr="002C53BD" w:rsidRDefault="00FF7F74" w:rsidP="00DA5A63">
            <w:pPr>
              <w:autoSpaceDE w:val="0"/>
              <w:autoSpaceDN w:val="0"/>
              <w:adjustRightInd w:val="0"/>
              <w:ind w:rightChars="462" w:right="970" w:firstLineChars="100" w:firstLine="220"/>
              <w:rPr>
                <w:rFonts w:asciiTheme="minorEastAsia" w:hAnsiTheme="minorEastAsia" w:cs="Meiryo UI"/>
                <w:kern w:val="0"/>
                <w:sz w:val="22"/>
              </w:rPr>
            </w:pPr>
            <w:r w:rsidRPr="002C53BD">
              <w:rPr>
                <w:rFonts w:asciiTheme="minorEastAsia" w:hAnsiTheme="minorEastAsia" w:cs="Meiryo UI" w:hint="eastAsia"/>
                <w:kern w:val="0"/>
                <w:sz w:val="22"/>
              </w:rPr>
              <w:t xml:space="preserve">　　　　　　　　　　　　　　　　　　　　　　円</w:t>
            </w:r>
          </w:p>
          <w:p w14:paraId="36ABAE19" w14:textId="77777777" w:rsidR="00FF7F74" w:rsidRPr="002C53BD" w:rsidRDefault="00FF7F74" w:rsidP="00DA5A63">
            <w:pPr>
              <w:autoSpaceDE w:val="0"/>
              <w:autoSpaceDN w:val="0"/>
              <w:adjustRightInd w:val="0"/>
              <w:ind w:rightChars="462" w:right="970"/>
              <w:jc w:val="right"/>
              <w:rPr>
                <w:rFonts w:asciiTheme="minorEastAsia" w:hAnsiTheme="minorEastAsia" w:cs="Meiryo UI"/>
                <w:kern w:val="0"/>
                <w:sz w:val="22"/>
              </w:rPr>
            </w:pPr>
          </w:p>
          <w:p w14:paraId="7342CB79" w14:textId="77777777" w:rsidR="00FF7F74" w:rsidRPr="002C53BD" w:rsidRDefault="00FF7F74" w:rsidP="00DA5A63">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（消費税および地方消費税相当額含む。</w:t>
            </w:r>
            <w:r w:rsidRPr="002C53BD">
              <w:rPr>
                <w:rFonts w:asciiTheme="minorEastAsia" w:hAnsiTheme="minorEastAsia" w:cs="Meiryo UI" w:hint="eastAsia"/>
                <w:sz w:val="22"/>
              </w:rPr>
              <w:t>税率は10％で算出すること。</w:t>
            </w:r>
            <w:r w:rsidRPr="002C53BD">
              <w:rPr>
                <w:rFonts w:asciiTheme="minorEastAsia" w:hAnsiTheme="minorEastAsia" w:cs="Meiryo UI" w:hint="eastAsia"/>
                <w:kern w:val="0"/>
                <w:sz w:val="22"/>
              </w:rPr>
              <w:t>）</w:t>
            </w:r>
          </w:p>
        </w:tc>
      </w:tr>
    </w:tbl>
    <w:p w14:paraId="557A3933" w14:textId="77777777" w:rsidR="00FF7F74" w:rsidRPr="002C53BD" w:rsidRDefault="00FF7F74" w:rsidP="00FF7F74">
      <w:pPr>
        <w:autoSpaceDE w:val="0"/>
        <w:autoSpaceDN w:val="0"/>
        <w:adjustRightInd w:val="0"/>
        <w:jc w:val="right"/>
        <w:rPr>
          <w:rFonts w:asciiTheme="minorEastAsia" w:hAnsiTheme="minorEastAsia" w:cs="Meiryo UI"/>
          <w:kern w:val="0"/>
          <w:sz w:val="22"/>
        </w:rPr>
      </w:pPr>
      <w:r w:rsidRPr="002C53BD">
        <w:rPr>
          <w:rFonts w:asciiTheme="minorEastAsia" w:hAnsiTheme="minorEastAsia" w:cs="Meiryo UI" w:hint="eastAsia"/>
          <w:kern w:val="0"/>
          <w:sz w:val="22"/>
        </w:rPr>
        <w:t>※積算内訳の明細書を別途添付してください。</w:t>
      </w:r>
    </w:p>
    <w:p w14:paraId="4CF13CE2"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5DB97E65"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3032CFCB" w14:textId="77777777" w:rsidR="00FF7F74" w:rsidRPr="002C53BD" w:rsidRDefault="00FF7F74" w:rsidP="00FF7F74">
      <w:pPr>
        <w:autoSpaceDE w:val="0"/>
        <w:autoSpaceDN w:val="0"/>
        <w:adjustRightInd w:val="0"/>
        <w:jc w:val="left"/>
        <w:rPr>
          <w:rFonts w:asciiTheme="minorEastAsia" w:hAnsiTheme="minorEastAsia" w:cs="Meiryo UI"/>
          <w:kern w:val="0"/>
          <w:sz w:val="22"/>
        </w:rPr>
      </w:pPr>
    </w:p>
    <w:tbl>
      <w:tblPr>
        <w:tblStyle w:val="af9"/>
        <w:tblW w:w="5954" w:type="dxa"/>
        <w:tblInd w:w="3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827"/>
      </w:tblGrid>
      <w:tr w:rsidR="00FF7F74" w:rsidRPr="002C53BD" w14:paraId="6D00BC25" w14:textId="77777777" w:rsidTr="00AD102F">
        <w:tc>
          <w:tcPr>
            <w:tcW w:w="2127" w:type="dxa"/>
            <w:vAlign w:val="center"/>
          </w:tcPr>
          <w:p w14:paraId="285A7630"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550"/>
                <w:kern w:val="0"/>
                <w:sz w:val="22"/>
              </w:rPr>
              <w:t>住</w:t>
            </w:r>
            <w:r w:rsidRPr="002C53BD">
              <w:rPr>
                <w:rFonts w:asciiTheme="minorEastAsia" w:hAnsiTheme="minorEastAsia" w:cs="Meiryo UI" w:hint="eastAsia"/>
                <w:kern w:val="0"/>
                <w:sz w:val="22"/>
              </w:rPr>
              <w:t>所</w:t>
            </w:r>
          </w:p>
        </w:tc>
        <w:tc>
          <w:tcPr>
            <w:tcW w:w="3827" w:type="dxa"/>
            <w:vAlign w:val="center"/>
          </w:tcPr>
          <w:p w14:paraId="3174E84E" w14:textId="77777777" w:rsidR="00FF7F74" w:rsidRPr="002C53BD" w:rsidRDefault="00FF7F74" w:rsidP="00DA5A63">
            <w:pPr>
              <w:jc w:val="right"/>
              <w:rPr>
                <w:rFonts w:asciiTheme="minorEastAsia" w:hAnsiTheme="minorEastAsia" w:cs="Meiryo UI"/>
                <w:sz w:val="22"/>
              </w:rPr>
            </w:pPr>
          </w:p>
        </w:tc>
      </w:tr>
      <w:tr w:rsidR="00FF7F74" w:rsidRPr="002C53BD" w14:paraId="28D762DE" w14:textId="77777777" w:rsidTr="00AD102F">
        <w:tc>
          <w:tcPr>
            <w:tcW w:w="2127" w:type="dxa"/>
            <w:vAlign w:val="center"/>
          </w:tcPr>
          <w:p w14:paraId="503EC00A" w14:textId="77777777" w:rsidR="00FF7F74" w:rsidRPr="002C53BD" w:rsidRDefault="00FF7F74" w:rsidP="00DA5A63">
            <w:pPr>
              <w:jc w:val="distribute"/>
              <w:rPr>
                <w:rFonts w:asciiTheme="minorEastAsia" w:hAnsiTheme="minorEastAsia" w:cs="Meiryo UI"/>
                <w:sz w:val="22"/>
              </w:rPr>
            </w:pPr>
            <w:r w:rsidRPr="002C53BD">
              <w:rPr>
                <w:rFonts w:asciiTheme="minorEastAsia" w:hAnsiTheme="minorEastAsia" w:cs="Meiryo UI" w:hint="eastAsia"/>
                <w:spacing w:val="15"/>
                <w:kern w:val="0"/>
                <w:sz w:val="22"/>
              </w:rPr>
              <w:t>名称または商</w:t>
            </w:r>
            <w:r w:rsidRPr="002C53BD">
              <w:rPr>
                <w:rFonts w:asciiTheme="minorEastAsia" w:hAnsiTheme="minorEastAsia" w:cs="Meiryo UI" w:hint="eastAsia"/>
                <w:kern w:val="0"/>
                <w:sz w:val="22"/>
              </w:rPr>
              <w:t>号</w:t>
            </w:r>
          </w:p>
        </w:tc>
        <w:tc>
          <w:tcPr>
            <w:tcW w:w="3827" w:type="dxa"/>
            <w:vAlign w:val="center"/>
          </w:tcPr>
          <w:p w14:paraId="125A2F5B" w14:textId="77777777" w:rsidR="00FF7F74" w:rsidRPr="002C53BD" w:rsidRDefault="00FF7F74" w:rsidP="00DA5A63">
            <w:pPr>
              <w:jc w:val="right"/>
              <w:rPr>
                <w:rFonts w:asciiTheme="minorEastAsia" w:hAnsiTheme="minorEastAsia" w:cs="Meiryo UI"/>
                <w:sz w:val="22"/>
              </w:rPr>
            </w:pPr>
          </w:p>
        </w:tc>
      </w:tr>
      <w:tr w:rsidR="00FF7F74" w:rsidRPr="002C53BD" w14:paraId="2F38713B" w14:textId="77777777" w:rsidTr="00AD102F">
        <w:tc>
          <w:tcPr>
            <w:tcW w:w="2127" w:type="dxa"/>
            <w:vAlign w:val="center"/>
          </w:tcPr>
          <w:p w14:paraId="69F8A9F3" w14:textId="77777777" w:rsidR="00FF7F74" w:rsidRPr="002C53BD" w:rsidRDefault="00FF7F74" w:rsidP="00DA5A63">
            <w:pPr>
              <w:jc w:val="distribute"/>
              <w:rPr>
                <w:rFonts w:asciiTheme="minorEastAsia" w:hAnsiTheme="minorEastAsia"/>
                <w:sz w:val="22"/>
              </w:rPr>
            </w:pPr>
            <w:r w:rsidRPr="002C53BD">
              <w:rPr>
                <w:rFonts w:asciiTheme="minorEastAsia" w:hAnsiTheme="minorEastAsia" w:cs="Meiryo UI" w:hint="eastAsia"/>
                <w:spacing w:val="22"/>
                <w:kern w:val="0"/>
                <w:sz w:val="22"/>
              </w:rPr>
              <w:t>代表者職氏</w:t>
            </w:r>
            <w:r w:rsidRPr="002C53BD">
              <w:rPr>
                <w:rFonts w:asciiTheme="minorEastAsia" w:hAnsiTheme="minorEastAsia" w:cs="Meiryo UI" w:hint="eastAsia"/>
                <w:kern w:val="0"/>
                <w:sz w:val="22"/>
              </w:rPr>
              <w:t>名</w:t>
            </w:r>
          </w:p>
        </w:tc>
        <w:tc>
          <w:tcPr>
            <w:tcW w:w="3827" w:type="dxa"/>
            <w:vAlign w:val="center"/>
          </w:tcPr>
          <w:p w14:paraId="039CBE2D" w14:textId="77777777" w:rsidR="00FF7F74" w:rsidRPr="002C53BD" w:rsidRDefault="00FF7F74" w:rsidP="00DA5A63">
            <w:pPr>
              <w:jc w:val="right"/>
              <w:rPr>
                <w:rFonts w:asciiTheme="minorEastAsia" w:hAnsiTheme="minorEastAsia"/>
                <w:sz w:val="22"/>
              </w:rPr>
            </w:pPr>
            <w:r w:rsidRPr="002C53BD">
              <w:rPr>
                <w:rFonts w:asciiTheme="minorEastAsia" w:hAnsiTheme="minorEastAsia" w:hint="eastAsia"/>
                <w:sz w:val="22"/>
              </w:rPr>
              <w:t>印</w:t>
            </w:r>
          </w:p>
        </w:tc>
      </w:tr>
    </w:tbl>
    <w:p w14:paraId="235CB6B5"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36DA022A"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6491D8E0" w14:textId="77777777" w:rsidR="00FF7F74" w:rsidRPr="002C53BD" w:rsidRDefault="00FF7F74" w:rsidP="00FF7F74">
      <w:pPr>
        <w:autoSpaceDE w:val="0"/>
        <w:autoSpaceDN w:val="0"/>
        <w:adjustRightInd w:val="0"/>
        <w:jc w:val="left"/>
        <w:rPr>
          <w:rFonts w:asciiTheme="minorEastAsia" w:hAnsiTheme="minorEastAsia" w:cs="Meiryo UI"/>
          <w:kern w:val="0"/>
          <w:sz w:val="22"/>
        </w:rPr>
      </w:pPr>
    </w:p>
    <w:p w14:paraId="1DBACFE7" w14:textId="77777777" w:rsidR="00C60E40" w:rsidRDefault="00FF7F74" w:rsidP="00FF7F74">
      <w:pPr>
        <w:widowControl/>
        <w:jc w:val="left"/>
        <w:rPr>
          <w:rFonts w:asciiTheme="minorEastAsia" w:hAnsiTheme="minorEastAsia" w:cs="Meiryo UI"/>
          <w:sz w:val="22"/>
        </w:rPr>
        <w:sectPr w:rsidR="00C60E40" w:rsidSect="004B50EA">
          <w:pgSz w:w="11906" w:h="16838"/>
          <w:pgMar w:top="1985" w:right="1701" w:bottom="1701" w:left="1701" w:header="851" w:footer="992" w:gutter="0"/>
          <w:pgNumType w:start="0"/>
          <w:cols w:space="425"/>
          <w:titlePg/>
          <w:docGrid w:type="lines" w:linePitch="360"/>
        </w:sectPr>
      </w:pPr>
      <w:r w:rsidRPr="002C53BD">
        <w:rPr>
          <w:rFonts w:asciiTheme="minorEastAsia" w:hAnsiTheme="minorEastAsia" w:cs="Meiryo UI"/>
          <w:sz w:val="22"/>
        </w:rPr>
        <w:br w:type="page"/>
      </w:r>
    </w:p>
    <w:p w14:paraId="2DE4D794" w14:textId="77777777" w:rsidR="00FF7F74" w:rsidRPr="002C53BD" w:rsidRDefault="00FF7F74" w:rsidP="00FF7F74">
      <w:pPr>
        <w:widowControl/>
        <w:jc w:val="left"/>
        <w:rPr>
          <w:rFonts w:asciiTheme="minorEastAsia" w:hAnsiTheme="minorEastAsia"/>
          <w:sz w:val="22"/>
        </w:rPr>
      </w:pPr>
      <w:r w:rsidRPr="002C53BD">
        <w:rPr>
          <w:rFonts w:asciiTheme="minorEastAsia" w:hAnsiTheme="minorEastAsia" w:cstheme="majorBidi" w:hint="eastAsia"/>
          <w:sz w:val="22"/>
        </w:rPr>
        <w:lastRenderedPageBreak/>
        <w:t>様式第１０号</w:t>
      </w:r>
    </w:p>
    <w:p w14:paraId="3F2F1E42" w14:textId="1C04DE23" w:rsidR="00FF7F74" w:rsidRPr="002C53BD" w:rsidRDefault="00FF7F74" w:rsidP="00FF7F74">
      <w:pPr>
        <w:autoSpaceDE w:val="0"/>
        <w:autoSpaceDN w:val="0"/>
        <w:adjustRightInd w:val="0"/>
        <w:jc w:val="right"/>
        <w:rPr>
          <w:rFonts w:asciiTheme="minorEastAsia" w:hAnsiTheme="minorEastAsia" w:cs="Times New Roman"/>
          <w:sz w:val="22"/>
        </w:rPr>
      </w:pPr>
      <w:r w:rsidRPr="002C53BD">
        <w:rPr>
          <w:rFonts w:asciiTheme="minorEastAsia" w:hAnsiTheme="minorEastAsia" w:cs="Times New Roman" w:hint="eastAsia"/>
          <w:sz w:val="22"/>
        </w:rPr>
        <w:t xml:space="preserve">　　</w:t>
      </w:r>
      <w:r w:rsidR="004A0B50" w:rsidRPr="002C53BD">
        <w:rPr>
          <w:rFonts w:asciiTheme="minorEastAsia" w:hAnsiTheme="minorEastAsia" w:cs="Meiryo UI" w:hint="eastAsia"/>
          <w:kern w:val="0"/>
          <w:sz w:val="22"/>
        </w:rPr>
        <w:t xml:space="preserve">令和　　</w:t>
      </w:r>
      <w:r w:rsidRPr="002C53BD">
        <w:rPr>
          <w:rFonts w:asciiTheme="minorEastAsia" w:hAnsiTheme="minorEastAsia" w:cs="Times New Roman" w:hint="eastAsia"/>
          <w:sz w:val="22"/>
        </w:rPr>
        <w:t>年　　月　　日</w:t>
      </w:r>
    </w:p>
    <w:p w14:paraId="0DA8AD7C" w14:textId="77777777" w:rsidR="00FF7F74" w:rsidRPr="002C53BD" w:rsidRDefault="00FF7F74" w:rsidP="00FF7F74">
      <w:pPr>
        <w:autoSpaceDE w:val="0"/>
        <w:autoSpaceDN w:val="0"/>
        <w:adjustRightInd w:val="0"/>
        <w:rPr>
          <w:rFonts w:asciiTheme="minorEastAsia" w:hAnsiTheme="minorEastAsia" w:cs="Times New Roman"/>
          <w:sz w:val="22"/>
        </w:rPr>
      </w:pPr>
    </w:p>
    <w:p w14:paraId="1B1429EB" w14:textId="77777777" w:rsidR="00FF7F74" w:rsidRPr="002C53BD" w:rsidRDefault="00FF7F74" w:rsidP="00FF7F74">
      <w:pPr>
        <w:tabs>
          <w:tab w:val="left" w:pos="7710"/>
        </w:tabs>
        <w:ind w:firstLineChars="800" w:firstLine="1760"/>
        <w:rPr>
          <w:rFonts w:asciiTheme="minorEastAsia" w:hAnsiTheme="minorEastAsia" w:cs="Times New Roman"/>
          <w:sz w:val="22"/>
        </w:rPr>
      </w:pPr>
      <w:r w:rsidRPr="002C53BD">
        <w:rPr>
          <w:rFonts w:asciiTheme="minorEastAsia" w:hAnsiTheme="minorEastAsia" w:cs="Times New Roman" w:hint="eastAsia"/>
          <w:sz w:val="22"/>
        </w:rPr>
        <w:t xml:space="preserve">　　様</w:t>
      </w:r>
    </w:p>
    <w:p w14:paraId="6F98D4DD" w14:textId="77777777" w:rsidR="00FF7F74" w:rsidRPr="002C53BD" w:rsidRDefault="00FF7F74" w:rsidP="00FF7F74">
      <w:pPr>
        <w:autoSpaceDE w:val="0"/>
        <w:autoSpaceDN w:val="0"/>
        <w:adjustRightInd w:val="0"/>
        <w:jc w:val="left"/>
        <w:rPr>
          <w:rFonts w:asciiTheme="minorEastAsia" w:hAnsiTheme="minorEastAsia" w:cs="Times New Roman"/>
          <w:sz w:val="22"/>
        </w:rPr>
      </w:pPr>
    </w:p>
    <w:p w14:paraId="552B20D7" w14:textId="77777777" w:rsidR="00FF7F74" w:rsidRPr="002C53BD" w:rsidRDefault="00FF7F74" w:rsidP="00FF7F74">
      <w:pPr>
        <w:wordWrap w:val="0"/>
        <w:autoSpaceDE w:val="0"/>
        <w:autoSpaceDN w:val="0"/>
        <w:adjustRightInd w:val="0"/>
        <w:ind w:rightChars="201" w:right="422"/>
        <w:jc w:val="right"/>
        <w:rPr>
          <w:rFonts w:asciiTheme="minorEastAsia" w:hAnsiTheme="minorEastAsia" w:cs="Times New Roman"/>
          <w:sz w:val="22"/>
        </w:rPr>
      </w:pPr>
      <w:r w:rsidRPr="002C53BD">
        <w:rPr>
          <w:rFonts w:asciiTheme="minorEastAsia" w:hAnsiTheme="minorEastAsia" w:cs="Times New Roman" w:hint="eastAsia"/>
          <w:sz w:val="22"/>
        </w:rPr>
        <w:t xml:space="preserve">鯖江市長　　　　　　</w:t>
      </w:r>
    </w:p>
    <w:p w14:paraId="7297AA00" w14:textId="77777777" w:rsidR="00FF7F74" w:rsidRPr="002C53BD" w:rsidRDefault="00FF7F74" w:rsidP="00FF7F74">
      <w:pPr>
        <w:autoSpaceDE w:val="0"/>
        <w:autoSpaceDN w:val="0"/>
        <w:adjustRightInd w:val="0"/>
        <w:rPr>
          <w:rStyle w:val="p80"/>
          <w:rFonts w:asciiTheme="minorEastAsia" w:hAnsiTheme="minorEastAsia"/>
          <w:sz w:val="22"/>
        </w:rPr>
      </w:pPr>
    </w:p>
    <w:p w14:paraId="3F61B04B" w14:textId="77777777" w:rsidR="00FF7F74" w:rsidRPr="002C53BD" w:rsidRDefault="00FF7F74" w:rsidP="00FF7F74">
      <w:pPr>
        <w:autoSpaceDE w:val="0"/>
        <w:autoSpaceDN w:val="0"/>
        <w:adjustRightInd w:val="0"/>
        <w:rPr>
          <w:rStyle w:val="p80"/>
          <w:rFonts w:asciiTheme="minorEastAsia" w:hAnsiTheme="minorEastAsia"/>
          <w:sz w:val="22"/>
        </w:rPr>
      </w:pPr>
    </w:p>
    <w:p w14:paraId="21B51579" w14:textId="77777777" w:rsidR="00FF7F74" w:rsidRPr="002C53BD" w:rsidRDefault="00FF7F74" w:rsidP="00FF7F74">
      <w:pPr>
        <w:autoSpaceDE w:val="0"/>
        <w:autoSpaceDN w:val="0"/>
        <w:adjustRightInd w:val="0"/>
        <w:jc w:val="center"/>
        <w:rPr>
          <w:rFonts w:asciiTheme="minorEastAsia" w:hAnsiTheme="minorEastAsia" w:cs="Times New Roman"/>
          <w:sz w:val="22"/>
        </w:rPr>
      </w:pPr>
      <w:r w:rsidRPr="002C53BD">
        <w:rPr>
          <w:rStyle w:val="p80"/>
          <w:rFonts w:asciiTheme="minorEastAsia" w:hAnsiTheme="minorEastAsia" w:hint="eastAsia"/>
          <w:sz w:val="22"/>
        </w:rPr>
        <w:t>結　果　通　知　書</w:t>
      </w:r>
    </w:p>
    <w:p w14:paraId="3B058FD6"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5F6BC627"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449DB5F6" w14:textId="49421DF6"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貴社から提出のあった次の業務の</w:t>
      </w:r>
      <w:r w:rsidR="001071B1" w:rsidRPr="002C53BD">
        <w:rPr>
          <w:rFonts w:asciiTheme="minorEastAsia" w:hAnsiTheme="minorEastAsia" w:cs="Times New Roman" w:hint="eastAsia"/>
          <w:sz w:val="22"/>
        </w:rPr>
        <w:t>企画</w:t>
      </w:r>
      <w:r w:rsidRPr="002C53BD">
        <w:rPr>
          <w:rFonts w:asciiTheme="minorEastAsia" w:hAnsiTheme="minorEastAsia" w:cs="Times New Roman" w:hint="eastAsia"/>
          <w:sz w:val="22"/>
        </w:rPr>
        <w:t>提案書について、審査結果を通知します。</w:t>
      </w:r>
    </w:p>
    <w:p w14:paraId="715A7881"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36CDDA69" w14:textId="42C3DB0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業務名：</w:t>
      </w:r>
      <w:r w:rsidR="00AD102F" w:rsidRPr="009D1983">
        <w:rPr>
          <w:rFonts w:asciiTheme="minorEastAsia" w:hAnsiTheme="minorEastAsia" w:hint="eastAsia"/>
          <w:sz w:val="22"/>
        </w:rPr>
        <w:t>移住定住特設サイト構築事業業務委託</w:t>
      </w:r>
    </w:p>
    <w:p w14:paraId="1240B734"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57C0FD30"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21BDF63A" w14:textId="77777777" w:rsidR="00FF7F74" w:rsidRPr="002C53BD" w:rsidRDefault="00FF7F74" w:rsidP="00FF7F74">
      <w:pPr>
        <w:autoSpaceDE w:val="0"/>
        <w:autoSpaceDN w:val="0"/>
        <w:adjustRightInd w:val="0"/>
        <w:ind w:left="880" w:hangingChars="400" w:hanging="880"/>
        <w:rPr>
          <w:rFonts w:asciiTheme="minorEastAsia" w:hAnsiTheme="minorEastAsia" w:cs="Times New Roman"/>
          <w:sz w:val="22"/>
        </w:rPr>
      </w:pPr>
      <w:r w:rsidRPr="002C53BD">
        <w:rPr>
          <w:rFonts w:asciiTheme="minorEastAsia" w:hAnsiTheme="minorEastAsia" w:cs="Times New Roman" w:hint="eastAsia"/>
          <w:sz w:val="22"/>
        </w:rPr>
        <w:t xml:space="preserve">　結果：最適であると特定しました。</w:t>
      </w:r>
    </w:p>
    <w:p w14:paraId="0F9BD61B" w14:textId="77777777" w:rsidR="00FF7F74" w:rsidRPr="002C53BD" w:rsidRDefault="00FF7F74" w:rsidP="00FF7F74">
      <w:pPr>
        <w:autoSpaceDE w:val="0"/>
        <w:autoSpaceDN w:val="0"/>
        <w:adjustRightInd w:val="0"/>
        <w:ind w:left="880" w:hangingChars="400" w:hanging="880"/>
        <w:rPr>
          <w:rFonts w:asciiTheme="minorEastAsia" w:hAnsiTheme="minorEastAsia" w:cs="Times New Roman"/>
          <w:sz w:val="22"/>
        </w:rPr>
      </w:pPr>
      <w:r w:rsidRPr="002C53BD">
        <w:rPr>
          <w:rFonts w:asciiTheme="minorEastAsia" w:hAnsiTheme="minorEastAsia" w:cs="Times New Roman" w:hint="eastAsia"/>
          <w:sz w:val="22"/>
        </w:rPr>
        <w:t xml:space="preserve">　　　　なお、契約等の手続については、別途連絡します。</w:t>
      </w:r>
    </w:p>
    <w:p w14:paraId="687184C6"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w:t>
      </w:r>
    </w:p>
    <w:p w14:paraId="65FF9E42"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（または）</w:t>
      </w:r>
    </w:p>
    <w:p w14:paraId="1A672D42"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結果：次の理由により、特定に至りませんでした。</w:t>
      </w:r>
    </w:p>
    <w:p w14:paraId="03400A4E"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r w:rsidRPr="002C53BD">
        <w:rPr>
          <w:rFonts w:asciiTheme="minorEastAsia" w:hAnsiTheme="minorEastAsia" w:cs="Times New Roman" w:hint="eastAsia"/>
          <w:sz w:val="22"/>
        </w:rPr>
        <w:t xml:space="preserve">　理由：</w:t>
      </w:r>
    </w:p>
    <w:p w14:paraId="4AD81732" w14:textId="77777777" w:rsidR="00FF7F74" w:rsidRPr="002C53BD" w:rsidRDefault="00FF7F74" w:rsidP="00FF7F74">
      <w:pPr>
        <w:autoSpaceDE w:val="0"/>
        <w:autoSpaceDN w:val="0"/>
        <w:adjustRightInd w:val="0"/>
        <w:ind w:left="200" w:hanging="200"/>
        <w:rPr>
          <w:rFonts w:asciiTheme="minorEastAsia" w:hAnsiTheme="minorEastAsia" w:cs="Times New Roman"/>
          <w:sz w:val="22"/>
        </w:rPr>
      </w:pPr>
    </w:p>
    <w:p w14:paraId="5EFEB03B" w14:textId="77777777" w:rsidR="00FF7F74" w:rsidRPr="002C53BD" w:rsidRDefault="00FF7F74" w:rsidP="00FF7F74">
      <w:pPr>
        <w:autoSpaceDE w:val="0"/>
        <w:autoSpaceDN w:val="0"/>
        <w:adjustRightInd w:val="0"/>
        <w:rPr>
          <w:rFonts w:asciiTheme="minorEastAsia" w:hAnsiTheme="minorEastAsia" w:cs="Times New Roman"/>
          <w:sz w:val="22"/>
        </w:rPr>
      </w:pPr>
      <w:r w:rsidRPr="002C53BD">
        <w:rPr>
          <w:rFonts w:asciiTheme="minorEastAsia" w:hAnsiTheme="minorEastAsia" w:cs="Times New Roman" w:hint="eastAsia"/>
          <w:sz w:val="22"/>
        </w:rPr>
        <w:t xml:space="preserve">　なお、この</w:t>
      </w:r>
      <w:r w:rsidRPr="002C53BD">
        <w:rPr>
          <w:rStyle w:val="p84"/>
          <w:rFonts w:asciiTheme="minorEastAsia" w:hAnsiTheme="minorEastAsia" w:hint="eastAsia"/>
          <w:color w:val="000000"/>
          <w:sz w:val="22"/>
        </w:rPr>
        <w:t>通知を受けた日から7日以内</w:t>
      </w:r>
      <w:r w:rsidRPr="002C53BD">
        <w:rPr>
          <w:rFonts w:asciiTheme="minorEastAsia" w:hAnsiTheme="minorEastAsia" w:cs="Times New Roman" w:hint="eastAsia"/>
          <w:sz w:val="22"/>
        </w:rPr>
        <w:t>に上記理由について、書面により説明を求めることができます。</w:t>
      </w:r>
    </w:p>
    <w:p w14:paraId="6BBBBAD2" w14:textId="77777777" w:rsidR="00FF7F74" w:rsidRPr="002C53BD" w:rsidRDefault="00FF7F74" w:rsidP="00FF7F74">
      <w:pPr>
        <w:autoSpaceDE w:val="0"/>
        <w:autoSpaceDN w:val="0"/>
        <w:adjustRightInd w:val="0"/>
        <w:rPr>
          <w:rFonts w:asciiTheme="minorEastAsia" w:hAnsiTheme="minorEastAsia" w:cs="Times New Roman"/>
          <w:sz w:val="22"/>
        </w:rPr>
      </w:pPr>
    </w:p>
    <w:p w14:paraId="1BFB0001" w14:textId="77777777" w:rsidR="00FF7F74" w:rsidRPr="002C53BD" w:rsidRDefault="00FF7F74" w:rsidP="00FF7F74">
      <w:pPr>
        <w:rPr>
          <w:rFonts w:asciiTheme="minorEastAsia" w:hAnsiTheme="minorEastAsia" w:cs="Meiryo UI"/>
          <w:sz w:val="22"/>
        </w:rPr>
      </w:pPr>
    </w:p>
    <w:p w14:paraId="5A1FE75C" w14:textId="77777777" w:rsidR="00AB1BC6" w:rsidRPr="002C53BD" w:rsidRDefault="00AB1BC6" w:rsidP="00AB1BC6">
      <w:pPr>
        <w:rPr>
          <w:rFonts w:asciiTheme="minorEastAsia" w:hAnsiTheme="minorEastAsia" w:cs="Meiryo UI"/>
          <w:sz w:val="22"/>
        </w:rPr>
      </w:pPr>
    </w:p>
    <w:p w14:paraId="05F08509" w14:textId="77777777" w:rsidR="00BC3501" w:rsidRPr="002C53BD" w:rsidRDefault="00BC3501" w:rsidP="0049670A">
      <w:pPr>
        <w:widowControl/>
        <w:jc w:val="left"/>
        <w:rPr>
          <w:rFonts w:asciiTheme="minorEastAsia" w:hAnsiTheme="minorEastAsia" w:cs="ＭＳ@.稔.艀."/>
          <w:color w:val="000000"/>
          <w:kern w:val="0"/>
          <w:sz w:val="22"/>
        </w:rPr>
      </w:pPr>
    </w:p>
    <w:p w14:paraId="65CD0754" w14:textId="77777777" w:rsidR="00BC3501" w:rsidRPr="002C53BD" w:rsidRDefault="00BC3501" w:rsidP="0049670A">
      <w:pPr>
        <w:widowControl/>
        <w:jc w:val="left"/>
        <w:rPr>
          <w:rFonts w:asciiTheme="minorEastAsia" w:hAnsiTheme="minorEastAsia" w:cs="ＭＳ@.稔.艀."/>
          <w:color w:val="000000"/>
          <w:kern w:val="0"/>
          <w:sz w:val="22"/>
        </w:rPr>
      </w:pPr>
    </w:p>
    <w:p w14:paraId="1D855679" w14:textId="3957131E" w:rsidR="00AA38E1" w:rsidRPr="002C53BD" w:rsidRDefault="00AA38E1" w:rsidP="00042C7E">
      <w:pPr>
        <w:ind w:leftChars="405" w:left="850"/>
        <w:rPr>
          <w:rFonts w:asciiTheme="minorEastAsia" w:hAnsiTheme="minorEastAsia"/>
          <w:b/>
          <w:color w:val="000000" w:themeColor="text1"/>
          <w:sz w:val="22"/>
        </w:rPr>
      </w:pPr>
    </w:p>
    <w:sectPr w:rsidR="00AA38E1" w:rsidRPr="002C53BD" w:rsidSect="004B50EA">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CF7" w14:textId="77777777" w:rsidR="00D3115D" w:rsidRDefault="00D3115D" w:rsidP="00AD49B6">
      <w:r>
        <w:separator/>
      </w:r>
    </w:p>
  </w:endnote>
  <w:endnote w:type="continuationSeparator" w:id="0">
    <w:p w14:paraId="712303A5" w14:textId="77777777" w:rsidR="00D3115D" w:rsidRDefault="00D3115D" w:rsidP="00AD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薫..">
    <w:altName w:val="ＭＳ 明朝"/>
    <w:panose1 w:val="00000000000000000000"/>
    <w:charset w:val="80"/>
    <w:family w:val="roman"/>
    <w:notTrueType/>
    <w:pitch w:val="default"/>
    <w:sig w:usb0="00000001" w:usb1="08070000" w:usb2="00000010" w:usb3="00000000" w:csb0="00020000" w:csb1="00000000"/>
  </w:font>
  <w:font w:name="ＭＳ@.稔.艀.">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24091"/>
      <w:docPartObj>
        <w:docPartGallery w:val="Page Numbers (Bottom of Page)"/>
        <w:docPartUnique/>
      </w:docPartObj>
    </w:sdtPr>
    <w:sdtEndPr/>
    <w:sdtContent>
      <w:p w14:paraId="18231622" w14:textId="77777777" w:rsidR="005D7894" w:rsidRDefault="00CE6190">
        <w:pPr>
          <w:pStyle w:val="a8"/>
          <w:jc w:val="center"/>
        </w:pPr>
        <w:r>
          <w:rPr>
            <w:rFonts w:hint="eastAsia"/>
          </w:rPr>
          <w:t>－</w:t>
        </w:r>
        <w:r>
          <w:rPr>
            <w:rFonts w:hint="eastAsia"/>
          </w:rPr>
          <w:t xml:space="preserve"> </w:t>
        </w:r>
        <w:r w:rsidR="005D7894">
          <w:fldChar w:fldCharType="begin"/>
        </w:r>
        <w:r w:rsidR="005D7894">
          <w:instrText>PAGE   \* MERGEFORMAT</w:instrText>
        </w:r>
        <w:r w:rsidR="005D7894">
          <w:fldChar w:fldCharType="separate"/>
        </w:r>
        <w:r w:rsidR="00941D95" w:rsidRPr="00941D95">
          <w:rPr>
            <w:noProof/>
            <w:lang w:val="ja-JP"/>
          </w:rPr>
          <w:t>1</w:t>
        </w:r>
        <w:r w:rsidR="005D7894">
          <w:fldChar w:fldCharType="end"/>
        </w:r>
        <w:r>
          <w:rPr>
            <w:rFonts w:hint="eastAsia"/>
          </w:rPr>
          <w:t xml:space="preserve"> </w:t>
        </w:r>
        <w:r>
          <w:rPr>
            <w:rFonts w:hint="eastAsia"/>
          </w:rPr>
          <w:t>－</w:t>
        </w:r>
      </w:p>
    </w:sdtContent>
  </w:sdt>
  <w:p w14:paraId="1514E434" w14:textId="77777777" w:rsidR="005D7894" w:rsidRDefault="005D78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B848" w14:textId="77777777" w:rsidR="00D3115D" w:rsidRDefault="00D3115D" w:rsidP="00AD49B6">
      <w:r>
        <w:separator/>
      </w:r>
    </w:p>
  </w:footnote>
  <w:footnote w:type="continuationSeparator" w:id="0">
    <w:p w14:paraId="30EF6EC6" w14:textId="77777777" w:rsidR="00D3115D" w:rsidRDefault="00D3115D" w:rsidP="00AD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D9F6" w14:textId="01276A19" w:rsidR="005D7894" w:rsidRPr="00C1797B" w:rsidRDefault="00414C28" w:rsidP="00C1797B">
    <w:pPr>
      <w:pStyle w:val="a6"/>
      <w:pBdr>
        <w:bottom w:val="single" w:sz="24" w:space="1" w:color="auto"/>
      </w:pBdr>
      <w:ind w:right="360"/>
      <w:rPr>
        <w:sz w:val="18"/>
        <w:szCs w:val="20"/>
      </w:rPr>
    </w:pPr>
    <w:r w:rsidRPr="00414C28">
      <w:rPr>
        <w:rFonts w:hint="eastAsia"/>
        <w:sz w:val="18"/>
        <w:szCs w:val="20"/>
      </w:rPr>
      <w:t>移住定住特設サイト構築事業業務委託</w:t>
    </w:r>
    <w:r w:rsidR="005D7894" w:rsidRPr="00C1797B">
      <w:rPr>
        <w:rFonts w:hint="eastAsia"/>
        <w:sz w:val="18"/>
        <w:szCs w:val="20"/>
      </w:rPr>
      <w:t>プロポーザル実施要領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F9"/>
    <w:multiLevelType w:val="hybridMultilevel"/>
    <w:tmpl w:val="B1A6C828"/>
    <w:lvl w:ilvl="0" w:tplc="291429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D4B0A"/>
    <w:multiLevelType w:val="hybridMultilevel"/>
    <w:tmpl w:val="E70AE652"/>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53E56"/>
    <w:multiLevelType w:val="hybridMultilevel"/>
    <w:tmpl w:val="E70AE652"/>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835A7"/>
    <w:multiLevelType w:val="hybridMultilevel"/>
    <w:tmpl w:val="ED90451A"/>
    <w:lvl w:ilvl="0" w:tplc="550C0018">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841AC5"/>
    <w:multiLevelType w:val="hybridMultilevel"/>
    <w:tmpl w:val="520E539A"/>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C438E"/>
    <w:multiLevelType w:val="hybridMultilevel"/>
    <w:tmpl w:val="5430514E"/>
    <w:lvl w:ilvl="0" w:tplc="67849AE8">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6" w15:restartNumberingAfterBreak="0">
    <w:nsid w:val="1C546FB3"/>
    <w:multiLevelType w:val="hybridMultilevel"/>
    <w:tmpl w:val="125A567C"/>
    <w:lvl w:ilvl="0" w:tplc="9C94561C">
      <w:start w:val="1"/>
      <w:numFmt w:val="decimalFullWidth"/>
      <w:lvlText w:val="(%1)"/>
      <w:lvlJc w:val="left"/>
      <w:pPr>
        <w:ind w:left="1130" w:hanging="420"/>
      </w:pPr>
      <w:rPr>
        <w:rFonts w:hint="eastAsia"/>
      </w:rPr>
    </w:lvl>
    <w:lvl w:ilvl="1" w:tplc="544C7212">
      <w:start w:val="1"/>
      <w:numFmt w:val="aiueoFullWidth"/>
      <w:lvlText w:val="(%2)"/>
      <w:lvlJc w:val="left"/>
      <w:pPr>
        <w:ind w:left="840" w:hanging="420"/>
      </w:pPr>
      <w:rPr>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A80137"/>
    <w:multiLevelType w:val="hybridMultilevel"/>
    <w:tmpl w:val="E70AE652"/>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30679"/>
    <w:multiLevelType w:val="hybridMultilevel"/>
    <w:tmpl w:val="7DAE03F8"/>
    <w:lvl w:ilvl="0" w:tplc="85126F6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2C76699E"/>
    <w:multiLevelType w:val="hybridMultilevel"/>
    <w:tmpl w:val="B226F952"/>
    <w:lvl w:ilvl="0" w:tplc="E130A536">
      <w:start w:val="1"/>
      <w:numFmt w:val="decimalFullWidth"/>
      <w:lvlText w:val="(%1)"/>
      <w:lvlJc w:val="left"/>
      <w:pPr>
        <w:ind w:left="420" w:hanging="420"/>
      </w:pPr>
      <w:rPr>
        <w:rFonts w:ascii="ＭＳ 明朝" w:eastAsia="ＭＳ 明朝" w:hint="eastAsia"/>
        <w:b w:val="0"/>
        <w:i w:val="0"/>
        <w:caps w:val="0"/>
        <w:strike w:val="0"/>
        <w:dstrike w:val="0"/>
        <w:vanish w:val="0"/>
        <w:color w:val="auto"/>
        <w:spacing w:val="0"/>
        <w:w w:val="100"/>
        <w:position w:val="0"/>
        <w:sz w:val="22"/>
        <w:u w:val="none"/>
        <w:vertAlign w:val="base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4A2E9D"/>
    <w:multiLevelType w:val="hybridMultilevel"/>
    <w:tmpl w:val="620CF750"/>
    <w:lvl w:ilvl="0" w:tplc="F514B9C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469D388A"/>
    <w:multiLevelType w:val="hybridMultilevel"/>
    <w:tmpl w:val="041E6612"/>
    <w:lvl w:ilvl="0" w:tplc="C024CAD6">
      <w:start w:val="2"/>
      <w:numFmt w:val="decimalFullWidth"/>
      <w:lvlText w:val="（%1）"/>
      <w:lvlJc w:val="left"/>
      <w:pPr>
        <w:ind w:left="720" w:hanging="720"/>
      </w:pPr>
      <w:rPr>
        <w:rFonts w:hint="default"/>
      </w:rPr>
    </w:lvl>
    <w:lvl w:ilvl="1" w:tplc="21F8AC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344C73"/>
    <w:multiLevelType w:val="hybridMultilevel"/>
    <w:tmpl w:val="18107B36"/>
    <w:lvl w:ilvl="0" w:tplc="313E86BA">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3" w15:restartNumberingAfterBreak="0">
    <w:nsid w:val="4CB926E7"/>
    <w:multiLevelType w:val="hybridMultilevel"/>
    <w:tmpl w:val="69684542"/>
    <w:lvl w:ilvl="0" w:tplc="08782D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36B7965"/>
    <w:multiLevelType w:val="hybridMultilevel"/>
    <w:tmpl w:val="E70AE652"/>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6F17B7"/>
    <w:multiLevelType w:val="hybridMultilevel"/>
    <w:tmpl w:val="B4B2AD22"/>
    <w:lvl w:ilvl="0" w:tplc="44D04566">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6E02A8E"/>
    <w:multiLevelType w:val="hybridMultilevel"/>
    <w:tmpl w:val="8A183DD4"/>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EAE85DF0">
      <w:start w:val="1"/>
      <w:numFmt w:val="decimal"/>
      <w:lvlText w:val="%3"/>
      <w:lvlJc w:val="left"/>
      <w:pPr>
        <w:ind w:left="1200" w:hanging="360"/>
      </w:pPr>
      <w:rPr>
        <w:rFonts w:asciiTheme="minorEastAsia" w:eastAsiaTheme="minorEastAsia" w:hAnsiTheme="minorEastAsia" w:cs="Meiryo UI"/>
      </w:rPr>
    </w:lvl>
    <w:lvl w:ilvl="3" w:tplc="6526C9EE">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D469FB"/>
    <w:multiLevelType w:val="hybridMultilevel"/>
    <w:tmpl w:val="B7085390"/>
    <w:lvl w:ilvl="0" w:tplc="48F2C1B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396AAD"/>
    <w:multiLevelType w:val="hybridMultilevel"/>
    <w:tmpl w:val="E70AE652"/>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CA39A1"/>
    <w:multiLevelType w:val="hybridMultilevel"/>
    <w:tmpl w:val="E70AE652"/>
    <w:lvl w:ilvl="0" w:tplc="9C945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992184"/>
    <w:multiLevelType w:val="hybridMultilevel"/>
    <w:tmpl w:val="17543752"/>
    <w:lvl w:ilvl="0" w:tplc="866ECB5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AA25FF"/>
    <w:multiLevelType w:val="hybridMultilevel"/>
    <w:tmpl w:val="E70AE652"/>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665BF8"/>
    <w:multiLevelType w:val="hybridMultilevel"/>
    <w:tmpl w:val="67627E5E"/>
    <w:lvl w:ilvl="0" w:tplc="D7E2791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E60CF6"/>
    <w:multiLevelType w:val="hybridMultilevel"/>
    <w:tmpl w:val="E70AE652"/>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D720BE"/>
    <w:multiLevelType w:val="hybridMultilevel"/>
    <w:tmpl w:val="7224485A"/>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F6000890">
      <w:start w:val="2"/>
      <w:numFmt w:val="decimalEnclosedCircle"/>
      <w:lvlText w:val="%3"/>
      <w:lvlJc w:val="left"/>
      <w:pPr>
        <w:ind w:left="1200" w:hanging="360"/>
      </w:pPr>
      <w:rPr>
        <w:rFonts w:ascii="Segoe UI Symbol" w:hAnsi="Segoe UI Symbol" w:cs="Segoe UI Symbol"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A0351A"/>
    <w:multiLevelType w:val="hybridMultilevel"/>
    <w:tmpl w:val="A16067FE"/>
    <w:lvl w:ilvl="0" w:tplc="437C5B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6" w15:restartNumberingAfterBreak="0">
    <w:nsid w:val="73780573"/>
    <w:multiLevelType w:val="hybridMultilevel"/>
    <w:tmpl w:val="081EADB4"/>
    <w:lvl w:ilvl="0" w:tplc="822A1780">
      <w:start w:val="2"/>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7" w15:restartNumberingAfterBreak="0">
    <w:nsid w:val="79D655F9"/>
    <w:multiLevelType w:val="hybridMultilevel"/>
    <w:tmpl w:val="E70AE652"/>
    <w:lvl w:ilvl="0" w:tplc="9C94561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CA676C"/>
    <w:multiLevelType w:val="hybridMultilevel"/>
    <w:tmpl w:val="5D5E69B2"/>
    <w:lvl w:ilvl="0" w:tplc="C8563F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8695459">
    <w:abstractNumId w:val="0"/>
  </w:num>
  <w:num w:numId="2" w16cid:durableId="412550450">
    <w:abstractNumId w:val="11"/>
  </w:num>
  <w:num w:numId="3" w16cid:durableId="290938093">
    <w:abstractNumId w:val="13"/>
  </w:num>
  <w:num w:numId="4" w16cid:durableId="1808664157">
    <w:abstractNumId w:val="22"/>
  </w:num>
  <w:num w:numId="5" w16cid:durableId="1317807434">
    <w:abstractNumId w:val="4"/>
  </w:num>
  <w:num w:numId="6" w16cid:durableId="1847016467">
    <w:abstractNumId w:val="14"/>
  </w:num>
  <w:num w:numId="7" w16cid:durableId="90125062">
    <w:abstractNumId w:val="10"/>
  </w:num>
  <w:num w:numId="8" w16cid:durableId="509560872">
    <w:abstractNumId w:val="18"/>
  </w:num>
  <w:num w:numId="9" w16cid:durableId="1869100239">
    <w:abstractNumId w:val="20"/>
  </w:num>
  <w:num w:numId="10" w16cid:durableId="398404541">
    <w:abstractNumId w:val="7"/>
  </w:num>
  <w:num w:numId="11" w16cid:durableId="642392494">
    <w:abstractNumId w:val="23"/>
  </w:num>
  <w:num w:numId="12" w16cid:durableId="1065102878">
    <w:abstractNumId w:val="24"/>
  </w:num>
  <w:num w:numId="13" w16cid:durableId="1933001765">
    <w:abstractNumId w:val="1"/>
  </w:num>
  <w:num w:numId="14" w16cid:durableId="305357489">
    <w:abstractNumId w:val="6"/>
  </w:num>
  <w:num w:numId="15" w16cid:durableId="2002004616">
    <w:abstractNumId w:val="16"/>
  </w:num>
  <w:num w:numId="16" w16cid:durableId="1783300773">
    <w:abstractNumId w:val="21"/>
  </w:num>
  <w:num w:numId="17" w16cid:durableId="687878262">
    <w:abstractNumId w:val="27"/>
  </w:num>
  <w:num w:numId="18" w16cid:durableId="1298605969">
    <w:abstractNumId w:val="2"/>
  </w:num>
  <w:num w:numId="19" w16cid:durableId="558632415">
    <w:abstractNumId w:val="19"/>
  </w:num>
  <w:num w:numId="20" w16cid:durableId="1263613417">
    <w:abstractNumId w:val="12"/>
  </w:num>
  <w:num w:numId="21" w16cid:durableId="1210919141">
    <w:abstractNumId w:val="15"/>
  </w:num>
  <w:num w:numId="22" w16cid:durableId="378629091">
    <w:abstractNumId w:val="25"/>
  </w:num>
  <w:num w:numId="23" w16cid:durableId="190845763">
    <w:abstractNumId w:val="17"/>
  </w:num>
  <w:num w:numId="24" w16cid:durableId="783891424">
    <w:abstractNumId w:val="26"/>
  </w:num>
  <w:num w:numId="25" w16cid:durableId="1771702757">
    <w:abstractNumId w:val="9"/>
  </w:num>
  <w:num w:numId="26" w16cid:durableId="504904004">
    <w:abstractNumId w:val="3"/>
  </w:num>
  <w:num w:numId="27" w16cid:durableId="2099011651">
    <w:abstractNumId w:val="8"/>
  </w:num>
  <w:num w:numId="28" w16cid:durableId="1772386544">
    <w:abstractNumId w:val="28"/>
  </w:num>
  <w:num w:numId="29" w16cid:durableId="1300113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E1"/>
    <w:rsid w:val="00002376"/>
    <w:rsid w:val="0000563C"/>
    <w:rsid w:val="00006126"/>
    <w:rsid w:val="0002289D"/>
    <w:rsid w:val="0002768C"/>
    <w:rsid w:val="00031C9D"/>
    <w:rsid w:val="00040FF2"/>
    <w:rsid w:val="00042C7E"/>
    <w:rsid w:val="00051B20"/>
    <w:rsid w:val="00055B1B"/>
    <w:rsid w:val="00055D5B"/>
    <w:rsid w:val="00061E00"/>
    <w:rsid w:val="00062F0F"/>
    <w:rsid w:val="00065D7B"/>
    <w:rsid w:val="00073CCC"/>
    <w:rsid w:val="000773C6"/>
    <w:rsid w:val="00080A8A"/>
    <w:rsid w:val="00085737"/>
    <w:rsid w:val="000902B2"/>
    <w:rsid w:val="00092825"/>
    <w:rsid w:val="0009351F"/>
    <w:rsid w:val="000A0106"/>
    <w:rsid w:val="000A1DBC"/>
    <w:rsid w:val="000B51C2"/>
    <w:rsid w:val="000C396D"/>
    <w:rsid w:val="000C5BAD"/>
    <w:rsid w:val="000D04AE"/>
    <w:rsid w:val="000D0D83"/>
    <w:rsid w:val="000E2198"/>
    <w:rsid w:val="000E2F10"/>
    <w:rsid w:val="000F69E5"/>
    <w:rsid w:val="00106ADB"/>
    <w:rsid w:val="001071B1"/>
    <w:rsid w:val="00107C59"/>
    <w:rsid w:val="00111C4F"/>
    <w:rsid w:val="001156F5"/>
    <w:rsid w:val="00123161"/>
    <w:rsid w:val="00123540"/>
    <w:rsid w:val="00136AA0"/>
    <w:rsid w:val="001455E7"/>
    <w:rsid w:val="00155211"/>
    <w:rsid w:val="00155EDE"/>
    <w:rsid w:val="00171147"/>
    <w:rsid w:val="00182B33"/>
    <w:rsid w:val="00184C6C"/>
    <w:rsid w:val="001852E5"/>
    <w:rsid w:val="001940B9"/>
    <w:rsid w:val="001950A1"/>
    <w:rsid w:val="00197A69"/>
    <w:rsid w:val="001B0BCE"/>
    <w:rsid w:val="001B4C2D"/>
    <w:rsid w:val="001D0CF6"/>
    <w:rsid w:val="001D3799"/>
    <w:rsid w:val="001E53AB"/>
    <w:rsid w:val="001E5EB2"/>
    <w:rsid w:val="002175AB"/>
    <w:rsid w:val="00220693"/>
    <w:rsid w:val="002265F0"/>
    <w:rsid w:val="00226BF6"/>
    <w:rsid w:val="00255FF8"/>
    <w:rsid w:val="0025704B"/>
    <w:rsid w:val="00257359"/>
    <w:rsid w:val="002647F8"/>
    <w:rsid w:val="00287B14"/>
    <w:rsid w:val="00293EB4"/>
    <w:rsid w:val="0029603D"/>
    <w:rsid w:val="002A7494"/>
    <w:rsid w:val="002A7B77"/>
    <w:rsid w:val="002B542B"/>
    <w:rsid w:val="002B5F38"/>
    <w:rsid w:val="002C454C"/>
    <w:rsid w:val="002C53BD"/>
    <w:rsid w:val="002C70B7"/>
    <w:rsid w:val="002D02D0"/>
    <w:rsid w:val="002D2959"/>
    <w:rsid w:val="002D6685"/>
    <w:rsid w:val="002E3744"/>
    <w:rsid w:val="002E703D"/>
    <w:rsid w:val="002E77A0"/>
    <w:rsid w:val="002F0CAF"/>
    <w:rsid w:val="0031025D"/>
    <w:rsid w:val="003109F7"/>
    <w:rsid w:val="003117BF"/>
    <w:rsid w:val="003336F1"/>
    <w:rsid w:val="003349F3"/>
    <w:rsid w:val="00334F40"/>
    <w:rsid w:val="003408EC"/>
    <w:rsid w:val="0034591C"/>
    <w:rsid w:val="003467C3"/>
    <w:rsid w:val="00353DEC"/>
    <w:rsid w:val="00357D35"/>
    <w:rsid w:val="003622EF"/>
    <w:rsid w:val="00363C6B"/>
    <w:rsid w:val="00364DBD"/>
    <w:rsid w:val="0037255D"/>
    <w:rsid w:val="003741D4"/>
    <w:rsid w:val="00381B90"/>
    <w:rsid w:val="003823C2"/>
    <w:rsid w:val="00390B54"/>
    <w:rsid w:val="0039695A"/>
    <w:rsid w:val="003A679E"/>
    <w:rsid w:val="003B102F"/>
    <w:rsid w:val="003B3024"/>
    <w:rsid w:val="003C107E"/>
    <w:rsid w:val="003D390E"/>
    <w:rsid w:val="003D5AC0"/>
    <w:rsid w:val="003E2729"/>
    <w:rsid w:val="003E2CA1"/>
    <w:rsid w:val="003F34E9"/>
    <w:rsid w:val="003F5A46"/>
    <w:rsid w:val="00414C28"/>
    <w:rsid w:val="00424DBC"/>
    <w:rsid w:val="004264A5"/>
    <w:rsid w:val="004425EA"/>
    <w:rsid w:val="004428B7"/>
    <w:rsid w:val="004474B4"/>
    <w:rsid w:val="0046280D"/>
    <w:rsid w:val="00462E13"/>
    <w:rsid w:val="00464F9E"/>
    <w:rsid w:val="00471A1F"/>
    <w:rsid w:val="00473554"/>
    <w:rsid w:val="00474774"/>
    <w:rsid w:val="00491D61"/>
    <w:rsid w:val="0049670A"/>
    <w:rsid w:val="004A0B50"/>
    <w:rsid w:val="004A643C"/>
    <w:rsid w:val="004A6B7C"/>
    <w:rsid w:val="004B50EA"/>
    <w:rsid w:val="004B73D9"/>
    <w:rsid w:val="004C4CD0"/>
    <w:rsid w:val="004C552A"/>
    <w:rsid w:val="004C6E97"/>
    <w:rsid w:val="004D3F44"/>
    <w:rsid w:val="004D758B"/>
    <w:rsid w:val="004E4CF4"/>
    <w:rsid w:val="004F54AE"/>
    <w:rsid w:val="004F5613"/>
    <w:rsid w:val="00503520"/>
    <w:rsid w:val="005205F7"/>
    <w:rsid w:val="0052651D"/>
    <w:rsid w:val="00530ECF"/>
    <w:rsid w:val="005677D3"/>
    <w:rsid w:val="00583E15"/>
    <w:rsid w:val="005933CE"/>
    <w:rsid w:val="00596F66"/>
    <w:rsid w:val="005B0AEC"/>
    <w:rsid w:val="005D7894"/>
    <w:rsid w:val="005F18C8"/>
    <w:rsid w:val="005F2694"/>
    <w:rsid w:val="005F7471"/>
    <w:rsid w:val="00612D32"/>
    <w:rsid w:val="00616A4C"/>
    <w:rsid w:val="00623FC4"/>
    <w:rsid w:val="006452D1"/>
    <w:rsid w:val="006464F9"/>
    <w:rsid w:val="00646818"/>
    <w:rsid w:val="00647A80"/>
    <w:rsid w:val="00647DE1"/>
    <w:rsid w:val="006762DC"/>
    <w:rsid w:val="006A29C7"/>
    <w:rsid w:val="006A2C2D"/>
    <w:rsid w:val="006C15A0"/>
    <w:rsid w:val="006D4D35"/>
    <w:rsid w:val="006E358B"/>
    <w:rsid w:val="006E5130"/>
    <w:rsid w:val="006F695A"/>
    <w:rsid w:val="0073735B"/>
    <w:rsid w:val="00752298"/>
    <w:rsid w:val="00756571"/>
    <w:rsid w:val="00761EB2"/>
    <w:rsid w:val="00766843"/>
    <w:rsid w:val="00773367"/>
    <w:rsid w:val="00773CB9"/>
    <w:rsid w:val="00774CB8"/>
    <w:rsid w:val="00786D08"/>
    <w:rsid w:val="007913C3"/>
    <w:rsid w:val="0079376A"/>
    <w:rsid w:val="00795FC1"/>
    <w:rsid w:val="007A577A"/>
    <w:rsid w:val="007B40B3"/>
    <w:rsid w:val="007B4FAC"/>
    <w:rsid w:val="007E28C0"/>
    <w:rsid w:val="0080146B"/>
    <w:rsid w:val="008014A6"/>
    <w:rsid w:val="00804408"/>
    <w:rsid w:val="00804E3E"/>
    <w:rsid w:val="0081400C"/>
    <w:rsid w:val="00814748"/>
    <w:rsid w:val="00846FE9"/>
    <w:rsid w:val="00847178"/>
    <w:rsid w:val="00847CA0"/>
    <w:rsid w:val="00860EDB"/>
    <w:rsid w:val="0086170B"/>
    <w:rsid w:val="00863BF3"/>
    <w:rsid w:val="00874063"/>
    <w:rsid w:val="00891C61"/>
    <w:rsid w:val="008C1F7C"/>
    <w:rsid w:val="008F0D99"/>
    <w:rsid w:val="008F1F46"/>
    <w:rsid w:val="008F4C55"/>
    <w:rsid w:val="00910CCA"/>
    <w:rsid w:val="00911D9A"/>
    <w:rsid w:val="00941D95"/>
    <w:rsid w:val="00942FE1"/>
    <w:rsid w:val="00954EB2"/>
    <w:rsid w:val="009556AF"/>
    <w:rsid w:val="009575DB"/>
    <w:rsid w:val="00961A8B"/>
    <w:rsid w:val="0096354A"/>
    <w:rsid w:val="00972B5E"/>
    <w:rsid w:val="00982951"/>
    <w:rsid w:val="00986481"/>
    <w:rsid w:val="0099046B"/>
    <w:rsid w:val="00990E2E"/>
    <w:rsid w:val="009934A0"/>
    <w:rsid w:val="009B0997"/>
    <w:rsid w:val="009C683D"/>
    <w:rsid w:val="009D1983"/>
    <w:rsid w:val="009D7128"/>
    <w:rsid w:val="009E548C"/>
    <w:rsid w:val="00A22044"/>
    <w:rsid w:val="00A239D2"/>
    <w:rsid w:val="00A23CB9"/>
    <w:rsid w:val="00A52D99"/>
    <w:rsid w:val="00A5465B"/>
    <w:rsid w:val="00A64BD3"/>
    <w:rsid w:val="00A65BE3"/>
    <w:rsid w:val="00A66A35"/>
    <w:rsid w:val="00A71491"/>
    <w:rsid w:val="00AA38E1"/>
    <w:rsid w:val="00AA4018"/>
    <w:rsid w:val="00AA6AB7"/>
    <w:rsid w:val="00AB1A7B"/>
    <w:rsid w:val="00AB1BC6"/>
    <w:rsid w:val="00AB3258"/>
    <w:rsid w:val="00AB547C"/>
    <w:rsid w:val="00AB64DC"/>
    <w:rsid w:val="00AC240B"/>
    <w:rsid w:val="00AD102F"/>
    <w:rsid w:val="00AD2532"/>
    <w:rsid w:val="00AD49B6"/>
    <w:rsid w:val="00AD65E9"/>
    <w:rsid w:val="00AE6753"/>
    <w:rsid w:val="00AE69CE"/>
    <w:rsid w:val="00B04D8E"/>
    <w:rsid w:val="00B06716"/>
    <w:rsid w:val="00B34C76"/>
    <w:rsid w:val="00B36D0B"/>
    <w:rsid w:val="00B40CD6"/>
    <w:rsid w:val="00B514B9"/>
    <w:rsid w:val="00B52722"/>
    <w:rsid w:val="00B54F69"/>
    <w:rsid w:val="00B62BF1"/>
    <w:rsid w:val="00B874D0"/>
    <w:rsid w:val="00BA2A60"/>
    <w:rsid w:val="00BA67B1"/>
    <w:rsid w:val="00BC1123"/>
    <w:rsid w:val="00BC3501"/>
    <w:rsid w:val="00BE30ED"/>
    <w:rsid w:val="00BF0F5C"/>
    <w:rsid w:val="00BF4302"/>
    <w:rsid w:val="00BF768E"/>
    <w:rsid w:val="00C0582F"/>
    <w:rsid w:val="00C173DB"/>
    <w:rsid w:val="00C1797B"/>
    <w:rsid w:val="00C21392"/>
    <w:rsid w:val="00C2376B"/>
    <w:rsid w:val="00C32531"/>
    <w:rsid w:val="00C336B4"/>
    <w:rsid w:val="00C60E40"/>
    <w:rsid w:val="00C80D37"/>
    <w:rsid w:val="00C83E74"/>
    <w:rsid w:val="00C844DD"/>
    <w:rsid w:val="00C86858"/>
    <w:rsid w:val="00C86CF6"/>
    <w:rsid w:val="00C96C70"/>
    <w:rsid w:val="00C9789E"/>
    <w:rsid w:val="00CB2221"/>
    <w:rsid w:val="00CC07A1"/>
    <w:rsid w:val="00CC35E6"/>
    <w:rsid w:val="00CC5023"/>
    <w:rsid w:val="00CD58A5"/>
    <w:rsid w:val="00CD591B"/>
    <w:rsid w:val="00CD6472"/>
    <w:rsid w:val="00CD7AC7"/>
    <w:rsid w:val="00CE22AB"/>
    <w:rsid w:val="00CE6190"/>
    <w:rsid w:val="00CF38D4"/>
    <w:rsid w:val="00D03335"/>
    <w:rsid w:val="00D15127"/>
    <w:rsid w:val="00D17787"/>
    <w:rsid w:val="00D21C6A"/>
    <w:rsid w:val="00D23889"/>
    <w:rsid w:val="00D3115D"/>
    <w:rsid w:val="00D50979"/>
    <w:rsid w:val="00D5189E"/>
    <w:rsid w:val="00D523A6"/>
    <w:rsid w:val="00D5553E"/>
    <w:rsid w:val="00D60EF6"/>
    <w:rsid w:val="00D64F25"/>
    <w:rsid w:val="00D763D5"/>
    <w:rsid w:val="00DA5A63"/>
    <w:rsid w:val="00DA5F6A"/>
    <w:rsid w:val="00DB798C"/>
    <w:rsid w:val="00DB7BAC"/>
    <w:rsid w:val="00DC313D"/>
    <w:rsid w:val="00DD0788"/>
    <w:rsid w:val="00DD544C"/>
    <w:rsid w:val="00DD79CF"/>
    <w:rsid w:val="00DE47E3"/>
    <w:rsid w:val="00DF2A4D"/>
    <w:rsid w:val="00DF3CB1"/>
    <w:rsid w:val="00E051B2"/>
    <w:rsid w:val="00E06A2E"/>
    <w:rsid w:val="00E1270B"/>
    <w:rsid w:val="00E23A38"/>
    <w:rsid w:val="00E25491"/>
    <w:rsid w:val="00E35EE1"/>
    <w:rsid w:val="00E429EE"/>
    <w:rsid w:val="00E6714C"/>
    <w:rsid w:val="00E70242"/>
    <w:rsid w:val="00E82101"/>
    <w:rsid w:val="00E87222"/>
    <w:rsid w:val="00EA44F6"/>
    <w:rsid w:val="00EB76D2"/>
    <w:rsid w:val="00EC3C93"/>
    <w:rsid w:val="00EF2A8C"/>
    <w:rsid w:val="00EF7815"/>
    <w:rsid w:val="00F065B2"/>
    <w:rsid w:val="00F120B4"/>
    <w:rsid w:val="00F32351"/>
    <w:rsid w:val="00F32D1D"/>
    <w:rsid w:val="00F45522"/>
    <w:rsid w:val="00F570A2"/>
    <w:rsid w:val="00F6050A"/>
    <w:rsid w:val="00F6117B"/>
    <w:rsid w:val="00F67331"/>
    <w:rsid w:val="00F6787A"/>
    <w:rsid w:val="00F70182"/>
    <w:rsid w:val="00F70994"/>
    <w:rsid w:val="00FA2479"/>
    <w:rsid w:val="00FC2B6E"/>
    <w:rsid w:val="00FC4662"/>
    <w:rsid w:val="00FC5B07"/>
    <w:rsid w:val="00FD3419"/>
    <w:rsid w:val="00FD3AAB"/>
    <w:rsid w:val="00FE5CA3"/>
    <w:rsid w:val="00FE7211"/>
    <w:rsid w:val="00FF7F7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9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DBC"/>
    <w:pPr>
      <w:widowControl w:val="0"/>
      <w:jc w:val="both"/>
    </w:pPr>
  </w:style>
  <w:style w:type="paragraph" w:styleId="1">
    <w:name w:val="heading 1"/>
    <w:basedOn w:val="a"/>
    <w:next w:val="a"/>
    <w:link w:val="10"/>
    <w:uiPriority w:val="9"/>
    <w:qFormat/>
    <w:rsid w:val="009E54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AA38E1"/>
    <w:pPr>
      <w:widowControl w:val="0"/>
      <w:autoSpaceDE w:val="0"/>
      <w:autoSpaceDN w:val="0"/>
      <w:adjustRightInd w:val="0"/>
    </w:pPr>
    <w:rPr>
      <w:rFonts w:ascii="Century" w:hAnsi="Century" w:cs="Century"/>
      <w:color w:val="000000"/>
      <w:kern w:val="0"/>
      <w:sz w:val="24"/>
      <w:szCs w:val="24"/>
    </w:rPr>
  </w:style>
  <w:style w:type="paragraph" w:styleId="a3">
    <w:name w:val="Date"/>
    <w:basedOn w:val="a"/>
    <w:next w:val="a"/>
    <w:link w:val="a4"/>
    <w:uiPriority w:val="99"/>
    <w:semiHidden/>
    <w:unhideWhenUsed/>
    <w:rsid w:val="00AA38E1"/>
  </w:style>
  <w:style w:type="character" w:customStyle="1" w:styleId="a4">
    <w:name w:val="日付 (文字)"/>
    <w:basedOn w:val="a0"/>
    <w:link w:val="a3"/>
    <w:uiPriority w:val="99"/>
    <w:semiHidden/>
    <w:rsid w:val="00AA38E1"/>
  </w:style>
  <w:style w:type="paragraph" w:styleId="a5">
    <w:name w:val="List Paragraph"/>
    <w:basedOn w:val="a"/>
    <w:uiPriority w:val="34"/>
    <w:qFormat/>
    <w:rsid w:val="00AA38E1"/>
    <w:pPr>
      <w:ind w:leftChars="400" w:left="840"/>
    </w:pPr>
  </w:style>
  <w:style w:type="paragraph" w:styleId="a6">
    <w:name w:val="header"/>
    <w:basedOn w:val="a"/>
    <w:link w:val="a7"/>
    <w:uiPriority w:val="99"/>
    <w:unhideWhenUsed/>
    <w:rsid w:val="00AD49B6"/>
    <w:pPr>
      <w:tabs>
        <w:tab w:val="center" w:pos="4252"/>
        <w:tab w:val="right" w:pos="8504"/>
      </w:tabs>
      <w:snapToGrid w:val="0"/>
    </w:pPr>
  </w:style>
  <w:style w:type="character" w:customStyle="1" w:styleId="a7">
    <w:name w:val="ヘッダー (文字)"/>
    <w:basedOn w:val="a0"/>
    <w:link w:val="a6"/>
    <w:uiPriority w:val="99"/>
    <w:rsid w:val="00AD49B6"/>
  </w:style>
  <w:style w:type="paragraph" w:styleId="a8">
    <w:name w:val="footer"/>
    <w:basedOn w:val="a"/>
    <w:link w:val="a9"/>
    <w:uiPriority w:val="99"/>
    <w:unhideWhenUsed/>
    <w:rsid w:val="00AD49B6"/>
    <w:pPr>
      <w:tabs>
        <w:tab w:val="center" w:pos="4252"/>
        <w:tab w:val="right" w:pos="8504"/>
      </w:tabs>
      <w:snapToGrid w:val="0"/>
    </w:pPr>
  </w:style>
  <w:style w:type="character" w:customStyle="1" w:styleId="a9">
    <w:name w:val="フッター (文字)"/>
    <w:basedOn w:val="a0"/>
    <w:link w:val="a8"/>
    <w:uiPriority w:val="99"/>
    <w:rsid w:val="00AD49B6"/>
  </w:style>
  <w:style w:type="paragraph" w:styleId="aa">
    <w:name w:val="Balloon Text"/>
    <w:basedOn w:val="a"/>
    <w:link w:val="ab"/>
    <w:uiPriority w:val="99"/>
    <w:semiHidden/>
    <w:unhideWhenUsed/>
    <w:rsid w:val="00051B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1B20"/>
    <w:rPr>
      <w:rFonts w:asciiTheme="majorHAnsi" w:eastAsiaTheme="majorEastAsia" w:hAnsiTheme="majorHAnsi" w:cstheme="majorBidi"/>
      <w:sz w:val="18"/>
      <w:szCs w:val="18"/>
    </w:rPr>
  </w:style>
  <w:style w:type="paragraph" w:customStyle="1" w:styleId="ac">
    <w:name w:val="①本文"/>
    <w:basedOn w:val="Default"/>
    <w:link w:val="ad"/>
    <w:qFormat/>
    <w:rsid w:val="003E2729"/>
    <w:pPr>
      <w:ind w:leftChars="472" w:left="991" w:firstLineChars="62" w:firstLine="143"/>
    </w:pPr>
    <w:rPr>
      <w:rFonts w:ascii="ＭＳ" w:cs="ＭＳ"/>
      <w:sz w:val="21"/>
      <w:szCs w:val="23"/>
    </w:rPr>
  </w:style>
  <w:style w:type="paragraph" w:customStyle="1" w:styleId="ae">
    <w:name w:val="（１）本文"/>
    <w:basedOn w:val="a"/>
    <w:link w:val="af"/>
    <w:rsid w:val="00C32531"/>
    <w:pPr>
      <w:ind w:leftChars="405" w:left="850" w:firstLineChars="62" w:firstLine="143"/>
    </w:pPr>
    <w:rPr>
      <w:rFonts w:ascii="ＭＳ" w:eastAsia="ＭＳ" w:cs="ＭＳ"/>
      <w:sz w:val="23"/>
      <w:szCs w:val="23"/>
    </w:rPr>
  </w:style>
  <w:style w:type="character" w:customStyle="1" w:styleId="Default0">
    <w:name w:val="Default (文字)"/>
    <w:basedOn w:val="a0"/>
    <w:link w:val="Default"/>
    <w:rsid w:val="00DF3CB1"/>
    <w:rPr>
      <w:rFonts w:ascii="Century" w:hAnsi="Century" w:cs="Century"/>
      <w:color w:val="000000"/>
      <w:kern w:val="0"/>
      <w:sz w:val="24"/>
      <w:szCs w:val="24"/>
    </w:rPr>
  </w:style>
  <w:style w:type="character" w:customStyle="1" w:styleId="ad">
    <w:name w:val="①本文 (文字)"/>
    <w:basedOn w:val="Default0"/>
    <w:link w:val="ac"/>
    <w:rsid w:val="003E2729"/>
    <w:rPr>
      <w:rFonts w:ascii="ＭＳ" w:hAnsi="Century" w:cs="ＭＳ"/>
      <w:color w:val="000000"/>
      <w:kern w:val="0"/>
      <w:sz w:val="24"/>
      <w:szCs w:val="23"/>
    </w:rPr>
  </w:style>
  <w:style w:type="character" w:customStyle="1" w:styleId="af">
    <w:name w:val="（１）本文 (文字)"/>
    <w:basedOn w:val="a0"/>
    <w:link w:val="ae"/>
    <w:rsid w:val="00C32531"/>
    <w:rPr>
      <w:rFonts w:ascii="ＭＳ" w:eastAsia="ＭＳ" w:cs="ＭＳ"/>
      <w:sz w:val="23"/>
      <w:szCs w:val="23"/>
    </w:rPr>
  </w:style>
  <w:style w:type="paragraph" w:customStyle="1" w:styleId="11">
    <w:name w:val="(1)"/>
    <w:basedOn w:val="a"/>
    <w:link w:val="12"/>
    <w:qFormat/>
    <w:rsid w:val="006762DC"/>
    <w:pPr>
      <w:ind w:leftChars="67" w:left="141"/>
    </w:pPr>
  </w:style>
  <w:style w:type="character" w:customStyle="1" w:styleId="12">
    <w:name w:val="(1) (文字)"/>
    <w:basedOn w:val="a0"/>
    <w:link w:val="11"/>
    <w:rsid w:val="006762DC"/>
  </w:style>
  <w:style w:type="paragraph" w:customStyle="1" w:styleId="1honbun">
    <w:name w:val="(1)honbun"/>
    <w:basedOn w:val="a"/>
    <w:link w:val="1honbun0"/>
    <w:qFormat/>
    <w:rsid w:val="009E548C"/>
    <w:pPr>
      <w:ind w:leftChars="270" w:left="567" w:firstLineChars="67" w:firstLine="141"/>
    </w:pPr>
    <w:rPr>
      <w:rFonts w:asciiTheme="minorEastAsia" w:hAnsiTheme="minorEastAsia"/>
    </w:rPr>
  </w:style>
  <w:style w:type="character" w:customStyle="1" w:styleId="1honbun0">
    <w:name w:val="(1)honbun (文字)"/>
    <w:basedOn w:val="a0"/>
    <w:link w:val="1honbun"/>
    <w:rsid w:val="009E548C"/>
    <w:rPr>
      <w:rFonts w:asciiTheme="minorEastAsia" w:hAnsiTheme="minorEastAsia"/>
    </w:rPr>
  </w:style>
  <w:style w:type="paragraph" w:customStyle="1" w:styleId="af0">
    <w:name w:val="①"/>
    <w:basedOn w:val="a"/>
    <w:link w:val="af1"/>
    <w:qFormat/>
    <w:rsid w:val="009E548C"/>
    <w:pPr>
      <w:ind w:leftChars="270" w:left="850" w:hangingChars="135" w:hanging="283"/>
    </w:pPr>
    <w:rPr>
      <w:rFonts w:asciiTheme="minorEastAsia" w:hAnsiTheme="minorEastAsia"/>
    </w:rPr>
  </w:style>
  <w:style w:type="character" w:customStyle="1" w:styleId="af1">
    <w:name w:val="① (文字)"/>
    <w:basedOn w:val="a0"/>
    <w:link w:val="af0"/>
    <w:rsid w:val="009E548C"/>
    <w:rPr>
      <w:rFonts w:asciiTheme="minorEastAsia" w:hAnsiTheme="minorEastAsia"/>
    </w:rPr>
  </w:style>
  <w:style w:type="paragraph" w:customStyle="1" w:styleId="af2">
    <w:name w:val="（ア）"/>
    <w:basedOn w:val="a"/>
    <w:link w:val="af3"/>
    <w:rsid w:val="009E548C"/>
    <w:pPr>
      <w:ind w:leftChars="333" w:left="1417" w:rightChars="47" w:right="99" w:hangingChars="342" w:hanging="718"/>
    </w:pPr>
    <w:rPr>
      <w:rFonts w:asciiTheme="minorEastAsia" w:hAnsiTheme="minorEastAsia"/>
    </w:rPr>
  </w:style>
  <w:style w:type="character" w:customStyle="1" w:styleId="af3">
    <w:name w:val="（ア） (文字)"/>
    <w:basedOn w:val="a0"/>
    <w:link w:val="af2"/>
    <w:rsid w:val="009E548C"/>
    <w:rPr>
      <w:rFonts w:asciiTheme="minorEastAsia" w:hAnsiTheme="minorEastAsia"/>
    </w:rPr>
  </w:style>
  <w:style w:type="paragraph" w:customStyle="1" w:styleId="af4">
    <w:name w:val="罫線有見出し"/>
    <w:basedOn w:val="1"/>
    <w:link w:val="af5"/>
    <w:qFormat/>
    <w:rsid w:val="009E548C"/>
    <w:pPr>
      <w:pBdr>
        <w:bottom w:val="single" w:sz="4" w:space="1" w:color="auto"/>
      </w:pBdr>
    </w:pPr>
    <w:rPr>
      <w:b/>
    </w:rPr>
  </w:style>
  <w:style w:type="character" w:customStyle="1" w:styleId="af5">
    <w:name w:val="罫線有見出し (文字)"/>
    <w:basedOn w:val="10"/>
    <w:link w:val="af4"/>
    <w:rsid w:val="009E548C"/>
    <w:rPr>
      <w:rFonts w:asciiTheme="majorHAnsi" w:eastAsiaTheme="majorEastAsia" w:hAnsiTheme="majorHAnsi" w:cstheme="majorBidi"/>
      <w:b/>
      <w:sz w:val="24"/>
      <w:szCs w:val="24"/>
    </w:rPr>
  </w:style>
  <w:style w:type="character" w:customStyle="1" w:styleId="10">
    <w:name w:val="見出し 1 (文字)"/>
    <w:basedOn w:val="a0"/>
    <w:link w:val="1"/>
    <w:uiPriority w:val="9"/>
    <w:rsid w:val="009E548C"/>
    <w:rPr>
      <w:rFonts w:asciiTheme="majorHAnsi" w:eastAsiaTheme="majorEastAsia" w:hAnsiTheme="majorHAnsi" w:cstheme="majorBidi"/>
      <w:sz w:val="24"/>
      <w:szCs w:val="24"/>
    </w:rPr>
  </w:style>
  <w:style w:type="paragraph" w:customStyle="1" w:styleId="13">
    <w:name w:val="1."/>
    <w:basedOn w:val="af4"/>
    <w:link w:val="14"/>
    <w:qFormat/>
    <w:rsid w:val="009E548C"/>
    <w:pPr>
      <w:pBdr>
        <w:bottom w:val="none" w:sz="0" w:space="0" w:color="auto"/>
      </w:pBdr>
    </w:pPr>
    <w:rPr>
      <w:rFonts w:asciiTheme="minorEastAsia" w:eastAsiaTheme="minorEastAsia" w:hAnsiTheme="minorEastAsia"/>
      <w:sz w:val="21"/>
      <w:szCs w:val="21"/>
    </w:rPr>
  </w:style>
  <w:style w:type="paragraph" w:customStyle="1" w:styleId="1honbun1">
    <w:name w:val="1.honbun"/>
    <w:basedOn w:val="a"/>
    <w:link w:val="1honbun2"/>
    <w:qFormat/>
    <w:rsid w:val="006E358B"/>
    <w:pPr>
      <w:ind w:leftChars="135" w:left="283" w:firstLineChars="66" w:firstLine="139"/>
    </w:pPr>
  </w:style>
  <w:style w:type="character" w:customStyle="1" w:styleId="14">
    <w:name w:val="1. (文字)"/>
    <w:basedOn w:val="af5"/>
    <w:link w:val="13"/>
    <w:rsid w:val="009E548C"/>
    <w:rPr>
      <w:rFonts w:asciiTheme="minorEastAsia" w:eastAsiaTheme="majorEastAsia" w:hAnsiTheme="minorEastAsia" w:cstheme="majorBidi"/>
      <w:b/>
      <w:sz w:val="24"/>
      <w:szCs w:val="21"/>
    </w:rPr>
  </w:style>
  <w:style w:type="paragraph" w:customStyle="1" w:styleId="af6">
    <w:name w:val="(a)"/>
    <w:basedOn w:val="af2"/>
    <w:link w:val="af7"/>
    <w:rsid w:val="003E2729"/>
    <w:pPr>
      <w:ind w:leftChars="540" w:left="1415" w:hangingChars="134" w:hanging="281"/>
    </w:pPr>
  </w:style>
  <w:style w:type="character" w:customStyle="1" w:styleId="1honbun2">
    <w:name w:val="1.honbun (文字)"/>
    <w:basedOn w:val="a0"/>
    <w:link w:val="1honbun1"/>
    <w:rsid w:val="006E358B"/>
  </w:style>
  <w:style w:type="paragraph" w:customStyle="1" w:styleId="u">
    <w:name w:val="(u)"/>
    <w:basedOn w:val="af6"/>
    <w:link w:val="u0"/>
    <w:qFormat/>
    <w:rsid w:val="003E2729"/>
    <w:pPr>
      <w:ind w:left="1701" w:hangingChars="270" w:hanging="567"/>
    </w:pPr>
  </w:style>
  <w:style w:type="character" w:customStyle="1" w:styleId="af7">
    <w:name w:val="(a) (文字)"/>
    <w:basedOn w:val="af3"/>
    <w:link w:val="af6"/>
    <w:rsid w:val="003E2729"/>
    <w:rPr>
      <w:rFonts w:asciiTheme="minorEastAsia" w:hAnsiTheme="minorEastAsia"/>
    </w:rPr>
  </w:style>
  <w:style w:type="paragraph" w:customStyle="1" w:styleId="uhonbun">
    <w:name w:val="(u)honbun"/>
    <w:basedOn w:val="a"/>
    <w:link w:val="uhonbun0"/>
    <w:qFormat/>
    <w:rsid w:val="00982951"/>
    <w:pPr>
      <w:autoSpaceDE w:val="0"/>
      <w:autoSpaceDN w:val="0"/>
      <w:adjustRightInd w:val="0"/>
      <w:ind w:leftChars="742" w:left="1558" w:firstLineChars="60" w:firstLine="138"/>
      <w:jc w:val="left"/>
    </w:pPr>
    <w:rPr>
      <w:rFonts w:ascii="ＭＳ@..薫.." w:eastAsia="ＭＳ@..薫.." w:cs="ＭＳ@..薫.."/>
      <w:kern w:val="0"/>
      <w:szCs w:val="23"/>
    </w:rPr>
  </w:style>
  <w:style w:type="character" w:customStyle="1" w:styleId="u0">
    <w:name w:val="(u) (文字)"/>
    <w:basedOn w:val="af7"/>
    <w:link w:val="u"/>
    <w:rsid w:val="003E2729"/>
    <w:rPr>
      <w:rFonts w:asciiTheme="minorEastAsia" w:hAnsiTheme="minorEastAsia"/>
    </w:rPr>
  </w:style>
  <w:style w:type="character" w:customStyle="1" w:styleId="uhonbun0">
    <w:name w:val="(u)honbun (文字)"/>
    <w:basedOn w:val="a0"/>
    <w:link w:val="uhonbun"/>
    <w:rsid w:val="00982951"/>
    <w:rPr>
      <w:rFonts w:ascii="ＭＳ@..薫.." w:eastAsia="ＭＳ@..薫.." w:cs="ＭＳ@..薫.."/>
      <w:kern w:val="0"/>
      <w:szCs w:val="23"/>
    </w:rPr>
  </w:style>
  <w:style w:type="character" w:styleId="af8">
    <w:name w:val="Hyperlink"/>
    <w:basedOn w:val="a0"/>
    <w:uiPriority w:val="99"/>
    <w:unhideWhenUsed/>
    <w:rsid w:val="00FF7F74"/>
    <w:rPr>
      <w:color w:val="0000FF" w:themeColor="hyperlink"/>
      <w:u w:val="single"/>
    </w:rPr>
  </w:style>
  <w:style w:type="table" w:styleId="af9">
    <w:name w:val="Table Grid"/>
    <w:basedOn w:val="a1"/>
    <w:uiPriority w:val="59"/>
    <w:rsid w:val="00FF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80">
    <w:name w:val="p80"/>
    <w:basedOn w:val="a0"/>
    <w:rsid w:val="00FF7F74"/>
  </w:style>
  <w:style w:type="character" w:customStyle="1" w:styleId="p84">
    <w:name w:val="p84"/>
    <w:basedOn w:val="a0"/>
    <w:rsid w:val="00FF7F74"/>
  </w:style>
  <w:style w:type="character" w:customStyle="1" w:styleId="p81">
    <w:name w:val="p81"/>
    <w:basedOn w:val="a0"/>
    <w:rsid w:val="00FF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2A637-62EF-48F4-ADA6-3D2402FA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1364</Words>
  <Characters>7778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2023-06-02T09:49:00Z</dcterms:created>
  <dcterms:modified xsi:type="dcterms:W3CDTF">2026-06-29T09:47:00Z</dcterms:modified>
</cp:coreProperties>
</file>